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E37F5F" w:rsidRDefault="00E37F5F" w:rsidP="00E37F5F">
      <w:pPr>
        <w:pStyle w:val="Sinespaciado"/>
        <w:jc w:val="right"/>
        <w:rPr>
          <w:rStyle w:val="AcrnimoHTML"/>
          <w:rFonts w:ascii="Arial Black" w:eastAsia="PMingLiU-ExtB" w:hAnsi="Arial Black"/>
          <w:b/>
          <w:color w:val="F2F2F2" w:themeColor="background1" w:themeShade="F2"/>
          <w:spacing w:val="10"/>
          <w:sz w:val="72"/>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bookmarkStart w:id="0" w:name="_GoBack"/>
      <w:bookmarkEnd w:id="0"/>
      <w:r w:rsidRPr="00E37F5F">
        <w:rPr>
          <w:noProof/>
          <w:color w:val="F2F2F2" w:themeColor="background1" w:themeShade="F2"/>
          <w:lang w:eastAsia="es-MX"/>
        </w:rPr>
        <w:drawing>
          <wp:anchor distT="0" distB="0" distL="114300" distR="114300" simplePos="0" relativeHeight="251659264" behindDoc="1" locked="0" layoutInCell="1" allowOverlap="1" wp14:anchorId="46BAEED6" wp14:editId="0C6961CF">
            <wp:simplePos x="0" y="0"/>
            <wp:positionH relativeFrom="column">
              <wp:posOffset>-581025</wp:posOffset>
            </wp:positionH>
            <wp:positionV relativeFrom="paragraph">
              <wp:posOffset>133350</wp:posOffset>
            </wp:positionV>
            <wp:extent cx="6934200" cy="33147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936555" cy="3315826"/>
                    </a:xfrm>
                    <a:prstGeom prst="rect">
                      <a:avLst/>
                    </a:prstGeom>
                  </pic:spPr>
                </pic:pic>
              </a:graphicData>
            </a:graphic>
            <wp14:sizeRelH relativeFrom="page">
              <wp14:pctWidth>0</wp14:pctWidth>
            </wp14:sizeRelH>
            <wp14:sizeRelV relativeFrom="page">
              <wp14:pctHeight>0</wp14:pctHeight>
            </wp14:sizeRelV>
          </wp:anchor>
        </w:drawing>
      </w:r>
      <w:r w:rsidR="00E65259">
        <w:rPr>
          <w:rStyle w:val="AcrnimoHTML"/>
          <w:rFonts w:ascii="Arial Black" w:eastAsia="PMingLiU-ExtB" w:hAnsi="Arial Black"/>
          <w:b/>
          <w:color w:val="F2F2F2" w:themeColor="background1" w:themeShade="F2"/>
          <w:spacing w:val="10"/>
          <w:sz w:val="72"/>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SEMANA SANTA</w:t>
      </w:r>
      <w:r w:rsidR="00594342">
        <w:rPr>
          <w:rStyle w:val="AcrnimoHTML"/>
          <w:rFonts w:ascii="Arial Black" w:eastAsia="PMingLiU-ExtB" w:hAnsi="Arial Black"/>
          <w:b/>
          <w:color w:val="F2F2F2" w:themeColor="background1" w:themeShade="F2"/>
          <w:spacing w:val="10"/>
          <w:sz w:val="72"/>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E</w:t>
      </w:r>
      <w:r w:rsidR="00E65259">
        <w:rPr>
          <w:rStyle w:val="AcrnimoHTML"/>
          <w:rFonts w:ascii="Arial Black" w:eastAsia="PMingLiU-ExtB" w:hAnsi="Arial Black"/>
          <w:b/>
          <w:color w:val="F2F2F2" w:themeColor="background1" w:themeShade="F2"/>
          <w:spacing w:val="10"/>
          <w:sz w:val="72"/>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N</w:t>
      </w:r>
      <w:r w:rsidR="00594342">
        <w:rPr>
          <w:rStyle w:val="AcrnimoHTML"/>
          <w:rFonts w:ascii="Arial Black" w:eastAsia="PMingLiU-ExtB" w:hAnsi="Arial Black"/>
          <w:b/>
          <w:color w:val="F2F2F2" w:themeColor="background1" w:themeShade="F2"/>
          <w:spacing w:val="10"/>
          <w:sz w:val="72"/>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 C</w:t>
      </w:r>
      <w:r w:rsidRPr="00E37F5F">
        <w:rPr>
          <w:rStyle w:val="AcrnimoHTML"/>
          <w:rFonts w:ascii="Arial Black" w:eastAsia="PMingLiU-ExtB" w:hAnsi="Arial Black"/>
          <w:b/>
          <w:color w:val="F2F2F2" w:themeColor="background1" w:themeShade="F2"/>
          <w:spacing w:val="10"/>
          <w:sz w:val="72"/>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UBA</w:t>
      </w:r>
    </w:p>
    <w:p w:rsidR="00E37F5F" w:rsidRDefault="00E37F5F" w:rsidP="00E37F5F">
      <w:pPr>
        <w:pStyle w:val="Sinespaciado"/>
        <w:jc w:val="right"/>
        <w:rPr>
          <w:rFonts w:ascii="Book Antiqua" w:eastAsia="PMingLiU-ExtB" w:hAnsi="Book Antiqua"/>
          <w:b/>
          <w:sz w:val="22"/>
          <w:szCs w:val="22"/>
        </w:rPr>
      </w:pPr>
      <w:r w:rsidRPr="00E37F5F">
        <w:rPr>
          <w:rStyle w:val="AcrnimoHTML"/>
          <w:rFonts w:ascii="Arial Black" w:eastAsia="PMingLiU-ExtB" w:hAnsi="Arial Black"/>
          <w:b/>
          <w:color w:val="F2F2F2" w:themeColor="background1" w:themeShade="F2"/>
          <w:sz w:val="24"/>
          <w:szCs w:val="44"/>
          <w14:textFill>
            <w14:solidFill>
              <w14:schemeClr w14:val="bg1">
                <w14:alpha w14:val="5000"/>
                <w14:lumMod w14:val="95000"/>
              </w14:schemeClr>
            </w14:solidFill>
          </w14:textFill>
        </w:rPr>
        <w:t>LA HABANA - VARADERO</w:t>
      </w: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0C498E" w:rsidP="008F4366">
      <w:pPr>
        <w:jc w:val="center"/>
        <w:rPr>
          <w:rFonts w:ascii="Book Antiqua" w:eastAsia="PMingLiU-ExtB" w:hAnsi="Book Antiqua"/>
          <w:b/>
          <w:sz w:val="22"/>
          <w:szCs w:val="22"/>
        </w:rPr>
      </w:pPr>
      <w:r>
        <w:rPr>
          <w:rFonts w:ascii="Book Antiqua" w:hAnsi="Book Antiqua" w:cs="MV Boli"/>
          <w:b/>
          <w:noProof/>
          <w:sz w:val="22"/>
          <w:szCs w:val="22"/>
          <w:lang w:eastAsia="es-MX"/>
        </w:rPr>
        <mc:AlternateContent>
          <mc:Choice Requires="wps">
            <w:drawing>
              <wp:anchor distT="0" distB="0" distL="114300" distR="114300" simplePos="0" relativeHeight="251663360" behindDoc="0" locked="0" layoutInCell="1" allowOverlap="1" wp14:anchorId="4AF19C03" wp14:editId="31FAFA34">
                <wp:simplePos x="0" y="0"/>
                <wp:positionH relativeFrom="column">
                  <wp:posOffset>-457835</wp:posOffset>
                </wp:positionH>
                <wp:positionV relativeFrom="paragraph">
                  <wp:posOffset>18415</wp:posOffset>
                </wp:positionV>
                <wp:extent cx="2295525" cy="285750"/>
                <wp:effectExtent l="76200" t="38100" r="104775" b="114300"/>
                <wp:wrapNone/>
                <wp:docPr id="3" name="3 Cuadro de texto"/>
                <wp:cNvGraphicFramePr/>
                <a:graphic xmlns:a="http://schemas.openxmlformats.org/drawingml/2006/main">
                  <a:graphicData uri="http://schemas.microsoft.com/office/word/2010/wordprocessingShape">
                    <wps:wsp>
                      <wps:cNvSpPr txBox="1"/>
                      <wps:spPr>
                        <a:xfrm>
                          <a:off x="0" y="0"/>
                          <a:ext cx="2295525" cy="285750"/>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973401" w:rsidRPr="000C498E" w:rsidRDefault="000C498E" w:rsidP="00973401">
                            <w:pPr>
                              <w:jc w:val="center"/>
                              <w:rPr>
                                <w:b/>
                                <w:color w:val="C00000"/>
                              </w:rPr>
                            </w:pPr>
                            <w:r w:rsidRPr="000C498E">
                              <w:rPr>
                                <w:b/>
                                <w:sz w:val="24"/>
                              </w:rPr>
                              <w:t>Salida</w:t>
                            </w:r>
                            <w:r w:rsidR="00E65259">
                              <w:rPr>
                                <w:b/>
                                <w:sz w:val="24"/>
                              </w:rPr>
                              <w:t xml:space="preserve"> 01 de Abril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36.05pt;margin-top:1.45pt;width:180.7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" fillcolor="#215a69 [1640]" stroked="f">
                <v:fill color2="#3da5c1 [3016]" rotate="t" angle="180" colors="0 #2787a0;52429f #36b1d2;1 #34b3d6" focus="100%" type="gradient">
                  <o:fill v:ext="view" type="gradientUnscaled"/>
                </v:fill>
                <v:shadow on="t" color="black" opacity="22937f" origin=",.5" offset="0,.63889mm"/>
                <v:textbox>
                  <w:txbxContent>
                    <w:p w:rsidR="00973401" w:rsidRPr="000C498E" w:rsidRDefault="000C498E" w:rsidP="00973401">
                      <w:pPr>
                        <w:jc w:val="center"/>
                        <w:rPr>
                          <w:b/>
                          <w:color w:val="C00000"/>
                        </w:rPr>
                      </w:pPr>
                      <w:r w:rsidRPr="000C498E">
                        <w:rPr>
                          <w:b/>
                          <w:sz w:val="24"/>
                        </w:rPr>
                        <w:t>Salida</w:t>
                      </w:r>
                      <w:r w:rsidR="00E65259">
                        <w:rPr>
                          <w:b/>
                          <w:sz w:val="24"/>
                        </w:rPr>
                        <w:t xml:space="preserve"> 01 de Abril 2023</w:t>
                      </w:r>
                    </w:p>
                  </w:txbxContent>
                </v:textbox>
              </v:shape>
            </w:pict>
          </mc:Fallback>
        </mc:AlternateContent>
      </w:r>
      <w:r>
        <w:rPr>
          <w:rFonts w:ascii="Book Antiqua" w:hAnsi="Book Antiqua" w:cs="MV Boli"/>
          <w:b/>
          <w:noProof/>
          <w:sz w:val="22"/>
          <w:szCs w:val="22"/>
          <w:lang w:eastAsia="es-MX"/>
        </w:rPr>
        <mc:AlternateContent>
          <mc:Choice Requires="wps">
            <w:drawing>
              <wp:anchor distT="0" distB="0" distL="114300" distR="114300" simplePos="0" relativeHeight="251665408" behindDoc="0" locked="0" layoutInCell="1" allowOverlap="1" wp14:anchorId="232D8E47" wp14:editId="25B7F510">
                <wp:simplePos x="0" y="0"/>
                <wp:positionH relativeFrom="column">
                  <wp:posOffset>3866515</wp:posOffset>
                </wp:positionH>
                <wp:positionV relativeFrom="paragraph">
                  <wp:posOffset>37465</wp:posOffset>
                </wp:positionV>
                <wp:extent cx="2295525" cy="285750"/>
                <wp:effectExtent l="76200" t="38100" r="104775" b="114300"/>
                <wp:wrapNone/>
                <wp:docPr id="5" name="5 Cuadro de texto"/>
                <wp:cNvGraphicFramePr/>
                <a:graphic xmlns:a="http://schemas.openxmlformats.org/drawingml/2006/main">
                  <a:graphicData uri="http://schemas.microsoft.com/office/word/2010/wordprocessingShape">
                    <wps:wsp>
                      <wps:cNvSpPr txBox="1"/>
                      <wps:spPr>
                        <a:xfrm>
                          <a:off x="0" y="0"/>
                          <a:ext cx="2295525" cy="285750"/>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0C498E" w:rsidRPr="00B660D4" w:rsidRDefault="000C498E" w:rsidP="000C498E">
                            <w:pPr>
                              <w:jc w:val="center"/>
                              <w:rPr>
                                <w:b/>
                                <w:color w:val="C00000"/>
                                <w:sz w:val="32"/>
                              </w:rPr>
                            </w:pPr>
                            <w:r>
                              <w:rPr>
                                <w:b/>
                                <w:sz w:val="32"/>
                              </w:rPr>
                              <w:t>08</w:t>
                            </w:r>
                            <w:r w:rsidRPr="006B7F16">
                              <w:rPr>
                                <w:b/>
                                <w:sz w:val="32"/>
                              </w:rPr>
                              <w:t xml:space="preserve"> DIAS / </w:t>
                            </w:r>
                            <w:r>
                              <w:rPr>
                                <w:b/>
                                <w:sz w:val="32"/>
                              </w:rPr>
                              <w:t>07</w:t>
                            </w:r>
                            <w:r w:rsidRPr="006B7F16">
                              <w:rPr>
                                <w:b/>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Cuadro de texto" o:spid="_x0000_s1027" type="#_x0000_t202" style="position:absolute;left:0;text-align:left;margin-left:304.45pt;margin-top:2.95pt;width:180.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" fillcolor="#215a69 [1640]" stroked="f">
                <v:fill color2="#3da5c1 [3016]" rotate="t" angle="180" colors="0 #2787a0;52429f #36b1d2;1 #34b3d6" focus="100%" type="gradient">
                  <o:fill v:ext="view" type="gradientUnscaled"/>
                </v:fill>
                <v:shadow on="t" color="black" opacity="22937f" origin=",.5" offset="0,.63889mm"/>
                <v:textbox>
                  <w:txbxContent>
                    <w:p w:rsidR="000C498E" w:rsidRPr="00B660D4" w:rsidRDefault="000C498E" w:rsidP="000C498E">
                      <w:pPr>
                        <w:jc w:val="center"/>
                        <w:rPr>
                          <w:b/>
                          <w:color w:val="C00000"/>
                          <w:sz w:val="32"/>
                        </w:rPr>
                      </w:pPr>
                      <w:r>
                        <w:rPr>
                          <w:b/>
                          <w:sz w:val="32"/>
                        </w:rPr>
                        <w:t>08</w:t>
                      </w:r>
                      <w:r w:rsidRPr="006B7F16">
                        <w:rPr>
                          <w:b/>
                          <w:sz w:val="32"/>
                        </w:rPr>
                        <w:t xml:space="preserve"> DIAS / </w:t>
                      </w:r>
                      <w:r>
                        <w:rPr>
                          <w:b/>
                          <w:sz w:val="32"/>
                        </w:rPr>
                        <w:t>07</w:t>
                      </w:r>
                      <w:r w:rsidRPr="006B7F16">
                        <w:rPr>
                          <w:b/>
                          <w:sz w:val="32"/>
                        </w:rPr>
                        <w:t xml:space="preserve"> NOCHES</w:t>
                      </w:r>
                    </w:p>
                  </w:txbxContent>
                </v:textbox>
              </v:shape>
            </w:pict>
          </mc:Fallback>
        </mc:AlternateContent>
      </w: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594342" w:rsidRDefault="00594342" w:rsidP="00594342">
      <w:pPr>
        <w:jc w:val="center"/>
        <w:rPr>
          <w:noProof/>
          <w:lang w:eastAsia="es-MX"/>
        </w:rPr>
      </w:pPr>
    </w:p>
    <w:p w:rsidR="00594342" w:rsidRDefault="00E65259" w:rsidP="00594342">
      <w:pPr>
        <w:jc w:val="center"/>
        <w:rPr>
          <w:rFonts w:ascii="Book Antiqua" w:hAnsi="Book Antiqua" w:cs="MV Boli"/>
          <w:b/>
          <w:sz w:val="22"/>
          <w:szCs w:val="22"/>
        </w:rPr>
      </w:pPr>
      <w:r>
        <w:rPr>
          <w:rFonts w:ascii="Book Antiqua" w:hAnsi="Book Antiqua" w:cs="MV Boli"/>
          <w:b/>
          <w:sz w:val="22"/>
          <w:szCs w:val="22"/>
        </w:rPr>
        <w:t>01 ABR 2023</w:t>
      </w:r>
    </w:p>
    <w:p w:rsidR="00594342" w:rsidRPr="005D2EC1" w:rsidRDefault="00594342" w:rsidP="00594342">
      <w:pPr>
        <w:pStyle w:val="Sinespaciado"/>
        <w:jc w:val="center"/>
        <w:rPr>
          <w:rFonts w:ascii="Book Antiqua" w:hAnsi="Book Antiqua" w:cs="MV Boli"/>
          <w:b/>
          <w:sz w:val="22"/>
          <w:szCs w:val="22"/>
        </w:rPr>
      </w:pPr>
      <w:r>
        <w:rPr>
          <w:rFonts w:ascii="Book Antiqua" w:hAnsi="Book Antiqua" w:cs="MV Boli"/>
          <w:b/>
          <w:sz w:val="22"/>
          <w:szCs w:val="22"/>
          <w:lang w:val="es-ES"/>
        </w:rPr>
        <w:t xml:space="preserve">MEXICO </w:t>
      </w:r>
      <w:r w:rsidRPr="002F3DEF">
        <w:rPr>
          <w:rFonts w:ascii="Segoe UI Emoji" w:eastAsia="MS Gothic" w:hAnsi="Segoe UI Emoji" w:cs="Segoe UI Emoji"/>
          <w:b/>
          <w:noProof/>
          <w:kern w:val="28"/>
          <w:lang w:val="es-ES"/>
        </w:rPr>
        <w:t>✈</w:t>
      </w:r>
      <w:r>
        <w:rPr>
          <w:rFonts w:ascii="Book Antiqua" w:hAnsi="Book Antiqua" w:cs="MV Boli"/>
          <w:b/>
          <w:sz w:val="22"/>
          <w:szCs w:val="22"/>
          <w:lang w:val="es-ES"/>
        </w:rPr>
        <w:t xml:space="preserve"> HABANA</w:t>
      </w:r>
    </w:p>
    <w:p w:rsidR="00594342" w:rsidRDefault="00594342" w:rsidP="00594342">
      <w:pPr>
        <w:pStyle w:val="Sinespaciado"/>
        <w:jc w:val="both"/>
        <w:rPr>
          <w:rFonts w:ascii="Book Antiqua" w:hAnsi="Book Antiqua" w:cs="MV Boli"/>
          <w:sz w:val="22"/>
          <w:szCs w:val="22"/>
        </w:rPr>
      </w:pPr>
      <w:r>
        <w:rPr>
          <w:rFonts w:ascii="Book Antiqua" w:hAnsi="Book Antiqua" w:cs="MV Boli"/>
          <w:sz w:val="22"/>
          <w:szCs w:val="22"/>
        </w:rPr>
        <w:t xml:space="preserve">Cita en el aeropuerto de la ciudad de México 03 horas antes para abordar el vuelo con destino a La Habana. Llegada al aeropuerto Internacional de La Habana, asistencia y traslado al hotel. </w:t>
      </w:r>
      <w:r>
        <w:rPr>
          <w:rFonts w:ascii="Book Antiqua" w:hAnsi="Book Antiqua" w:cs="MV Boli"/>
          <w:b/>
          <w:sz w:val="22"/>
          <w:szCs w:val="22"/>
        </w:rPr>
        <w:t>Alojamiento.</w:t>
      </w:r>
    </w:p>
    <w:p w:rsidR="00594342" w:rsidRPr="004E20B5" w:rsidRDefault="00594342" w:rsidP="00594342">
      <w:pPr>
        <w:pStyle w:val="Sinespaciado"/>
        <w:jc w:val="both"/>
        <w:rPr>
          <w:rFonts w:ascii="Book Antiqua" w:hAnsi="Book Antiqua" w:cs="MV Boli"/>
          <w:sz w:val="22"/>
          <w:szCs w:val="22"/>
        </w:rPr>
      </w:pPr>
      <w:r>
        <w:rPr>
          <w:rFonts w:ascii="Book Antiqua" w:hAnsi="Book Antiqua" w:cs="MV Boli"/>
          <w:sz w:val="22"/>
          <w:szCs w:val="22"/>
        </w:rPr>
        <w:t xml:space="preserve">   </w:t>
      </w:r>
    </w:p>
    <w:p w:rsidR="00594342" w:rsidRPr="001A3821" w:rsidRDefault="00E65259" w:rsidP="00594342">
      <w:pPr>
        <w:pStyle w:val="Sinespaciado"/>
        <w:jc w:val="center"/>
        <w:rPr>
          <w:rFonts w:ascii="Book Antiqua" w:hAnsi="Book Antiqua" w:cs="MV Boli"/>
          <w:b/>
          <w:sz w:val="22"/>
          <w:szCs w:val="22"/>
        </w:rPr>
      </w:pPr>
      <w:r>
        <w:rPr>
          <w:rFonts w:ascii="Book Antiqua" w:hAnsi="Book Antiqua" w:cs="MV Boli"/>
          <w:b/>
          <w:sz w:val="22"/>
          <w:szCs w:val="22"/>
        </w:rPr>
        <w:t>02 ABR</w:t>
      </w:r>
    </w:p>
    <w:p w:rsidR="00594342" w:rsidRDefault="00594342" w:rsidP="00594342">
      <w:pPr>
        <w:pStyle w:val="Sinespaciado"/>
        <w:jc w:val="center"/>
        <w:rPr>
          <w:rFonts w:ascii="Book Antiqua" w:hAnsi="Book Antiqua" w:cs="MV Boli"/>
          <w:b/>
          <w:bCs/>
          <w:sz w:val="22"/>
          <w:szCs w:val="22"/>
          <w:lang w:val="es-ES"/>
        </w:rPr>
      </w:pPr>
      <w:r>
        <w:rPr>
          <w:rFonts w:ascii="Book Antiqua" w:hAnsi="Book Antiqua" w:cs="MV Boli"/>
          <w:b/>
          <w:bCs/>
          <w:sz w:val="22"/>
          <w:szCs w:val="22"/>
          <w:lang w:val="es-ES"/>
        </w:rPr>
        <w:t>HABANA (Día libre)</w:t>
      </w:r>
    </w:p>
    <w:p w:rsidR="00594342" w:rsidRDefault="00594342" w:rsidP="00594342">
      <w:pPr>
        <w:jc w:val="both"/>
        <w:rPr>
          <w:rFonts w:ascii="Book Antiqua" w:hAnsi="Book Antiqua"/>
          <w:b/>
          <w:sz w:val="22"/>
        </w:rPr>
      </w:pPr>
      <w:r>
        <w:rPr>
          <w:rFonts w:ascii="Book Antiqua" w:hAnsi="Book Antiqua"/>
          <w:b/>
          <w:sz w:val="22"/>
        </w:rPr>
        <w:t xml:space="preserve">Desayuno. </w:t>
      </w:r>
      <w:r>
        <w:rPr>
          <w:rFonts w:ascii="Book Antiqua" w:hAnsi="Book Antiqua"/>
          <w:sz w:val="22"/>
        </w:rPr>
        <w:t xml:space="preserve">Día libre para realizar actividades personales o hacer compras. </w:t>
      </w:r>
      <w:r>
        <w:rPr>
          <w:rFonts w:ascii="Book Antiqua" w:hAnsi="Book Antiqua"/>
          <w:b/>
          <w:sz w:val="22"/>
        </w:rPr>
        <w:t>Alojamiento.</w:t>
      </w:r>
    </w:p>
    <w:p w:rsidR="00594342" w:rsidRDefault="00594342" w:rsidP="00594342">
      <w:pPr>
        <w:jc w:val="both"/>
        <w:rPr>
          <w:rFonts w:ascii="Book Antiqua" w:hAnsi="Book Antiqua"/>
          <w:b/>
          <w:sz w:val="22"/>
        </w:rPr>
      </w:pPr>
      <w:r>
        <w:rPr>
          <w:rFonts w:ascii="Book Antiqua" w:hAnsi="Book Antiqua"/>
          <w:b/>
          <w:sz w:val="22"/>
        </w:rPr>
        <w:t xml:space="preserve"> </w:t>
      </w:r>
    </w:p>
    <w:p w:rsidR="00594342" w:rsidRDefault="00E65259" w:rsidP="00594342">
      <w:pPr>
        <w:jc w:val="center"/>
        <w:rPr>
          <w:rFonts w:ascii="Book Antiqua" w:hAnsi="Book Antiqua"/>
          <w:b/>
          <w:sz w:val="22"/>
        </w:rPr>
      </w:pPr>
      <w:r>
        <w:rPr>
          <w:rFonts w:ascii="Book Antiqua" w:hAnsi="Book Antiqua"/>
          <w:b/>
          <w:sz w:val="22"/>
        </w:rPr>
        <w:t>03 ABR</w:t>
      </w:r>
    </w:p>
    <w:p w:rsidR="00594342" w:rsidRDefault="00594342" w:rsidP="00594342">
      <w:pPr>
        <w:jc w:val="center"/>
        <w:rPr>
          <w:rFonts w:ascii="Book Antiqua" w:hAnsi="Book Antiqua"/>
          <w:b/>
          <w:sz w:val="22"/>
        </w:rPr>
      </w:pPr>
      <w:r>
        <w:rPr>
          <w:rFonts w:ascii="Book Antiqua" w:hAnsi="Book Antiqua"/>
          <w:b/>
          <w:sz w:val="22"/>
        </w:rPr>
        <w:t>HABANA (Día libre)</w:t>
      </w:r>
    </w:p>
    <w:p w:rsidR="00594342" w:rsidRPr="00D04EDE" w:rsidRDefault="00594342" w:rsidP="00594342">
      <w:pPr>
        <w:jc w:val="both"/>
        <w:rPr>
          <w:rFonts w:ascii="Book Antiqua" w:hAnsi="Book Antiqua"/>
          <w:b/>
        </w:rPr>
      </w:pPr>
      <w:r>
        <w:rPr>
          <w:rFonts w:ascii="Book Antiqua" w:hAnsi="Book Antiqua"/>
          <w:b/>
          <w:sz w:val="22"/>
        </w:rPr>
        <w:t xml:space="preserve">Desayuno. </w:t>
      </w:r>
      <w:r>
        <w:rPr>
          <w:rFonts w:ascii="Book Antiqua" w:hAnsi="Book Antiqua"/>
          <w:sz w:val="22"/>
        </w:rPr>
        <w:t xml:space="preserve">Día libre para realizar actividades personales o hacer compras. </w:t>
      </w:r>
      <w:r>
        <w:rPr>
          <w:rFonts w:ascii="Book Antiqua" w:hAnsi="Book Antiqua"/>
          <w:b/>
          <w:sz w:val="22"/>
        </w:rPr>
        <w:t>Alojamiento.</w:t>
      </w:r>
    </w:p>
    <w:p w:rsidR="00594342" w:rsidRPr="00272522" w:rsidRDefault="00594342" w:rsidP="00594342">
      <w:pPr>
        <w:jc w:val="both"/>
        <w:rPr>
          <w:rFonts w:ascii="Book Antiqua" w:hAnsi="Book Antiqua"/>
          <w:sz w:val="22"/>
          <w:lang w:val="es-CR"/>
        </w:rPr>
      </w:pPr>
    </w:p>
    <w:p w:rsidR="00594342" w:rsidRDefault="00E65259" w:rsidP="00594342">
      <w:pPr>
        <w:jc w:val="center"/>
        <w:rPr>
          <w:rFonts w:ascii="Book Antiqua" w:hAnsi="Book Antiqua" w:cs="MV Boli"/>
          <w:b/>
          <w:sz w:val="22"/>
          <w:szCs w:val="22"/>
        </w:rPr>
      </w:pPr>
      <w:r>
        <w:rPr>
          <w:rFonts w:ascii="Book Antiqua" w:hAnsi="Book Antiqua" w:cs="MV Boli"/>
          <w:b/>
          <w:sz w:val="22"/>
          <w:szCs w:val="22"/>
        </w:rPr>
        <w:t>04 ABR</w:t>
      </w:r>
    </w:p>
    <w:p w:rsidR="00594342" w:rsidRDefault="00594342" w:rsidP="00594342">
      <w:pPr>
        <w:jc w:val="center"/>
        <w:rPr>
          <w:rFonts w:ascii="Book Antiqua" w:hAnsi="Book Antiqua" w:cs="MV Boli"/>
          <w:b/>
          <w:sz w:val="22"/>
          <w:szCs w:val="22"/>
          <w:lang w:val="es-ES"/>
        </w:rPr>
      </w:pPr>
      <w:r>
        <w:rPr>
          <w:rFonts w:ascii="Book Antiqua" w:hAnsi="Book Antiqua" w:cs="MV Boli"/>
          <w:b/>
          <w:sz w:val="22"/>
          <w:szCs w:val="22"/>
          <w:lang w:val="es-ES"/>
        </w:rPr>
        <w:t xml:space="preserve">HABANA </w:t>
      </w:r>
      <w:r w:rsidRPr="00594342">
        <w:rPr>
          <w:rFonts w:ascii="Segoe UI Symbol" w:hAnsi="Segoe UI Symbol" w:cs="MV Boli"/>
          <w:b/>
          <w:sz w:val="24"/>
          <w:szCs w:val="22"/>
          <w:lang w:val="es-ES"/>
        </w:rPr>
        <w:t>🚌</w:t>
      </w:r>
      <w:r>
        <w:rPr>
          <w:rFonts w:ascii="Book Antiqua" w:hAnsi="Book Antiqua" w:cs="MV Boli"/>
          <w:b/>
          <w:sz w:val="22"/>
          <w:szCs w:val="22"/>
          <w:lang w:val="es-ES"/>
        </w:rPr>
        <w:t xml:space="preserve"> VARADERO</w:t>
      </w:r>
    </w:p>
    <w:p w:rsidR="00594342" w:rsidRPr="00D04EDE" w:rsidRDefault="00594342" w:rsidP="00594342">
      <w:pPr>
        <w:jc w:val="both"/>
        <w:rPr>
          <w:rFonts w:ascii="Book Antiqua" w:hAnsi="Book Antiqua" w:cs="MV Boli"/>
          <w:b/>
          <w:sz w:val="22"/>
          <w:szCs w:val="22"/>
          <w:lang w:val="es-ES"/>
        </w:rPr>
      </w:pPr>
      <w:r>
        <w:rPr>
          <w:rFonts w:ascii="Book Antiqua" w:hAnsi="Book Antiqua" w:cs="MV Boli"/>
          <w:b/>
          <w:sz w:val="22"/>
          <w:szCs w:val="22"/>
          <w:lang w:val="es-ES"/>
        </w:rPr>
        <w:t xml:space="preserve">Desayuno </w:t>
      </w:r>
      <w:r w:rsidRPr="00594342">
        <w:rPr>
          <w:rFonts w:ascii="Book Antiqua" w:hAnsi="Book Antiqua" w:cs="MV Boli"/>
          <w:sz w:val="22"/>
          <w:szCs w:val="22"/>
          <w:lang w:val="es-ES"/>
        </w:rPr>
        <w:t>y a</w:t>
      </w:r>
      <w:r>
        <w:rPr>
          <w:rFonts w:ascii="Book Antiqua" w:hAnsi="Book Antiqua" w:cs="MV Boli"/>
          <w:sz w:val="22"/>
          <w:szCs w:val="22"/>
          <w:lang w:val="es-ES"/>
        </w:rPr>
        <w:t xml:space="preserve"> la hora indicada traslado a Varadero máximo 2 horas de trayecto. Llegada al hotel de Varadero. </w:t>
      </w:r>
      <w:r>
        <w:rPr>
          <w:rFonts w:ascii="Book Antiqua" w:hAnsi="Book Antiqua" w:cs="MV Boli"/>
          <w:b/>
          <w:sz w:val="22"/>
          <w:szCs w:val="22"/>
          <w:lang w:val="es-ES"/>
        </w:rPr>
        <w:t>Alojamiento.</w:t>
      </w:r>
    </w:p>
    <w:p w:rsidR="00594342" w:rsidRDefault="00594342" w:rsidP="00594342">
      <w:pPr>
        <w:jc w:val="both"/>
        <w:rPr>
          <w:rFonts w:ascii="Book Antiqua" w:hAnsi="Book Antiqua" w:cs="MV Boli"/>
          <w:sz w:val="22"/>
          <w:szCs w:val="22"/>
        </w:rPr>
      </w:pPr>
      <w:r>
        <w:rPr>
          <w:rFonts w:ascii="Book Antiqua" w:hAnsi="Book Antiqua" w:cs="MV Boli"/>
          <w:sz w:val="22"/>
          <w:szCs w:val="22"/>
        </w:rPr>
        <w:t xml:space="preserve"> </w:t>
      </w:r>
    </w:p>
    <w:p w:rsidR="00594342" w:rsidRDefault="00E65259" w:rsidP="00594342">
      <w:pPr>
        <w:pStyle w:val="Sinespaciado"/>
        <w:jc w:val="center"/>
        <w:rPr>
          <w:rFonts w:ascii="Book Antiqua" w:hAnsi="Book Antiqua" w:cs="MV Boli"/>
          <w:b/>
          <w:sz w:val="22"/>
          <w:szCs w:val="22"/>
        </w:rPr>
      </w:pPr>
      <w:r>
        <w:rPr>
          <w:rFonts w:ascii="Book Antiqua" w:hAnsi="Book Antiqua" w:cs="MV Boli"/>
          <w:b/>
          <w:sz w:val="22"/>
          <w:szCs w:val="22"/>
        </w:rPr>
        <w:t>05 ABR</w:t>
      </w:r>
    </w:p>
    <w:p w:rsidR="00594342" w:rsidRDefault="00594342" w:rsidP="00594342">
      <w:pPr>
        <w:pStyle w:val="Sinespaciado"/>
        <w:jc w:val="center"/>
        <w:rPr>
          <w:rFonts w:ascii="Book Antiqua" w:hAnsi="Book Antiqua" w:cs="MV Boli"/>
          <w:b/>
          <w:sz w:val="22"/>
          <w:szCs w:val="22"/>
        </w:rPr>
      </w:pPr>
      <w:r>
        <w:rPr>
          <w:rFonts w:ascii="Book Antiqua" w:hAnsi="Book Antiqua" w:cs="MV Boli"/>
          <w:b/>
          <w:sz w:val="22"/>
          <w:szCs w:val="22"/>
        </w:rPr>
        <w:t>VARADERO (Todo Incluido)</w:t>
      </w:r>
    </w:p>
    <w:p w:rsidR="00594342" w:rsidRDefault="00594342" w:rsidP="00594342">
      <w:pPr>
        <w:pStyle w:val="Sinespaciado"/>
        <w:jc w:val="both"/>
        <w:rPr>
          <w:rFonts w:ascii="Book Antiqua" w:hAnsi="Book Antiqua" w:cs="MV Boli"/>
          <w:b/>
          <w:sz w:val="22"/>
          <w:szCs w:val="22"/>
        </w:rPr>
      </w:pPr>
      <w:r>
        <w:rPr>
          <w:rFonts w:ascii="Book Antiqua" w:hAnsi="Book Antiqua" w:cs="MV Boli"/>
          <w:sz w:val="22"/>
          <w:szCs w:val="22"/>
        </w:rPr>
        <w:t xml:space="preserve">Día libre para disfrutar de la alberca o hacer excursiones opcionales. </w:t>
      </w:r>
      <w:r>
        <w:rPr>
          <w:rFonts w:ascii="Book Antiqua" w:hAnsi="Book Antiqua" w:cs="MV Boli"/>
          <w:b/>
          <w:sz w:val="22"/>
          <w:szCs w:val="22"/>
        </w:rPr>
        <w:t>Alojamiento.</w:t>
      </w:r>
    </w:p>
    <w:p w:rsidR="00594342" w:rsidRDefault="00594342" w:rsidP="00594342">
      <w:pPr>
        <w:pStyle w:val="Sinespaciado"/>
        <w:jc w:val="both"/>
        <w:rPr>
          <w:rFonts w:ascii="Book Antiqua" w:hAnsi="Book Antiqua" w:cs="MV Boli"/>
          <w:b/>
          <w:sz w:val="22"/>
          <w:szCs w:val="22"/>
        </w:rPr>
      </w:pPr>
    </w:p>
    <w:p w:rsidR="00567890" w:rsidRDefault="00E65259" w:rsidP="00567890">
      <w:pPr>
        <w:pStyle w:val="Sinespaciado"/>
        <w:jc w:val="center"/>
        <w:rPr>
          <w:rFonts w:ascii="Book Antiqua" w:hAnsi="Book Antiqua" w:cs="MV Boli"/>
          <w:b/>
          <w:sz w:val="22"/>
          <w:szCs w:val="22"/>
        </w:rPr>
      </w:pPr>
      <w:r>
        <w:rPr>
          <w:rFonts w:ascii="Book Antiqua" w:hAnsi="Book Antiqua" w:cs="MV Boli"/>
          <w:b/>
          <w:sz w:val="22"/>
          <w:szCs w:val="22"/>
        </w:rPr>
        <w:t>06 ABR</w:t>
      </w:r>
    </w:p>
    <w:p w:rsidR="00567890" w:rsidRDefault="00567890" w:rsidP="00567890">
      <w:pPr>
        <w:pStyle w:val="Sinespaciado"/>
        <w:jc w:val="center"/>
        <w:rPr>
          <w:rFonts w:ascii="Book Antiqua" w:hAnsi="Book Antiqua" w:cs="MV Boli"/>
          <w:b/>
          <w:sz w:val="22"/>
          <w:szCs w:val="22"/>
        </w:rPr>
      </w:pPr>
      <w:r>
        <w:rPr>
          <w:rFonts w:ascii="Book Antiqua" w:hAnsi="Book Antiqua" w:cs="MV Boli"/>
          <w:b/>
          <w:sz w:val="22"/>
          <w:szCs w:val="22"/>
        </w:rPr>
        <w:t>VARADERO (Todo Incluido)</w:t>
      </w:r>
    </w:p>
    <w:p w:rsidR="00567890" w:rsidRDefault="00567890" w:rsidP="00567890">
      <w:pPr>
        <w:pStyle w:val="Sinespaciado"/>
        <w:jc w:val="both"/>
        <w:rPr>
          <w:rFonts w:ascii="Book Antiqua" w:hAnsi="Book Antiqua" w:cs="MV Boli"/>
          <w:b/>
          <w:sz w:val="22"/>
          <w:szCs w:val="22"/>
        </w:rPr>
      </w:pPr>
      <w:r>
        <w:rPr>
          <w:rFonts w:ascii="Book Antiqua" w:hAnsi="Book Antiqua" w:cs="MV Boli"/>
          <w:sz w:val="22"/>
          <w:szCs w:val="22"/>
        </w:rPr>
        <w:t xml:space="preserve">Día libre para disfrutar de la alberca o hacer excursiones opcionales. </w:t>
      </w:r>
      <w:r>
        <w:rPr>
          <w:rFonts w:ascii="Book Antiqua" w:hAnsi="Book Antiqua" w:cs="MV Boli"/>
          <w:b/>
          <w:sz w:val="22"/>
          <w:szCs w:val="22"/>
        </w:rPr>
        <w:t>Alojamiento.</w:t>
      </w:r>
    </w:p>
    <w:p w:rsidR="00567890" w:rsidRDefault="00567890" w:rsidP="00567890">
      <w:pPr>
        <w:pStyle w:val="Sinespaciado"/>
        <w:jc w:val="both"/>
        <w:rPr>
          <w:rFonts w:ascii="Book Antiqua" w:hAnsi="Book Antiqua" w:cs="MV Boli"/>
          <w:b/>
          <w:sz w:val="22"/>
          <w:szCs w:val="22"/>
        </w:rPr>
      </w:pPr>
    </w:p>
    <w:p w:rsidR="00594342" w:rsidRDefault="00E65259" w:rsidP="00594342">
      <w:pPr>
        <w:pStyle w:val="Sinespaciado"/>
        <w:jc w:val="center"/>
        <w:rPr>
          <w:rFonts w:ascii="Book Antiqua" w:hAnsi="Book Antiqua" w:cs="MV Boli"/>
          <w:b/>
          <w:sz w:val="22"/>
          <w:szCs w:val="22"/>
        </w:rPr>
      </w:pPr>
      <w:r>
        <w:rPr>
          <w:rFonts w:ascii="Book Antiqua" w:hAnsi="Book Antiqua" w:cs="MV Boli"/>
          <w:b/>
          <w:sz w:val="22"/>
          <w:szCs w:val="22"/>
        </w:rPr>
        <w:t>07 ABR</w:t>
      </w:r>
    </w:p>
    <w:p w:rsidR="00594342" w:rsidRDefault="00594342" w:rsidP="00594342">
      <w:pPr>
        <w:pStyle w:val="Sinespaciado"/>
        <w:jc w:val="center"/>
        <w:rPr>
          <w:rFonts w:ascii="Book Antiqua" w:hAnsi="Book Antiqua" w:cs="MV Boli"/>
          <w:b/>
          <w:sz w:val="22"/>
          <w:szCs w:val="22"/>
        </w:rPr>
      </w:pPr>
      <w:r>
        <w:rPr>
          <w:rFonts w:ascii="Book Antiqua" w:hAnsi="Book Antiqua" w:cs="MV Boli"/>
          <w:b/>
          <w:sz w:val="22"/>
          <w:szCs w:val="22"/>
        </w:rPr>
        <w:t>VARADERO – Todo Incluido</w:t>
      </w:r>
    </w:p>
    <w:p w:rsidR="00594342" w:rsidRPr="00B11531" w:rsidRDefault="00594342" w:rsidP="00594342">
      <w:pPr>
        <w:pStyle w:val="Sinespaciado"/>
        <w:jc w:val="both"/>
        <w:rPr>
          <w:rFonts w:ascii="Book Antiqua" w:hAnsi="Book Antiqua" w:cs="MV Boli"/>
          <w:b/>
          <w:sz w:val="22"/>
          <w:szCs w:val="22"/>
        </w:rPr>
      </w:pPr>
      <w:r>
        <w:rPr>
          <w:rFonts w:ascii="Book Antiqua" w:hAnsi="Book Antiqua" w:cs="MV Boli"/>
          <w:sz w:val="22"/>
          <w:szCs w:val="22"/>
        </w:rPr>
        <w:t xml:space="preserve">Día libre para disfrutar de la alberca o hacer excursiones opcionales. </w:t>
      </w:r>
      <w:r>
        <w:rPr>
          <w:rFonts w:ascii="Book Antiqua" w:hAnsi="Book Antiqua" w:cs="MV Boli"/>
          <w:b/>
          <w:sz w:val="22"/>
          <w:szCs w:val="22"/>
        </w:rPr>
        <w:t>Alojamiento.</w:t>
      </w:r>
    </w:p>
    <w:p w:rsidR="00594342" w:rsidRPr="00B11531" w:rsidRDefault="00594342" w:rsidP="00594342">
      <w:pPr>
        <w:pStyle w:val="Sinespaciado"/>
        <w:jc w:val="both"/>
        <w:rPr>
          <w:rFonts w:ascii="Book Antiqua" w:hAnsi="Book Antiqua" w:cs="MV Boli"/>
          <w:b/>
          <w:sz w:val="22"/>
          <w:szCs w:val="22"/>
        </w:rPr>
      </w:pPr>
    </w:p>
    <w:p w:rsidR="00595689" w:rsidRDefault="00595689" w:rsidP="00594342">
      <w:pPr>
        <w:pStyle w:val="Sinespaciado"/>
        <w:jc w:val="center"/>
        <w:rPr>
          <w:rFonts w:ascii="Book Antiqua" w:hAnsi="Book Antiqua" w:cs="MV Boli"/>
          <w:b/>
          <w:sz w:val="22"/>
          <w:szCs w:val="22"/>
        </w:rPr>
      </w:pPr>
    </w:p>
    <w:p w:rsidR="00594342" w:rsidRDefault="00E65259" w:rsidP="00594342">
      <w:pPr>
        <w:pStyle w:val="Sinespaciado"/>
        <w:jc w:val="center"/>
        <w:rPr>
          <w:rFonts w:ascii="Book Antiqua" w:hAnsi="Book Antiqua" w:cs="MV Boli"/>
          <w:b/>
          <w:sz w:val="22"/>
          <w:szCs w:val="22"/>
        </w:rPr>
      </w:pPr>
      <w:r>
        <w:rPr>
          <w:rFonts w:ascii="Book Antiqua" w:hAnsi="Book Antiqua" w:cs="MV Boli"/>
          <w:b/>
          <w:sz w:val="22"/>
          <w:szCs w:val="22"/>
        </w:rPr>
        <w:t>08 ABR</w:t>
      </w:r>
    </w:p>
    <w:p w:rsidR="00594342" w:rsidRDefault="00594342" w:rsidP="00594342">
      <w:pPr>
        <w:pStyle w:val="Sinespaciado"/>
        <w:jc w:val="center"/>
        <w:rPr>
          <w:rFonts w:ascii="Book Antiqua" w:hAnsi="Book Antiqua" w:cs="MV Boli"/>
          <w:b/>
          <w:sz w:val="22"/>
          <w:szCs w:val="22"/>
        </w:rPr>
      </w:pPr>
      <w:r>
        <w:rPr>
          <w:rFonts w:ascii="Book Antiqua" w:hAnsi="Book Antiqua" w:cs="MV Boli"/>
          <w:b/>
          <w:sz w:val="22"/>
          <w:szCs w:val="22"/>
        </w:rPr>
        <w:t xml:space="preserve">VARADERO </w:t>
      </w:r>
      <w:r w:rsidR="00595689" w:rsidRPr="00594342">
        <w:rPr>
          <w:rFonts w:ascii="Segoe UI Symbol" w:hAnsi="Segoe UI Symbol" w:cs="MV Boli"/>
          <w:b/>
          <w:sz w:val="24"/>
          <w:szCs w:val="22"/>
          <w:lang w:val="es-ES"/>
        </w:rPr>
        <w:t>🚌</w:t>
      </w:r>
      <w:r w:rsidR="00595689">
        <w:rPr>
          <w:rFonts w:ascii="Book Antiqua" w:hAnsi="Book Antiqua" w:cs="MV Boli"/>
          <w:b/>
          <w:sz w:val="22"/>
          <w:szCs w:val="22"/>
        </w:rPr>
        <w:t xml:space="preserve"> HABANA </w:t>
      </w:r>
      <w:r w:rsidR="00595689" w:rsidRPr="002F3DEF">
        <w:rPr>
          <w:rFonts w:ascii="Segoe UI Emoji" w:eastAsia="MS Gothic" w:hAnsi="Segoe UI Emoji" w:cs="Segoe UI Emoji"/>
          <w:b/>
          <w:noProof/>
          <w:kern w:val="28"/>
          <w:lang w:val="es-ES"/>
        </w:rPr>
        <w:t>✈</w:t>
      </w:r>
      <w:r w:rsidR="00595689">
        <w:rPr>
          <w:rFonts w:ascii="Segoe UI Emoji" w:eastAsia="MS Gothic" w:hAnsi="Segoe UI Emoji" w:cs="Segoe UI Emoji"/>
          <w:b/>
          <w:noProof/>
          <w:kern w:val="28"/>
          <w:lang w:val="es-ES"/>
        </w:rPr>
        <w:t xml:space="preserve"> </w:t>
      </w:r>
      <w:r w:rsidR="00595689">
        <w:rPr>
          <w:rFonts w:ascii="Book Antiqua" w:hAnsi="Book Antiqua" w:cs="MV Boli"/>
          <w:b/>
          <w:sz w:val="22"/>
          <w:szCs w:val="22"/>
        </w:rPr>
        <w:t>MEXICO</w:t>
      </w:r>
    </w:p>
    <w:p w:rsidR="00594342" w:rsidRPr="00B11531" w:rsidRDefault="00594342" w:rsidP="00594342">
      <w:pPr>
        <w:pStyle w:val="Sinespaciado"/>
        <w:jc w:val="both"/>
        <w:rPr>
          <w:rFonts w:ascii="Book Antiqua" w:hAnsi="Book Antiqua" w:cs="MV Boli"/>
          <w:sz w:val="22"/>
          <w:szCs w:val="22"/>
        </w:rPr>
      </w:pPr>
      <w:r>
        <w:rPr>
          <w:rFonts w:ascii="Book Antiqua" w:hAnsi="Book Antiqua" w:cs="MV Boli"/>
          <w:b/>
          <w:sz w:val="22"/>
          <w:szCs w:val="22"/>
        </w:rPr>
        <w:t xml:space="preserve">Desayuno </w:t>
      </w:r>
      <w:r>
        <w:rPr>
          <w:rFonts w:ascii="Book Antiqua" w:hAnsi="Book Antiqua" w:cs="MV Boli"/>
          <w:sz w:val="22"/>
          <w:szCs w:val="22"/>
        </w:rPr>
        <w:t>y a la hora indicada traslado al aeropuerto de La Habana para tomar el vuelo con destino de regreso a la Ciudad de México.</w:t>
      </w:r>
    </w:p>
    <w:p w:rsidR="00594342" w:rsidRDefault="00594342" w:rsidP="00594342">
      <w:pPr>
        <w:jc w:val="center"/>
        <w:rPr>
          <w:rFonts w:ascii="Book Antiqua" w:hAnsi="Book Antiqua"/>
          <w:b/>
          <w:sz w:val="22"/>
          <w:lang w:val="es-ES"/>
        </w:rPr>
      </w:pPr>
      <w:r>
        <w:rPr>
          <w:rFonts w:ascii="Book Antiqua" w:hAnsi="Book Antiqua"/>
          <w:b/>
          <w:sz w:val="22"/>
          <w:lang w:val="es-ES"/>
        </w:rPr>
        <w:t xml:space="preserve">                            </w:t>
      </w:r>
    </w:p>
    <w:p w:rsidR="00594342" w:rsidRPr="003045C0" w:rsidRDefault="005D211E" w:rsidP="00594342">
      <w:pPr>
        <w:jc w:val="both"/>
        <w:rPr>
          <w:rFonts w:ascii="Book Antiqua" w:hAnsi="Book Antiqua"/>
          <w:b/>
          <w:bCs/>
        </w:rPr>
      </w:pPr>
      <w:r>
        <w:rPr>
          <w:rFonts w:ascii="Book Antiqua" w:eastAsia="PMingLiU-ExtB" w:hAnsi="Book Antiqua"/>
          <w:b/>
          <w:noProof/>
          <w:color w:val="FF0000"/>
          <w:sz w:val="22"/>
          <w:szCs w:val="22"/>
          <w:lang w:val="es-ES"/>
        </w:rPr>
        <w:t>……………………………………………….</w:t>
      </w:r>
      <w:r w:rsidR="00594342" w:rsidRPr="000E6686">
        <w:rPr>
          <w:rFonts w:ascii="Book Antiqua" w:eastAsia="PMingLiU-ExtB" w:hAnsi="Book Antiqua"/>
          <w:b/>
          <w:noProof/>
          <w:color w:val="FF0000"/>
          <w:sz w:val="22"/>
          <w:szCs w:val="22"/>
          <w:lang w:val="es-ES"/>
        </w:rPr>
        <w:t>………………………………Fin de nuestros servicios</w:t>
      </w:r>
    </w:p>
    <w:p w:rsidR="00594342" w:rsidRPr="00060AED" w:rsidRDefault="00594342" w:rsidP="00594342">
      <w:pPr>
        <w:autoSpaceDE w:val="0"/>
        <w:autoSpaceDN w:val="0"/>
        <w:adjustRightInd w:val="0"/>
        <w:jc w:val="both"/>
        <w:rPr>
          <w:rFonts w:ascii="Book Antiqua" w:eastAsia="Calibri" w:hAnsi="Book Antiqua" w:cs="Futura-Heavy"/>
          <w:b/>
          <w:bCs/>
          <w:color w:val="17365D"/>
          <w:kern w:val="0"/>
          <w:sz w:val="22"/>
          <w:szCs w:val="22"/>
          <w:lang w:eastAsia="es-MX"/>
        </w:rPr>
      </w:pPr>
      <w:r w:rsidRPr="00060AED">
        <w:rPr>
          <w:rFonts w:ascii="Book Antiqua" w:eastAsia="PMingLiU-ExtB" w:hAnsi="Book Antiqua"/>
          <w:b/>
          <w:noProof/>
          <w:color w:val="17365D"/>
          <w:sz w:val="22"/>
          <w:szCs w:val="22"/>
          <w:lang w:eastAsia="es-MX"/>
        </w:rPr>
        <mc:AlternateContent>
          <mc:Choice Requires="wps">
            <w:drawing>
              <wp:anchor distT="0" distB="0" distL="114300" distR="114300" simplePos="0" relativeHeight="251661312" behindDoc="1" locked="0" layoutInCell="1" allowOverlap="1" wp14:anchorId="26A1BBAE" wp14:editId="25A9DBD4">
                <wp:simplePos x="0" y="0"/>
                <wp:positionH relativeFrom="column">
                  <wp:posOffset>1785025</wp:posOffset>
                </wp:positionH>
                <wp:positionV relativeFrom="paragraph">
                  <wp:posOffset>131053</wp:posOffset>
                </wp:positionV>
                <wp:extent cx="2636195" cy="228600"/>
                <wp:effectExtent l="0" t="0" r="12065" b="19050"/>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195" cy="228600"/>
                        </a:xfrm>
                        <a:prstGeom prst="flowChartAlternateProcess">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 o:spid="_x0000_s1026" type="#_x0000_t176" style="position:absolute;margin-left:140.55pt;margin-top:10.3pt;width:207.55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" fillcolor="aqua"/>
            </w:pict>
          </mc:Fallback>
        </mc:AlternateContent>
      </w:r>
    </w:p>
    <w:p w:rsidR="00E37F5F" w:rsidRDefault="00594342" w:rsidP="00594342">
      <w:pPr>
        <w:jc w:val="center"/>
        <w:rPr>
          <w:rFonts w:ascii="Book Antiqua" w:eastAsia="PMingLiU-ExtB" w:hAnsi="Book Antiqua"/>
          <w:b/>
          <w:sz w:val="22"/>
          <w:szCs w:val="22"/>
        </w:rPr>
      </w:pPr>
      <w:r w:rsidRPr="00060AED">
        <w:rPr>
          <w:rFonts w:ascii="Book Antiqua" w:eastAsia="PMingLiU-ExtB" w:hAnsi="Book Antiqua"/>
          <w:b/>
          <w:color w:val="17365D"/>
          <w:sz w:val="22"/>
          <w:szCs w:val="22"/>
          <w:lang w:val="es-ES"/>
        </w:rPr>
        <w:t xml:space="preserve">FELIZ REGRESO   </w:t>
      </w:r>
      <w:proofErr w:type="gramStart"/>
      <w:r w:rsidRPr="00060AED">
        <w:rPr>
          <w:rFonts w:ascii="Book Antiqua" w:eastAsia="PMingLiU-ExtB" w:hAnsi="Book Antiqua"/>
          <w:b/>
          <w:color w:val="17365D"/>
          <w:sz w:val="22"/>
          <w:szCs w:val="22"/>
          <w:lang w:val="es-ES"/>
        </w:rPr>
        <w:t>¡</w:t>
      </w:r>
      <w:proofErr w:type="gramEnd"/>
      <w:r w:rsidRPr="00060AED">
        <w:rPr>
          <w:rFonts w:ascii="Book Antiqua" w:eastAsia="PMingLiU-ExtB" w:hAnsi="Book Antiqua"/>
          <w:b/>
          <w:color w:val="17365D"/>
          <w:sz w:val="22"/>
          <w:szCs w:val="22"/>
          <w:lang w:val="es-ES"/>
        </w:rPr>
        <w:t>HASTA PRONT</w:t>
      </w:r>
      <w:r w:rsidR="00645D37">
        <w:rPr>
          <w:rFonts w:ascii="Book Antiqua" w:eastAsia="PMingLiU-ExtB" w:hAnsi="Book Antiqua"/>
          <w:b/>
          <w:color w:val="17365D"/>
          <w:sz w:val="22"/>
          <w:szCs w:val="22"/>
          <w:lang w:val="es-ES"/>
        </w:rPr>
        <w:t>O</w:t>
      </w:r>
    </w:p>
    <w:p w:rsidR="00E37F5F" w:rsidRDefault="00E37F5F" w:rsidP="008F4366">
      <w:pPr>
        <w:jc w:val="center"/>
        <w:rPr>
          <w:rFonts w:ascii="Book Antiqua" w:eastAsia="PMingLiU-ExtB" w:hAnsi="Book Antiqua"/>
          <w:b/>
          <w:sz w:val="22"/>
          <w:szCs w:val="22"/>
        </w:rPr>
      </w:pPr>
    </w:p>
    <w:p w:rsidR="008F4366" w:rsidRDefault="008F4366" w:rsidP="008F4366">
      <w:pPr>
        <w:jc w:val="center"/>
        <w:rPr>
          <w:rFonts w:ascii="Book Antiqua" w:eastAsia="PMingLiU-ExtB" w:hAnsi="Book Antiqua"/>
          <w:b/>
          <w:sz w:val="22"/>
          <w:szCs w:val="22"/>
        </w:rPr>
      </w:pPr>
      <w:r>
        <w:rPr>
          <w:rFonts w:ascii="Book Antiqua" w:eastAsia="PMingLiU-ExtB" w:hAnsi="Book Antiqua"/>
          <w:b/>
          <w:sz w:val="22"/>
          <w:szCs w:val="22"/>
        </w:rPr>
        <w:t>PRECIOS POR PERSONA EN USD</w:t>
      </w:r>
    </w:p>
    <w:p w:rsidR="008F4366" w:rsidRDefault="008F4366" w:rsidP="008F4366">
      <w:pPr>
        <w:pStyle w:val="Encabezado"/>
        <w:spacing w:line="360" w:lineRule="auto"/>
        <w:jc w:val="center"/>
        <w:rPr>
          <w:rFonts w:cs="Arial"/>
          <w:b/>
        </w:rPr>
      </w:pPr>
    </w:p>
    <w:p w:rsidR="008F4366" w:rsidRDefault="008F4366" w:rsidP="008F4366">
      <w:pPr>
        <w:pStyle w:val="Encabezado"/>
        <w:spacing w:line="360" w:lineRule="auto"/>
        <w:jc w:val="center"/>
        <w:rPr>
          <w:rFonts w:cs="Arial"/>
          <w:b/>
        </w:rPr>
      </w:pPr>
      <w:r w:rsidRPr="002A7929">
        <w:rPr>
          <w:rFonts w:cs="Arial"/>
          <w:b/>
        </w:rPr>
        <w:t>Hoteles previstos</w:t>
      </w:r>
      <w:r>
        <w:rPr>
          <w:rFonts w:cs="Arial"/>
          <w:b/>
        </w:rPr>
        <w:t xml:space="preserve"> o similares </w:t>
      </w:r>
    </w:p>
    <w:tbl>
      <w:tblPr>
        <w:tblpPr w:leftFromText="141" w:rightFromText="141" w:vertAnchor="text" w:horzAnchor="margin" w:tblpY="9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977"/>
        <w:gridCol w:w="1418"/>
        <w:gridCol w:w="1417"/>
        <w:gridCol w:w="1418"/>
      </w:tblGrid>
      <w:tr w:rsidR="00667E2C" w:rsidRPr="002A7929" w:rsidTr="00667E2C">
        <w:tc>
          <w:tcPr>
            <w:tcW w:w="2376" w:type="dxa"/>
            <w:shd w:val="clear" w:color="auto" w:fill="0070C0"/>
          </w:tcPr>
          <w:p w:rsidR="00E37F5F" w:rsidRPr="002A7929" w:rsidRDefault="00E37F5F" w:rsidP="00E37F5F">
            <w:pPr>
              <w:pStyle w:val="Encabezado"/>
              <w:spacing w:line="360" w:lineRule="auto"/>
              <w:jc w:val="center"/>
              <w:rPr>
                <w:rFonts w:cs="Arial"/>
                <w:b/>
                <w:bCs/>
                <w:i/>
                <w:color w:val="FFFFFF" w:themeColor="background1"/>
              </w:rPr>
            </w:pPr>
            <w:r>
              <w:rPr>
                <w:rFonts w:cs="Arial"/>
                <w:b/>
                <w:bCs/>
                <w:color w:val="FFFFFF" w:themeColor="background1"/>
              </w:rPr>
              <w:t>Habana</w:t>
            </w:r>
          </w:p>
        </w:tc>
        <w:tc>
          <w:tcPr>
            <w:tcW w:w="2977" w:type="dxa"/>
            <w:tcBorders>
              <w:right w:val="single" w:sz="4" w:space="0" w:color="auto"/>
            </w:tcBorders>
            <w:shd w:val="clear" w:color="auto" w:fill="0070C0"/>
          </w:tcPr>
          <w:p w:rsidR="00E37F5F" w:rsidRPr="002A7929" w:rsidRDefault="00E37F5F" w:rsidP="00E37F5F">
            <w:pPr>
              <w:pStyle w:val="Encabezado"/>
              <w:spacing w:line="360" w:lineRule="auto"/>
              <w:jc w:val="center"/>
              <w:rPr>
                <w:rFonts w:cs="Arial"/>
                <w:b/>
                <w:bCs/>
                <w:i/>
                <w:color w:val="FFFFFF" w:themeColor="background1"/>
              </w:rPr>
            </w:pPr>
            <w:r>
              <w:rPr>
                <w:rFonts w:cs="Arial"/>
                <w:b/>
                <w:bCs/>
                <w:color w:val="FFFFFF" w:themeColor="background1"/>
              </w:rPr>
              <w:t>Varadero</w:t>
            </w:r>
            <w:r w:rsidRPr="002A7929">
              <w:rPr>
                <w:rFonts w:cs="Arial"/>
                <w:b/>
                <w:bCs/>
                <w:color w:val="FFFFFF" w:themeColor="background1"/>
              </w:rPr>
              <w:t xml:space="preserve">  </w:t>
            </w:r>
          </w:p>
        </w:tc>
        <w:tc>
          <w:tcPr>
            <w:tcW w:w="1418" w:type="dxa"/>
            <w:tcBorders>
              <w:top w:val="single" w:sz="4" w:space="0" w:color="auto"/>
              <w:left w:val="single" w:sz="4" w:space="0" w:color="auto"/>
              <w:bottom w:val="single" w:sz="4" w:space="0" w:color="auto"/>
              <w:right w:val="nil"/>
            </w:tcBorders>
            <w:shd w:val="clear" w:color="auto" w:fill="0070C0"/>
          </w:tcPr>
          <w:p w:rsidR="00E37F5F" w:rsidRDefault="00E37F5F" w:rsidP="00E37F5F">
            <w:pPr>
              <w:pStyle w:val="Encabezado"/>
              <w:spacing w:line="360" w:lineRule="auto"/>
              <w:jc w:val="center"/>
              <w:rPr>
                <w:rFonts w:cs="Arial"/>
                <w:b/>
                <w:bCs/>
                <w:color w:val="FFFFFF" w:themeColor="background1"/>
              </w:rPr>
            </w:pPr>
            <w:r>
              <w:rPr>
                <w:rFonts w:cs="Arial"/>
                <w:b/>
                <w:bCs/>
                <w:color w:val="FFFFFF" w:themeColor="background1"/>
              </w:rPr>
              <w:t>3HAB/4VAR</w:t>
            </w:r>
          </w:p>
          <w:p w:rsidR="00E37F5F" w:rsidRPr="002A7929" w:rsidRDefault="00E37F5F" w:rsidP="00E37F5F">
            <w:pPr>
              <w:pStyle w:val="Encabezado"/>
              <w:spacing w:line="360" w:lineRule="auto"/>
              <w:jc w:val="center"/>
              <w:rPr>
                <w:rFonts w:cs="Arial"/>
                <w:b/>
                <w:bCs/>
                <w:i/>
                <w:color w:val="FFFFFF" w:themeColor="background1"/>
              </w:rPr>
            </w:pPr>
            <w:r>
              <w:rPr>
                <w:rFonts w:cs="Arial"/>
                <w:b/>
                <w:bCs/>
                <w:color w:val="FFFFFF" w:themeColor="background1"/>
              </w:rPr>
              <w:t>DBL</w:t>
            </w:r>
            <w:r w:rsidRPr="002A7929">
              <w:rPr>
                <w:rFonts w:cs="Arial"/>
                <w:b/>
                <w:bCs/>
                <w:color w:val="FFFFFF" w:themeColor="background1"/>
              </w:rPr>
              <w:t xml:space="preserve">  </w:t>
            </w:r>
          </w:p>
        </w:tc>
        <w:tc>
          <w:tcPr>
            <w:tcW w:w="1417" w:type="dxa"/>
            <w:tcBorders>
              <w:top w:val="single" w:sz="4" w:space="0" w:color="auto"/>
              <w:left w:val="nil"/>
              <w:bottom w:val="single" w:sz="4" w:space="0" w:color="auto"/>
              <w:right w:val="nil"/>
            </w:tcBorders>
            <w:shd w:val="clear" w:color="auto" w:fill="0070C0"/>
          </w:tcPr>
          <w:p w:rsidR="00E37F5F" w:rsidRDefault="00E37F5F" w:rsidP="00E37F5F">
            <w:pPr>
              <w:pStyle w:val="Encabezado"/>
              <w:spacing w:line="360" w:lineRule="auto"/>
              <w:jc w:val="center"/>
              <w:rPr>
                <w:rFonts w:cs="Arial"/>
                <w:b/>
                <w:bCs/>
                <w:color w:val="FFFFFF" w:themeColor="background1"/>
              </w:rPr>
            </w:pPr>
            <w:r>
              <w:rPr>
                <w:rFonts w:cs="Arial"/>
                <w:b/>
                <w:bCs/>
                <w:color w:val="FFFFFF" w:themeColor="background1"/>
              </w:rPr>
              <w:t>3HAB/4VAR</w:t>
            </w:r>
            <w:r w:rsidRPr="002A7929">
              <w:rPr>
                <w:rFonts w:cs="Arial"/>
                <w:b/>
                <w:bCs/>
                <w:color w:val="FFFFFF" w:themeColor="background1"/>
              </w:rPr>
              <w:t xml:space="preserve"> </w:t>
            </w:r>
          </w:p>
          <w:p w:rsidR="00E37F5F" w:rsidRPr="002A7929" w:rsidRDefault="00E37F5F" w:rsidP="00E37F5F">
            <w:pPr>
              <w:pStyle w:val="Encabezado"/>
              <w:spacing w:line="360" w:lineRule="auto"/>
              <w:jc w:val="center"/>
              <w:rPr>
                <w:rFonts w:cs="Arial"/>
                <w:b/>
                <w:bCs/>
                <w:i/>
                <w:color w:val="FFFFFF" w:themeColor="background1"/>
              </w:rPr>
            </w:pPr>
            <w:r>
              <w:rPr>
                <w:rFonts w:cs="Arial"/>
                <w:b/>
                <w:bCs/>
                <w:color w:val="FFFFFF" w:themeColor="background1"/>
              </w:rPr>
              <w:t>TPL</w:t>
            </w:r>
          </w:p>
        </w:tc>
        <w:tc>
          <w:tcPr>
            <w:tcW w:w="1418" w:type="dxa"/>
            <w:tcBorders>
              <w:top w:val="single" w:sz="4" w:space="0" w:color="auto"/>
              <w:left w:val="nil"/>
              <w:bottom w:val="single" w:sz="4" w:space="0" w:color="auto"/>
              <w:right w:val="single" w:sz="4" w:space="0" w:color="auto"/>
            </w:tcBorders>
            <w:shd w:val="clear" w:color="auto" w:fill="0070C0"/>
          </w:tcPr>
          <w:p w:rsidR="00E37F5F" w:rsidRDefault="00E37F5F" w:rsidP="00E37F5F">
            <w:pPr>
              <w:pStyle w:val="Encabezado"/>
              <w:spacing w:line="360" w:lineRule="auto"/>
              <w:jc w:val="center"/>
              <w:rPr>
                <w:rFonts w:cs="Arial"/>
                <w:b/>
                <w:bCs/>
                <w:color w:val="FFFFFF" w:themeColor="background1"/>
              </w:rPr>
            </w:pPr>
            <w:r>
              <w:rPr>
                <w:rFonts w:cs="Arial"/>
                <w:b/>
                <w:bCs/>
                <w:color w:val="FFFFFF" w:themeColor="background1"/>
              </w:rPr>
              <w:t>3HAB/4VAR</w:t>
            </w:r>
            <w:r w:rsidRPr="002A7929">
              <w:rPr>
                <w:rFonts w:cs="Arial"/>
                <w:b/>
                <w:bCs/>
                <w:color w:val="FFFFFF" w:themeColor="background1"/>
              </w:rPr>
              <w:t xml:space="preserve">  </w:t>
            </w:r>
          </w:p>
          <w:p w:rsidR="00E37F5F" w:rsidRPr="002A7929" w:rsidRDefault="00E37F5F" w:rsidP="00E37F5F">
            <w:pPr>
              <w:pStyle w:val="Encabezado"/>
              <w:spacing w:line="360" w:lineRule="auto"/>
              <w:jc w:val="center"/>
              <w:rPr>
                <w:rFonts w:cs="Arial"/>
                <w:b/>
                <w:bCs/>
                <w:i/>
                <w:color w:val="FFFFFF" w:themeColor="background1"/>
              </w:rPr>
            </w:pPr>
            <w:r>
              <w:rPr>
                <w:rFonts w:cs="Arial"/>
                <w:b/>
                <w:bCs/>
                <w:color w:val="FFFFFF" w:themeColor="background1"/>
              </w:rPr>
              <w:t>SGL</w:t>
            </w:r>
          </w:p>
        </w:tc>
      </w:tr>
      <w:tr w:rsidR="00667E2C" w:rsidRPr="002A7929" w:rsidTr="00667E2C">
        <w:trPr>
          <w:trHeight w:val="305"/>
        </w:trPr>
        <w:tc>
          <w:tcPr>
            <w:tcW w:w="2376" w:type="dxa"/>
          </w:tcPr>
          <w:p w:rsidR="00E37F5F" w:rsidRPr="002A7929" w:rsidRDefault="00E37F5F" w:rsidP="00E37F5F">
            <w:pPr>
              <w:pStyle w:val="Encabezado"/>
              <w:spacing w:line="360" w:lineRule="auto"/>
              <w:jc w:val="center"/>
              <w:rPr>
                <w:rFonts w:cs="Arial"/>
                <w:b/>
                <w:bCs/>
                <w:i/>
              </w:rPr>
            </w:pPr>
            <w:r>
              <w:rPr>
                <w:rFonts w:cs="Arial"/>
                <w:b/>
                <w:bCs/>
              </w:rPr>
              <w:t>Vedado***</w:t>
            </w:r>
          </w:p>
        </w:tc>
        <w:tc>
          <w:tcPr>
            <w:tcW w:w="2977" w:type="dxa"/>
          </w:tcPr>
          <w:p w:rsidR="00E37F5F" w:rsidRPr="002A7929" w:rsidRDefault="002200BB" w:rsidP="002200BB">
            <w:pPr>
              <w:pStyle w:val="Encabezado"/>
              <w:spacing w:line="360" w:lineRule="auto"/>
              <w:jc w:val="center"/>
              <w:rPr>
                <w:rFonts w:cs="Arial"/>
                <w:b/>
                <w:i/>
              </w:rPr>
            </w:pPr>
            <w:proofErr w:type="spellStart"/>
            <w:r>
              <w:rPr>
                <w:rFonts w:cs="Arial"/>
                <w:b/>
              </w:rPr>
              <w:t>Starfish</w:t>
            </w:r>
            <w:proofErr w:type="spellEnd"/>
            <w:r>
              <w:rPr>
                <w:rFonts w:cs="Arial"/>
                <w:b/>
              </w:rPr>
              <w:t xml:space="preserve"> Varadero </w:t>
            </w:r>
            <w:r w:rsidR="00E37F5F">
              <w:rPr>
                <w:rFonts w:cs="Arial"/>
                <w:b/>
              </w:rPr>
              <w:t>***</w:t>
            </w:r>
          </w:p>
        </w:tc>
        <w:tc>
          <w:tcPr>
            <w:tcW w:w="1418" w:type="dxa"/>
            <w:tcBorders>
              <w:top w:val="single" w:sz="4" w:space="0" w:color="auto"/>
            </w:tcBorders>
          </w:tcPr>
          <w:p w:rsidR="00E37F5F" w:rsidRPr="002A7929" w:rsidRDefault="005E3EAE" w:rsidP="005E3EAE">
            <w:pPr>
              <w:pStyle w:val="Encabezado"/>
              <w:spacing w:line="360" w:lineRule="auto"/>
              <w:jc w:val="center"/>
              <w:rPr>
                <w:rFonts w:cs="Arial"/>
                <w:b/>
                <w:i/>
              </w:rPr>
            </w:pPr>
            <w:r>
              <w:rPr>
                <w:rFonts w:cs="Arial"/>
                <w:b/>
              </w:rPr>
              <w:t>1,069</w:t>
            </w:r>
            <w:r w:rsidR="00E37F5F">
              <w:rPr>
                <w:rFonts w:cs="Arial"/>
                <w:b/>
              </w:rPr>
              <w:t>.00</w:t>
            </w:r>
          </w:p>
        </w:tc>
        <w:tc>
          <w:tcPr>
            <w:tcW w:w="1417" w:type="dxa"/>
            <w:tcBorders>
              <w:top w:val="single" w:sz="4" w:space="0" w:color="auto"/>
            </w:tcBorders>
          </w:tcPr>
          <w:p w:rsidR="00E37F5F" w:rsidRPr="002A7929" w:rsidRDefault="005E3EAE" w:rsidP="00E37F5F">
            <w:pPr>
              <w:pStyle w:val="Encabezado"/>
              <w:spacing w:line="360" w:lineRule="auto"/>
              <w:jc w:val="center"/>
              <w:rPr>
                <w:rFonts w:cs="Arial"/>
                <w:b/>
                <w:i/>
              </w:rPr>
            </w:pPr>
            <w:r>
              <w:rPr>
                <w:rFonts w:cs="Arial"/>
                <w:b/>
              </w:rPr>
              <w:t>1,049</w:t>
            </w:r>
            <w:r w:rsidR="00E37F5F">
              <w:rPr>
                <w:rFonts w:cs="Arial"/>
                <w:b/>
              </w:rPr>
              <w:t>.00</w:t>
            </w:r>
          </w:p>
        </w:tc>
        <w:tc>
          <w:tcPr>
            <w:tcW w:w="1418" w:type="dxa"/>
            <w:tcBorders>
              <w:top w:val="single" w:sz="4" w:space="0" w:color="auto"/>
            </w:tcBorders>
          </w:tcPr>
          <w:p w:rsidR="00E37F5F" w:rsidRPr="002A7929" w:rsidRDefault="005E3EAE" w:rsidP="00E37F5F">
            <w:pPr>
              <w:pStyle w:val="Encabezado"/>
              <w:spacing w:line="360" w:lineRule="auto"/>
              <w:jc w:val="center"/>
              <w:rPr>
                <w:rFonts w:cs="Arial"/>
                <w:b/>
                <w:i/>
              </w:rPr>
            </w:pPr>
            <w:r>
              <w:rPr>
                <w:rFonts w:cs="Arial"/>
                <w:b/>
              </w:rPr>
              <w:t>1,229</w:t>
            </w:r>
            <w:r w:rsidR="00E37F5F">
              <w:rPr>
                <w:rFonts w:cs="Arial"/>
                <w:b/>
              </w:rPr>
              <w:t>.00</w:t>
            </w:r>
          </w:p>
        </w:tc>
      </w:tr>
      <w:tr w:rsidR="00667E2C" w:rsidRPr="002A7929" w:rsidTr="00667E2C">
        <w:trPr>
          <w:trHeight w:val="305"/>
        </w:trPr>
        <w:tc>
          <w:tcPr>
            <w:tcW w:w="2376" w:type="dxa"/>
          </w:tcPr>
          <w:p w:rsidR="00E37F5F" w:rsidRPr="002A7929" w:rsidRDefault="002200BB" w:rsidP="002200BB">
            <w:pPr>
              <w:pStyle w:val="Encabezado"/>
              <w:spacing w:line="360" w:lineRule="auto"/>
              <w:jc w:val="center"/>
              <w:rPr>
                <w:rFonts w:cs="Arial"/>
                <w:b/>
                <w:bCs/>
                <w:i/>
              </w:rPr>
            </w:pPr>
            <w:proofErr w:type="spellStart"/>
            <w:r>
              <w:rPr>
                <w:rFonts w:cs="Arial"/>
                <w:b/>
                <w:bCs/>
              </w:rPr>
              <w:t>Memories</w:t>
            </w:r>
            <w:proofErr w:type="spellEnd"/>
            <w:r>
              <w:rPr>
                <w:rFonts w:cs="Arial"/>
                <w:b/>
                <w:bCs/>
              </w:rPr>
              <w:t xml:space="preserve"> Miramar </w:t>
            </w:r>
            <w:r w:rsidR="0016675C">
              <w:rPr>
                <w:rFonts w:cs="Arial"/>
                <w:b/>
                <w:bCs/>
              </w:rPr>
              <w:t>*</w:t>
            </w:r>
            <w:r w:rsidR="00E37F5F">
              <w:rPr>
                <w:rFonts w:cs="Arial"/>
                <w:b/>
                <w:bCs/>
              </w:rPr>
              <w:t>***</w:t>
            </w:r>
          </w:p>
        </w:tc>
        <w:tc>
          <w:tcPr>
            <w:tcW w:w="2977" w:type="dxa"/>
          </w:tcPr>
          <w:p w:rsidR="00E37F5F" w:rsidRPr="002A7929" w:rsidRDefault="0016675C" w:rsidP="002200BB">
            <w:pPr>
              <w:pStyle w:val="Encabezado"/>
              <w:spacing w:line="360" w:lineRule="auto"/>
              <w:jc w:val="center"/>
              <w:rPr>
                <w:rFonts w:cs="Arial"/>
                <w:b/>
                <w:i/>
              </w:rPr>
            </w:pPr>
            <w:proofErr w:type="spellStart"/>
            <w:r>
              <w:rPr>
                <w:rFonts w:cs="Arial"/>
                <w:b/>
              </w:rPr>
              <w:t>Me</w:t>
            </w:r>
            <w:r w:rsidR="002200BB">
              <w:rPr>
                <w:rFonts w:cs="Arial"/>
                <w:b/>
              </w:rPr>
              <w:t>mories</w:t>
            </w:r>
            <w:proofErr w:type="spellEnd"/>
            <w:r w:rsidR="002200BB">
              <w:rPr>
                <w:rFonts w:cs="Arial"/>
                <w:b/>
              </w:rPr>
              <w:t xml:space="preserve"> Varadero</w:t>
            </w:r>
            <w:r>
              <w:rPr>
                <w:rFonts w:cs="Arial"/>
                <w:b/>
              </w:rPr>
              <w:t xml:space="preserve"> **</w:t>
            </w:r>
            <w:r w:rsidR="00E37F5F">
              <w:rPr>
                <w:rFonts w:cs="Arial"/>
                <w:b/>
              </w:rPr>
              <w:t>**</w:t>
            </w:r>
          </w:p>
        </w:tc>
        <w:tc>
          <w:tcPr>
            <w:tcW w:w="1418" w:type="dxa"/>
          </w:tcPr>
          <w:p w:rsidR="00E37F5F" w:rsidRPr="002A7929" w:rsidRDefault="005E3EAE" w:rsidP="005E3EAE">
            <w:pPr>
              <w:pStyle w:val="Encabezado"/>
              <w:spacing w:line="360" w:lineRule="auto"/>
              <w:jc w:val="center"/>
              <w:rPr>
                <w:rFonts w:cs="Arial"/>
                <w:b/>
                <w:i/>
              </w:rPr>
            </w:pPr>
            <w:r>
              <w:rPr>
                <w:rFonts w:cs="Arial"/>
                <w:b/>
              </w:rPr>
              <w:t>1,209</w:t>
            </w:r>
            <w:r w:rsidR="00E37F5F">
              <w:rPr>
                <w:rFonts w:cs="Arial"/>
                <w:b/>
              </w:rPr>
              <w:t>.00</w:t>
            </w:r>
          </w:p>
        </w:tc>
        <w:tc>
          <w:tcPr>
            <w:tcW w:w="1417" w:type="dxa"/>
          </w:tcPr>
          <w:p w:rsidR="00E37F5F" w:rsidRPr="002A7929" w:rsidRDefault="002D748E" w:rsidP="002D748E">
            <w:pPr>
              <w:pStyle w:val="Encabezado"/>
              <w:spacing w:line="360" w:lineRule="auto"/>
              <w:jc w:val="center"/>
              <w:rPr>
                <w:rFonts w:cs="Arial"/>
                <w:b/>
                <w:i/>
              </w:rPr>
            </w:pPr>
            <w:r>
              <w:rPr>
                <w:rFonts w:cs="Arial"/>
                <w:b/>
              </w:rPr>
              <w:t>1,189</w:t>
            </w:r>
            <w:r w:rsidR="00E37F5F">
              <w:rPr>
                <w:rFonts w:cs="Arial"/>
                <w:b/>
              </w:rPr>
              <w:t>.00</w:t>
            </w:r>
          </w:p>
        </w:tc>
        <w:tc>
          <w:tcPr>
            <w:tcW w:w="1418" w:type="dxa"/>
          </w:tcPr>
          <w:p w:rsidR="00E37F5F" w:rsidRPr="002A7929" w:rsidRDefault="001F789F" w:rsidP="003A2C66">
            <w:pPr>
              <w:pStyle w:val="Encabezado"/>
              <w:spacing w:line="360" w:lineRule="auto"/>
              <w:jc w:val="center"/>
              <w:rPr>
                <w:rFonts w:cs="Arial"/>
                <w:b/>
                <w:i/>
              </w:rPr>
            </w:pPr>
            <w:r>
              <w:rPr>
                <w:rFonts w:cs="Arial"/>
                <w:b/>
              </w:rPr>
              <w:t>1,</w:t>
            </w:r>
            <w:r w:rsidR="003A2C66">
              <w:rPr>
                <w:rFonts w:cs="Arial"/>
                <w:b/>
              </w:rPr>
              <w:t>479</w:t>
            </w:r>
            <w:r w:rsidR="00E37F5F">
              <w:rPr>
                <w:rFonts w:cs="Arial"/>
                <w:b/>
              </w:rPr>
              <w:t>.00</w:t>
            </w:r>
          </w:p>
        </w:tc>
      </w:tr>
      <w:tr w:rsidR="002200BB" w:rsidRPr="002A7929" w:rsidTr="006741D4">
        <w:trPr>
          <w:trHeight w:val="305"/>
        </w:trPr>
        <w:tc>
          <w:tcPr>
            <w:tcW w:w="2376" w:type="dxa"/>
          </w:tcPr>
          <w:p w:rsidR="002200BB" w:rsidRPr="002A7929" w:rsidRDefault="001F789F" w:rsidP="00155CCA">
            <w:pPr>
              <w:pStyle w:val="Encabezado"/>
              <w:spacing w:line="360" w:lineRule="auto"/>
              <w:jc w:val="center"/>
              <w:rPr>
                <w:rFonts w:cs="Arial"/>
                <w:b/>
                <w:bCs/>
                <w:i/>
              </w:rPr>
            </w:pPr>
            <w:r>
              <w:rPr>
                <w:rFonts w:cs="Arial"/>
                <w:b/>
                <w:bCs/>
              </w:rPr>
              <w:t>Meliá</w:t>
            </w:r>
            <w:r w:rsidR="00155CCA">
              <w:rPr>
                <w:rFonts w:cs="Arial"/>
                <w:b/>
                <w:bCs/>
              </w:rPr>
              <w:t xml:space="preserve"> Habana </w:t>
            </w:r>
            <w:r w:rsidR="002200BB">
              <w:rPr>
                <w:rFonts w:cs="Arial"/>
                <w:b/>
                <w:bCs/>
              </w:rPr>
              <w:t>*****</w:t>
            </w:r>
          </w:p>
        </w:tc>
        <w:tc>
          <w:tcPr>
            <w:tcW w:w="2977" w:type="dxa"/>
          </w:tcPr>
          <w:p w:rsidR="002200BB" w:rsidRPr="002A7929" w:rsidRDefault="001F789F" w:rsidP="00155CCA">
            <w:pPr>
              <w:pStyle w:val="Encabezado"/>
              <w:spacing w:line="360" w:lineRule="auto"/>
              <w:jc w:val="center"/>
              <w:rPr>
                <w:rFonts w:cs="Arial"/>
                <w:b/>
                <w:i/>
              </w:rPr>
            </w:pPr>
            <w:r>
              <w:rPr>
                <w:rFonts w:cs="Arial"/>
                <w:b/>
              </w:rPr>
              <w:t>Meliá</w:t>
            </w:r>
            <w:r w:rsidR="00155CCA">
              <w:rPr>
                <w:rFonts w:cs="Arial"/>
                <w:b/>
              </w:rPr>
              <w:t xml:space="preserve"> Varadero</w:t>
            </w:r>
            <w:r w:rsidR="002200BB">
              <w:rPr>
                <w:rFonts w:cs="Arial"/>
                <w:b/>
              </w:rPr>
              <w:t xml:space="preserve"> *****</w:t>
            </w:r>
          </w:p>
        </w:tc>
        <w:tc>
          <w:tcPr>
            <w:tcW w:w="1418" w:type="dxa"/>
          </w:tcPr>
          <w:p w:rsidR="002200BB" w:rsidRPr="002A7929" w:rsidRDefault="002200BB" w:rsidP="00E22657">
            <w:pPr>
              <w:pStyle w:val="Encabezado"/>
              <w:spacing w:line="360" w:lineRule="auto"/>
              <w:jc w:val="center"/>
              <w:rPr>
                <w:rFonts w:cs="Arial"/>
                <w:b/>
                <w:i/>
              </w:rPr>
            </w:pPr>
            <w:r>
              <w:rPr>
                <w:rFonts w:cs="Arial"/>
                <w:b/>
              </w:rPr>
              <w:t>1,</w:t>
            </w:r>
            <w:r w:rsidR="00E22657">
              <w:rPr>
                <w:rFonts w:cs="Arial"/>
                <w:b/>
              </w:rPr>
              <w:t>539</w:t>
            </w:r>
            <w:r>
              <w:rPr>
                <w:rFonts w:cs="Arial"/>
                <w:b/>
              </w:rPr>
              <w:t>.00</w:t>
            </w:r>
          </w:p>
        </w:tc>
        <w:tc>
          <w:tcPr>
            <w:tcW w:w="1417" w:type="dxa"/>
          </w:tcPr>
          <w:p w:rsidR="002200BB" w:rsidRPr="002A7929" w:rsidRDefault="002200BB" w:rsidP="00E22657">
            <w:pPr>
              <w:pStyle w:val="Encabezado"/>
              <w:spacing w:line="360" w:lineRule="auto"/>
              <w:jc w:val="center"/>
              <w:rPr>
                <w:rFonts w:cs="Arial"/>
                <w:b/>
                <w:i/>
              </w:rPr>
            </w:pPr>
            <w:r>
              <w:rPr>
                <w:rFonts w:cs="Arial"/>
                <w:b/>
              </w:rPr>
              <w:t>1,</w:t>
            </w:r>
            <w:r w:rsidR="001F789F">
              <w:rPr>
                <w:rFonts w:cs="Arial"/>
                <w:b/>
              </w:rPr>
              <w:t>48</w:t>
            </w:r>
            <w:r w:rsidR="00E22657">
              <w:rPr>
                <w:rFonts w:cs="Arial"/>
                <w:b/>
              </w:rPr>
              <w:t>9</w:t>
            </w:r>
            <w:r>
              <w:rPr>
                <w:rFonts w:cs="Arial"/>
                <w:b/>
              </w:rPr>
              <w:t>.00</w:t>
            </w:r>
          </w:p>
        </w:tc>
        <w:tc>
          <w:tcPr>
            <w:tcW w:w="1418" w:type="dxa"/>
          </w:tcPr>
          <w:p w:rsidR="002200BB" w:rsidRPr="002A7929" w:rsidRDefault="0047136D" w:rsidP="0047136D">
            <w:pPr>
              <w:pStyle w:val="Encabezado"/>
              <w:spacing w:line="360" w:lineRule="auto"/>
              <w:jc w:val="center"/>
              <w:rPr>
                <w:rFonts w:cs="Arial"/>
                <w:b/>
                <w:i/>
              </w:rPr>
            </w:pPr>
            <w:r>
              <w:rPr>
                <w:rFonts w:cs="Arial"/>
                <w:b/>
              </w:rPr>
              <w:t>2</w:t>
            </w:r>
            <w:r w:rsidR="002200BB">
              <w:rPr>
                <w:rFonts w:cs="Arial"/>
                <w:b/>
              </w:rPr>
              <w:t>,</w:t>
            </w:r>
            <w:r>
              <w:rPr>
                <w:rFonts w:cs="Arial"/>
                <w:b/>
              </w:rPr>
              <w:t>025</w:t>
            </w:r>
            <w:r w:rsidR="002200BB">
              <w:rPr>
                <w:rFonts w:cs="Arial"/>
                <w:b/>
              </w:rPr>
              <w:t>.00</w:t>
            </w:r>
          </w:p>
        </w:tc>
      </w:tr>
      <w:tr w:rsidR="00667E2C" w:rsidRPr="002A7929" w:rsidTr="00667E2C">
        <w:trPr>
          <w:trHeight w:val="305"/>
        </w:trPr>
        <w:tc>
          <w:tcPr>
            <w:tcW w:w="2376" w:type="dxa"/>
          </w:tcPr>
          <w:p w:rsidR="00E37F5F" w:rsidRPr="002A7929" w:rsidRDefault="001F789F" w:rsidP="001F789F">
            <w:pPr>
              <w:pStyle w:val="Encabezado"/>
              <w:spacing w:line="360" w:lineRule="auto"/>
              <w:jc w:val="center"/>
              <w:rPr>
                <w:rFonts w:cs="Arial"/>
                <w:b/>
                <w:bCs/>
                <w:i/>
              </w:rPr>
            </w:pPr>
            <w:r>
              <w:rPr>
                <w:rFonts w:cs="Arial"/>
                <w:b/>
                <w:bCs/>
              </w:rPr>
              <w:t xml:space="preserve">Iberostar Parque </w:t>
            </w:r>
            <w:r w:rsidR="00E37F5F">
              <w:rPr>
                <w:rFonts w:cs="Arial"/>
                <w:b/>
                <w:bCs/>
              </w:rPr>
              <w:t>*****</w:t>
            </w:r>
          </w:p>
        </w:tc>
        <w:tc>
          <w:tcPr>
            <w:tcW w:w="2977" w:type="dxa"/>
          </w:tcPr>
          <w:p w:rsidR="00E37F5F" w:rsidRPr="002A7929" w:rsidRDefault="00667E2C" w:rsidP="001F789F">
            <w:pPr>
              <w:pStyle w:val="Encabezado"/>
              <w:spacing w:line="360" w:lineRule="auto"/>
              <w:jc w:val="center"/>
              <w:rPr>
                <w:rFonts w:cs="Arial"/>
                <w:b/>
                <w:i/>
              </w:rPr>
            </w:pPr>
            <w:r>
              <w:rPr>
                <w:rFonts w:cs="Arial"/>
                <w:b/>
              </w:rPr>
              <w:t xml:space="preserve">Iberostar </w:t>
            </w:r>
            <w:proofErr w:type="spellStart"/>
            <w:r w:rsidR="001F789F">
              <w:rPr>
                <w:rFonts w:cs="Arial"/>
                <w:b/>
              </w:rPr>
              <w:t>Selection</w:t>
            </w:r>
            <w:proofErr w:type="spellEnd"/>
            <w:r w:rsidR="001F789F">
              <w:rPr>
                <w:rFonts w:cs="Arial"/>
                <w:b/>
              </w:rPr>
              <w:t xml:space="preserve"> Bella</w:t>
            </w:r>
            <w:r w:rsidR="00E37F5F">
              <w:rPr>
                <w:rFonts w:cs="Arial"/>
                <w:b/>
              </w:rPr>
              <w:t>*****</w:t>
            </w:r>
          </w:p>
        </w:tc>
        <w:tc>
          <w:tcPr>
            <w:tcW w:w="1418" w:type="dxa"/>
          </w:tcPr>
          <w:p w:rsidR="00E37F5F" w:rsidRPr="002A7929" w:rsidRDefault="00E37F5F" w:rsidP="00401B6A">
            <w:pPr>
              <w:pStyle w:val="Encabezado"/>
              <w:spacing w:line="360" w:lineRule="auto"/>
              <w:jc w:val="center"/>
              <w:rPr>
                <w:rFonts w:cs="Arial"/>
                <w:b/>
                <w:i/>
              </w:rPr>
            </w:pPr>
            <w:r>
              <w:rPr>
                <w:rFonts w:cs="Arial"/>
                <w:b/>
              </w:rPr>
              <w:t>1,</w:t>
            </w:r>
            <w:r w:rsidR="00401B6A">
              <w:rPr>
                <w:rFonts w:cs="Arial"/>
                <w:b/>
              </w:rPr>
              <w:t>74</w:t>
            </w:r>
            <w:r>
              <w:rPr>
                <w:rFonts w:cs="Arial"/>
                <w:b/>
              </w:rPr>
              <w:t>9.00</w:t>
            </w:r>
          </w:p>
        </w:tc>
        <w:tc>
          <w:tcPr>
            <w:tcW w:w="1417" w:type="dxa"/>
          </w:tcPr>
          <w:p w:rsidR="00E37F5F" w:rsidRPr="002A7929" w:rsidRDefault="00E37F5F" w:rsidP="00401B6A">
            <w:pPr>
              <w:pStyle w:val="Encabezado"/>
              <w:spacing w:line="360" w:lineRule="auto"/>
              <w:jc w:val="center"/>
              <w:rPr>
                <w:rFonts w:cs="Arial"/>
                <w:b/>
                <w:i/>
              </w:rPr>
            </w:pPr>
            <w:r>
              <w:rPr>
                <w:rFonts w:cs="Arial"/>
                <w:b/>
              </w:rPr>
              <w:t>1,</w:t>
            </w:r>
            <w:r w:rsidR="00401B6A">
              <w:rPr>
                <w:rFonts w:cs="Arial"/>
                <w:b/>
              </w:rPr>
              <w:t>689</w:t>
            </w:r>
            <w:r>
              <w:rPr>
                <w:rFonts w:cs="Arial"/>
                <w:b/>
              </w:rPr>
              <w:t>.00</w:t>
            </w:r>
          </w:p>
        </w:tc>
        <w:tc>
          <w:tcPr>
            <w:tcW w:w="1418" w:type="dxa"/>
          </w:tcPr>
          <w:p w:rsidR="00E37F5F" w:rsidRPr="002A7929" w:rsidRDefault="00401B6A" w:rsidP="00401B6A">
            <w:pPr>
              <w:pStyle w:val="Encabezado"/>
              <w:spacing w:line="360" w:lineRule="auto"/>
              <w:jc w:val="center"/>
              <w:rPr>
                <w:rFonts w:cs="Arial"/>
                <w:b/>
                <w:i/>
              </w:rPr>
            </w:pPr>
            <w:r>
              <w:rPr>
                <w:rFonts w:cs="Arial"/>
                <w:b/>
              </w:rPr>
              <w:t>2</w:t>
            </w:r>
            <w:r w:rsidR="00E37F5F">
              <w:rPr>
                <w:rFonts w:cs="Arial"/>
                <w:b/>
              </w:rPr>
              <w:t>,</w:t>
            </w:r>
            <w:r>
              <w:rPr>
                <w:rFonts w:cs="Arial"/>
                <w:b/>
              </w:rPr>
              <w:t>270</w:t>
            </w:r>
            <w:r w:rsidR="00E37F5F">
              <w:rPr>
                <w:rFonts w:cs="Arial"/>
                <w:b/>
              </w:rPr>
              <w:t>.00</w:t>
            </w:r>
          </w:p>
        </w:tc>
      </w:tr>
    </w:tbl>
    <w:p w:rsidR="00DF4154" w:rsidRDefault="00DF4154" w:rsidP="008F4366">
      <w:pPr>
        <w:pStyle w:val="Encabezado"/>
        <w:spacing w:line="360" w:lineRule="auto"/>
        <w:jc w:val="center"/>
        <w:rPr>
          <w:rFonts w:cs="Arial"/>
          <w:b/>
        </w:rPr>
      </w:pPr>
    </w:p>
    <w:p w:rsidR="0086190F" w:rsidRDefault="0086190F" w:rsidP="0086190F">
      <w:pPr>
        <w:pStyle w:val="section1"/>
        <w:spacing w:before="0" w:beforeAutospacing="0" w:after="0" w:afterAutospacing="0"/>
        <w:jc w:val="center"/>
        <w:rPr>
          <w:rFonts w:ascii="Arial" w:hAnsi="Arial" w:cs="Arial"/>
          <w:b/>
          <w:bCs/>
          <w:sz w:val="22"/>
          <w:szCs w:val="22"/>
          <w:lang w:val="en-US"/>
        </w:rPr>
      </w:pPr>
      <w:r>
        <w:rPr>
          <w:rFonts w:ascii="Arial" w:hAnsi="Arial" w:cs="Arial"/>
          <w:b/>
          <w:bCs/>
          <w:sz w:val="22"/>
          <w:szCs w:val="22"/>
          <w:lang w:val="en-US"/>
        </w:rPr>
        <w:t>“VUELOS CONFIRMADOS”</w:t>
      </w:r>
    </w:p>
    <w:p w:rsidR="0086190F" w:rsidRDefault="0086190F" w:rsidP="0086190F">
      <w:pPr>
        <w:pStyle w:val="section1"/>
        <w:spacing w:before="0" w:beforeAutospacing="0" w:after="0" w:afterAutospacing="0"/>
        <w:jc w:val="center"/>
        <w:rPr>
          <w:rFonts w:ascii="Arial" w:hAnsi="Arial" w:cs="Arial"/>
          <w:b/>
          <w:bCs/>
          <w:sz w:val="22"/>
          <w:szCs w:val="22"/>
          <w:lang w:val="en-US"/>
        </w:rPr>
      </w:pPr>
    </w:p>
    <w:tbl>
      <w:tblPr>
        <w:tblStyle w:val="Sombreadomedio1-nfasis1"/>
        <w:tblW w:w="7212" w:type="dxa"/>
        <w:jc w:val="center"/>
        <w:tblLayout w:type="fixed"/>
        <w:tblLook w:val="04A0" w:firstRow="1" w:lastRow="0" w:firstColumn="1" w:lastColumn="0" w:noHBand="0" w:noVBand="1"/>
      </w:tblPr>
      <w:tblGrid>
        <w:gridCol w:w="1542"/>
        <w:gridCol w:w="3261"/>
        <w:gridCol w:w="2409"/>
      </w:tblGrid>
      <w:tr w:rsidR="00885427" w:rsidRPr="002948C1" w:rsidTr="0088542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2" w:type="dxa"/>
          </w:tcPr>
          <w:p w:rsidR="00885427" w:rsidRPr="002948C1" w:rsidRDefault="00885427" w:rsidP="0086190F">
            <w:pPr>
              <w:jc w:val="center"/>
              <w:rPr>
                <w:rFonts w:ascii="Book Antiqua" w:eastAsia="PMingLiU-ExtB" w:hAnsi="Book Antiqua"/>
                <w:b w:val="0"/>
                <w:szCs w:val="22"/>
              </w:rPr>
            </w:pPr>
            <w:r>
              <w:rPr>
                <w:rFonts w:ascii="Book Antiqua" w:eastAsia="PMingLiU-ExtB" w:hAnsi="Book Antiqua"/>
                <w:szCs w:val="22"/>
              </w:rPr>
              <w:t>DIAS</w:t>
            </w:r>
          </w:p>
        </w:tc>
        <w:tc>
          <w:tcPr>
            <w:tcW w:w="3261" w:type="dxa"/>
          </w:tcPr>
          <w:p w:rsidR="00885427" w:rsidRPr="002948C1" w:rsidRDefault="00885427" w:rsidP="0086190F">
            <w:pPr>
              <w:jc w:val="center"/>
              <w:cnfStyle w:val="100000000000" w:firstRow="1" w:lastRow="0" w:firstColumn="0" w:lastColumn="0" w:oddVBand="0" w:evenVBand="0" w:oddHBand="0" w:evenHBand="0" w:firstRowFirstColumn="0" w:firstRowLastColumn="0" w:lastRowFirstColumn="0" w:lastRowLastColumn="0"/>
              <w:rPr>
                <w:rFonts w:ascii="Book Antiqua" w:eastAsia="PMingLiU-ExtB" w:hAnsi="Book Antiqua"/>
                <w:b w:val="0"/>
                <w:szCs w:val="22"/>
              </w:rPr>
            </w:pPr>
            <w:r>
              <w:rPr>
                <w:rFonts w:ascii="Book Antiqua" w:eastAsia="PMingLiU-ExtB" w:hAnsi="Book Antiqua"/>
                <w:szCs w:val="22"/>
              </w:rPr>
              <w:t>CIUDAD</w:t>
            </w:r>
          </w:p>
        </w:tc>
        <w:tc>
          <w:tcPr>
            <w:tcW w:w="2409" w:type="dxa"/>
          </w:tcPr>
          <w:p w:rsidR="00885427" w:rsidRPr="002948C1" w:rsidRDefault="00885427" w:rsidP="006741D4">
            <w:pPr>
              <w:jc w:val="center"/>
              <w:cnfStyle w:val="100000000000" w:firstRow="1" w:lastRow="0" w:firstColumn="0" w:lastColumn="0" w:oddVBand="0" w:evenVBand="0" w:oddHBand="0" w:evenHBand="0" w:firstRowFirstColumn="0" w:firstRowLastColumn="0" w:lastRowFirstColumn="0" w:lastRowLastColumn="0"/>
              <w:rPr>
                <w:rFonts w:ascii="Book Antiqua" w:eastAsia="PMingLiU-ExtB" w:hAnsi="Book Antiqua"/>
                <w:b w:val="0"/>
                <w:szCs w:val="22"/>
              </w:rPr>
            </w:pPr>
            <w:r>
              <w:rPr>
                <w:rFonts w:ascii="Book Antiqua" w:eastAsia="PMingLiU-ExtB" w:hAnsi="Book Antiqua"/>
                <w:szCs w:val="22"/>
              </w:rPr>
              <w:t>HORARIOS</w:t>
            </w:r>
          </w:p>
        </w:tc>
      </w:tr>
      <w:tr w:rsidR="00885427" w:rsidRPr="002948C1" w:rsidTr="008854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2" w:type="dxa"/>
          </w:tcPr>
          <w:p w:rsidR="00885427" w:rsidRPr="002948C1" w:rsidRDefault="00885427" w:rsidP="0086190F">
            <w:pPr>
              <w:jc w:val="both"/>
              <w:rPr>
                <w:rFonts w:ascii="Book Antiqua" w:eastAsia="PMingLiU-ExtB" w:hAnsi="Book Antiqua"/>
                <w:b w:val="0"/>
                <w:szCs w:val="22"/>
              </w:rPr>
            </w:pPr>
            <w:r>
              <w:rPr>
                <w:rFonts w:ascii="Book Antiqua" w:eastAsia="PMingLiU-ExtB" w:hAnsi="Book Antiqua"/>
                <w:szCs w:val="22"/>
              </w:rPr>
              <w:t>MARTES</w:t>
            </w:r>
          </w:p>
        </w:tc>
        <w:tc>
          <w:tcPr>
            <w:tcW w:w="3261" w:type="dxa"/>
          </w:tcPr>
          <w:p w:rsidR="00885427" w:rsidRPr="002948C1" w:rsidRDefault="00885427" w:rsidP="0086190F">
            <w:pPr>
              <w:jc w:val="both"/>
              <w:cnfStyle w:val="000000100000" w:firstRow="0" w:lastRow="0" w:firstColumn="0" w:lastColumn="0" w:oddVBand="0" w:evenVBand="0" w:oddHBand="1" w:evenHBand="0"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MEXICO</w:t>
            </w:r>
            <w:r w:rsidRPr="002948C1">
              <w:rPr>
                <w:rFonts w:ascii="Book Antiqua" w:eastAsia="PMingLiU-ExtB" w:hAnsi="Book Antiqua"/>
                <w:b/>
                <w:szCs w:val="22"/>
              </w:rPr>
              <w:t xml:space="preserve"> – </w:t>
            </w:r>
            <w:r>
              <w:rPr>
                <w:rFonts w:ascii="Book Antiqua" w:eastAsia="PMingLiU-ExtB" w:hAnsi="Book Antiqua"/>
                <w:b/>
                <w:szCs w:val="22"/>
              </w:rPr>
              <w:t>HABANA</w:t>
            </w:r>
          </w:p>
        </w:tc>
        <w:tc>
          <w:tcPr>
            <w:tcW w:w="2409" w:type="dxa"/>
          </w:tcPr>
          <w:p w:rsidR="00885427" w:rsidRPr="002948C1" w:rsidRDefault="00885427" w:rsidP="0086190F">
            <w:pPr>
              <w:jc w:val="both"/>
              <w:cnfStyle w:val="000000100000" w:firstRow="0" w:lastRow="0" w:firstColumn="0" w:lastColumn="0" w:oddVBand="0" w:evenVBand="0" w:oddHBand="1" w:evenHBand="0"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15:15</w:t>
            </w:r>
            <w:r w:rsidRPr="002948C1">
              <w:rPr>
                <w:rFonts w:ascii="Book Antiqua" w:eastAsia="PMingLiU-ExtB" w:hAnsi="Book Antiqua"/>
                <w:b/>
                <w:szCs w:val="22"/>
              </w:rPr>
              <w:t xml:space="preserve"> – </w:t>
            </w:r>
            <w:r>
              <w:rPr>
                <w:rFonts w:ascii="Book Antiqua" w:eastAsia="PMingLiU-ExtB" w:hAnsi="Book Antiqua"/>
                <w:b/>
                <w:szCs w:val="22"/>
              </w:rPr>
              <w:t>18</w:t>
            </w:r>
            <w:r w:rsidRPr="002948C1">
              <w:rPr>
                <w:rFonts w:ascii="Book Antiqua" w:eastAsia="PMingLiU-ExtB" w:hAnsi="Book Antiqua"/>
                <w:b/>
                <w:szCs w:val="22"/>
              </w:rPr>
              <w:t>:</w:t>
            </w:r>
            <w:r>
              <w:rPr>
                <w:rFonts w:ascii="Book Antiqua" w:eastAsia="PMingLiU-ExtB" w:hAnsi="Book Antiqua"/>
                <w:b/>
                <w:szCs w:val="22"/>
              </w:rPr>
              <w:t>4</w:t>
            </w:r>
            <w:r w:rsidRPr="002948C1">
              <w:rPr>
                <w:rFonts w:ascii="Book Antiqua" w:eastAsia="PMingLiU-ExtB" w:hAnsi="Book Antiqua"/>
                <w:b/>
                <w:szCs w:val="22"/>
              </w:rPr>
              <w:t>5</w:t>
            </w:r>
          </w:p>
        </w:tc>
      </w:tr>
      <w:tr w:rsidR="00885427" w:rsidRPr="002948C1" w:rsidTr="0088542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2" w:type="dxa"/>
          </w:tcPr>
          <w:p w:rsidR="00885427" w:rsidRPr="002948C1" w:rsidRDefault="00885427" w:rsidP="0086190F">
            <w:pPr>
              <w:jc w:val="both"/>
              <w:rPr>
                <w:rFonts w:ascii="Book Antiqua" w:eastAsia="PMingLiU-ExtB" w:hAnsi="Book Antiqua"/>
                <w:b w:val="0"/>
                <w:szCs w:val="22"/>
              </w:rPr>
            </w:pPr>
            <w:r>
              <w:rPr>
                <w:rFonts w:ascii="Book Antiqua" w:eastAsia="PMingLiU-ExtB" w:hAnsi="Book Antiqua"/>
                <w:szCs w:val="22"/>
              </w:rPr>
              <w:t>MARTES</w:t>
            </w:r>
          </w:p>
        </w:tc>
        <w:tc>
          <w:tcPr>
            <w:tcW w:w="3261" w:type="dxa"/>
          </w:tcPr>
          <w:p w:rsidR="00885427" w:rsidRPr="002948C1" w:rsidRDefault="00885427" w:rsidP="0086190F">
            <w:pPr>
              <w:jc w:val="both"/>
              <w:cnfStyle w:val="000000010000" w:firstRow="0" w:lastRow="0" w:firstColumn="0" w:lastColumn="0" w:oddVBand="0" w:evenVBand="0" w:oddHBand="0" w:evenHBand="1"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HABANA – MEXICO</w:t>
            </w:r>
          </w:p>
        </w:tc>
        <w:tc>
          <w:tcPr>
            <w:tcW w:w="2409" w:type="dxa"/>
          </w:tcPr>
          <w:p w:rsidR="00885427" w:rsidRPr="002948C1" w:rsidRDefault="00885427" w:rsidP="0086190F">
            <w:pPr>
              <w:jc w:val="both"/>
              <w:cnfStyle w:val="000000010000" w:firstRow="0" w:lastRow="0" w:firstColumn="0" w:lastColumn="0" w:oddVBand="0" w:evenVBand="0" w:oddHBand="0" w:evenHBand="1"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20</w:t>
            </w:r>
            <w:r w:rsidRPr="002948C1">
              <w:rPr>
                <w:rFonts w:ascii="Book Antiqua" w:eastAsia="PMingLiU-ExtB" w:hAnsi="Book Antiqua"/>
                <w:b/>
                <w:szCs w:val="22"/>
              </w:rPr>
              <w:t>:</w:t>
            </w:r>
            <w:r>
              <w:rPr>
                <w:rFonts w:ascii="Book Antiqua" w:eastAsia="PMingLiU-ExtB" w:hAnsi="Book Antiqua"/>
                <w:b/>
                <w:szCs w:val="22"/>
              </w:rPr>
              <w:t>15</w:t>
            </w:r>
            <w:r w:rsidRPr="002948C1">
              <w:rPr>
                <w:rFonts w:ascii="Book Antiqua" w:eastAsia="PMingLiU-ExtB" w:hAnsi="Book Antiqua"/>
                <w:b/>
                <w:szCs w:val="22"/>
              </w:rPr>
              <w:t xml:space="preserve"> – </w:t>
            </w:r>
            <w:r>
              <w:rPr>
                <w:rFonts w:ascii="Book Antiqua" w:eastAsia="PMingLiU-ExtB" w:hAnsi="Book Antiqua"/>
                <w:b/>
                <w:szCs w:val="22"/>
              </w:rPr>
              <w:t>21</w:t>
            </w:r>
            <w:r w:rsidRPr="002948C1">
              <w:rPr>
                <w:rFonts w:ascii="Book Antiqua" w:eastAsia="PMingLiU-ExtB" w:hAnsi="Book Antiqua"/>
                <w:b/>
                <w:szCs w:val="22"/>
              </w:rPr>
              <w:t>:</w:t>
            </w:r>
            <w:r>
              <w:rPr>
                <w:rFonts w:ascii="Book Antiqua" w:eastAsia="PMingLiU-ExtB" w:hAnsi="Book Antiqua"/>
                <w:b/>
                <w:szCs w:val="22"/>
              </w:rPr>
              <w:t>45</w:t>
            </w:r>
          </w:p>
        </w:tc>
      </w:tr>
      <w:tr w:rsidR="00885427" w:rsidRPr="002948C1" w:rsidTr="008854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2" w:type="dxa"/>
          </w:tcPr>
          <w:p w:rsidR="00885427" w:rsidRPr="002948C1" w:rsidRDefault="00885427" w:rsidP="00555620">
            <w:pPr>
              <w:jc w:val="both"/>
              <w:rPr>
                <w:rFonts w:ascii="Book Antiqua" w:eastAsia="PMingLiU-ExtB" w:hAnsi="Book Antiqua"/>
                <w:b w:val="0"/>
                <w:szCs w:val="22"/>
              </w:rPr>
            </w:pPr>
            <w:r>
              <w:rPr>
                <w:rFonts w:ascii="Book Antiqua" w:eastAsia="PMingLiU-ExtB" w:hAnsi="Book Antiqua"/>
                <w:szCs w:val="22"/>
              </w:rPr>
              <w:t>SABADOS</w:t>
            </w:r>
          </w:p>
        </w:tc>
        <w:tc>
          <w:tcPr>
            <w:tcW w:w="3261" w:type="dxa"/>
          </w:tcPr>
          <w:p w:rsidR="00885427" w:rsidRPr="002948C1" w:rsidRDefault="00885427" w:rsidP="00555620">
            <w:pPr>
              <w:jc w:val="both"/>
              <w:cnfStyle w:val="000000100000" w:firstRow="0" w:lastRow="0" w:firstColumn="0" w:lastColumn="0" w:oddVBand="0" w:evenVBand="0" w:oddHBand="1" w:evenHBand="0"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MEXICO - HABANA</w:t>
            </w:r>
          </w:p>
        </w:tc>
        <w:tc>
          <w:tcPr>
            <w:tcW w:w="2409" w:type="dxa"/>
          </w:tcPr>
          <w:p w:rsidR="00885427" w:rsidRPr="002948C1" w:rsidRDefault="00885427" w:rsidP="00555620">
            <w:pPr>
              <w:jc w:val="both"/>
              <w:cnfStyle w:val="000000100000" w:firstRow="0" w:lastRow="0" w:firstColumn="0" w:lastColumn="0" w:oddVBand="0" w:evenVBand="0" w:oddHBand="1" w:evenHBand="0"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15</w:t>
            </w:r>
            <w:r w:rsidRPr="002948C1">
              <w:rPr>
                <w:rFonts w:ascii="Book Antiqua" w:eastAsia="PMingLiU-ExtB" w:hAnsi="Book Antiqua"/>
                <w:b/>
                <w:szCs w:val="22"/>
              </w:rPr>
              <w:t>:</w:t>
            </w:r>
            <w:r>
              <w:rPr>
                <w:rFonts w:ascii="Book Antiqua" w:eastAsia="PMingLiU-ExtB" w:hAnsi="Book Antiqua"/>
                <w:b/>
                <w:szCs w:val="22"/>
              </w:rPr>
              <w:t>15</w:t>
            </w:r>
            <w:r w:rsidRPr="002948C1">
              <w:rPr>
                <w:rFonts w:ascii="Book Antiqua" w:eastAsia="PMingLiU-ExtB" w:hAnsi="Book Antiqua"/>
                <w:b/>
                <w:szCs w:val="22"/>
              </w:rPr>
              <w:t xml:space="preserve"> – </w:t>
            </w:r>
            <w:r>
              <w:rPr>
                <w:rFonts w:ascii="Book Antiqua" w:eastAsia="PMingLiU-ExtB" w:hAnsi="Book Antiqua"/>
                <w:b/>
                <w:szCs w:val="22"/>
              </w:rPr>
              <w:t>18</w:t>
            </w:r>
            <w:r w:rsidRPr="002948C1">
              <w:rPr>
                <w:rFonts w:ascii="Book Antiqua" w:eastAsia="PMingLiU-ExtB" w:hAnsi="Book Antiqua"/>
                <w:b/>
                <w:szCs w:val="22"/>
              </w:rPr>
              <w:t>:</w:t>
            </w:r>
            <w:r>
              <w:rPr>
                <w:rFonts w:ascii="Book Antiqua" w:eastAsia="PMingLiU-ExtB" w:hAnsi="Book Antiqua"/>
                <w:b/>
                <w:szCs w:val="22"/>
              </w:rPr>
              <w:t>45</w:t>
            </w:r>
          </w:p>
        </w:tc>
      </w:tr>
      <w:tr w:rsidR="00885427" w:rsidRPr="002948C1" w:rsidTr="0088542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2" w:type="dxa"/>
          </w:tcPr>
          <w:p w:rsidR="00885427" w:rsidRPr="002948C1" w:rsidRDefault="00885427" w:rsidP="002B0D3C">
            <w:pPr>
              <w:jc w:val="both"/>
              <w:rPr>
                <w:rFonts w:ascii="Book Antiqua" w:eastAsia="PMingLiU-ExtB" w:hAnsi="Book Antiqua"/>
                <w:b w:val="0"/>
                <w:szCs w:val="22"/>
              </w:rPr>
            </w:pPr>
            <w:r>
              <w:rPr>
                <w:rFonts w:ascii="Book Antiqua" w:eastAsia="PMingLiU-ExtB" w:hAnsi="Book Antiqua"/>
                <w:szCs w:val="22"/>
              </w:rPr>
              <w:t>SABADOS</w:t>
            </w:r>
          </w:p>
        </w:tc>
        <w:tc>
          <w:tcPr>
            <w:tcW w:w="3261" w:type="dxa"/>
          </w:tcPr>
          <w:p w:rsidR="00885427" w:rsidRPr="002948C1" w:rsidRDefault="00885427" w:rsidP="002B0D3C">
            <w:pPr>
              <w:jc w:val="both"/>
              <w:cnfStyle w:val="000000010000" w:firstRow="0" w:lastRow="0" w:firstColumn="0" w:lastColumn="0" w:oddVBand="0" w:evenVBand="0" w:oddHBand="0" w:evenHBand="1"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HABANA - MEXICO</w:t>
            </w:r>
          </w:p>
        </w:tc>
        <w:tc>
          <w:tcPr>
            <w:tcW w:w="2409" w:type="dxa"/>
          </w:tcPr>
          <w:p w:rsidR="00885427" w:rsidRPr="002948C1" w:rsidRDefault="00885427" w:rsidP="002B0D3C">
            <w:pPr>
              <w:jc w:val="both"/>
              <w:cnfStyle w:val="000000010000" w:firstRow="0" w:lastRow="0" w:firstColumn="0" w:lastColumn="0" w:oddVBand="0" w:evenVBand="0" w:oddHBand="0" w:evenHBand="1"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20</w:t>
            </w:r>
            <w:r w:rsidRPr="002948C1">
              <w:rPr>
                <w:rFonts w:ascii="Book Antiqua" w:eastAsia="PMingLiU-ExtB" w:hAnsi="Book Antiqua"/>
                <w:b/>
                <w:szCs w:val="22"/>
              </w:rPr>
              <w:t>:</w:t>
            </w:r>
            <w:r>
              <w:rPr>
                <w:rFonts w:ascii="Book Antiqua" w:eastAsia="PMingLiU-ExtB" w:hAnsi="Book Antiqua"/>
                <w:b/>
                <w:szCs w:val="22"/>
              </w:rPr>
              <w:t>15</w:t>
            </w:r>
            <w:r w:rsidRPr="002948C1">
              <w:rPr>
                <w:rFonts w:ascii="Book Antiqua" w:eastAsia="PMingLiU-ExtB" w:hAnsi="Book Antiqua"/>
                <w:b/>
                <w:szCs w:val="22"/>
              </w:rPr>
              <w:t xml:space="preserve"> –</w:t>
            </w:r>
            <w:r>
              <w:rPr>
                <w:rFonts w:ascii="Book Antiqua" w:eastAsia="PMingLiU-ExtB" w:hAnsi="Book Antiqua"/>
                <w:b/>
                <w:szCs w:val="22"/>
              </w:rPr>
              <w:t xml:space="preserve"> 21</w:t>
            </w:r>
            <w:r w:rsidRPr="002948C1">
              <w:rPr>
                <w:rFonts w:ascii="Book Antiqua" w:eastAsia="PMingLiU-ExtB" w:hAnsi="Book Antiqua"/>
                <w:b/>
                <w:szCs w:val="22"/>
              </w:rPr>
              <w:t>:</w:t>
            </w:r>
            <w:r>
              <w:rPr>
                <w:rFonts w:ascii="Book Antiqua" w:eastAsia="PMingLiU-ExtB" w:hAnsi="Book Antiqua"/>
                <w:b/>
                <w:szCs w:val="22"/>
              </w:rPr>
              <w:t>45</w:t>
            </w:r>
          </w:p>
        </w:tc>
      </w:tr>
    </w:tbl>
    <w:p w:rsidR="000C498E" w:rsidRDefault="000C498E" w:rsidP="008F4366">
      <w:pPr>
        <w:pStyle w:val="Encabezado"/>
        <w:spacing w:line="360" w:lineRule="auto"/>
        <w:jc w:val="center"/>
        <w:rPr>
          <w:rFonts w:cs="Arial"/>
          <w:b/>
        </w:rPr>
      </w:pPr>
    </w:p>
    <w:p w:rsidR="009A41EC" w:rsidRDefault="004A3998" w:rsidP="00480AE9">
      <w:pPr>
        <w:rPr>
          <w:rFonts w:ascii="Book Antiqua" w:eastAsia="PMingLiU-ExtB" w:hAnsi="Book Antiqua"/>
          <w:b/>
          <w:sz w:val="22"/>
          <w:szCs w:val="22"/>
        </w:rPr>
      </w:pPr>
      <w:r>
        <w:rPr>
          <w:rFonts w:ascii="Book Antiqua" w:eastAsia="PMingLiU-ExtB" w:hAnsi="Book Antiqua"/>
          <w:b/>
          <w:noProof/>
          <w:sz w:val="22"/>
          <w:szCs w:val="22"/>
          <w:lang w:eastAsia="es-MX"/>
        </w:rPr>
        <mc:AlternateContent>
          <mc:Choice Requires="wpc">
            <w:drawing>
              <wp:anchor distT="0" distB="0" distL="114300" distR="114300" simplePos="0" relativeHeight="251658240" behindDoc="0" locked="0" layoutInCell="1" allowOverlap="1" wp14:anchorId="63F95CD8" wp14:editId="706BB145">
                <wp:simplePos x="0" y="0"/>
                <wp:positionH relativeFrom="margin">
                  <wp:align>left</wp:align>
                </wp:positionH>
                <wp:positionV relativeFrom="paragraph">
                  <wp:posOffset>10795</wp:posOffset>
                </wp:positionV>
                <wp:extent cx="1152525" cy="403029"/>
                <wp:effectExtent l="0" t="0" r="0" b="0"/>
                <wp:wrapNone/>
                <wp:docPr id="164" name="Lienzo 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1" name="Picture 160" descr="World map centered on Africa"/>
                          <pic:cNvPicPr>
                            <a:picLocks noChangeAspect="1" noChangeArrowheads="1"/>
                          </pic:cNvPicPr>
                        </pic:nvPicPr>
                        <pic:blipFill>
                          <a:blip r:embed="rId10" cstate="print">
                            <a:clrChange>
                              <a:clrFrom>
                                <a:srgbClr val="FFFFFF"/>
                              </a:clrFrom>
                              <a:clrTo>
                                <a:srgbClr val="FFFFFF">
                                  <a:alpha val="0"/>
                                </a:srgbClr>
                              </a:clrTo>
                            </a:clrChange>
                            <a:lum bright="18000" contrast="-30000"/>
                            <a:extLst>
                              <a:ext uri="{28A0092B-C50C-407E-A947-70E740481C1C}">
                                <a14:useLocalDpi xmlns:a14="http://schemas.microsoft.com/office/drawing/2010/main" val="0"/>
                              </a:ext>
                            </a:extLst>
                          </a:blip>
                          <a:srcRect/>
                          <a:stretch>
                            <a:fillRect/>
                          </a:stretch>
                        </pic:blipFill>
                        <pic:spPr bwMode="auto">
                          <a:xfrm>
                            <a:off x="0" y="0"/>
                            <a:ext cx="1079500" cy="361950"/>
                          </a:xfrm>
                          <a:prstGeom prst="rect">
                            <a:avLst/>
                          </a:prstGeom>
                          <a:noFill/>
                          <a:extLst>
                            <a:ext uri="{909E8E84-426E-40DD-AFC4-6F175D3DCCD1}">
                              <a14:hiddenFill xmlns:a14="http://schemas.microsoft.com/office/drawing/2010/main">
                                <a:solidFill>
                                  <a:srgbClr val="FF0000">
                                    <a:alpha val="59000"/>
                                  </a:srgbClr>
                                </a:solidFill>
                              </a14:hiddenFill>
                            </a:ext>
                          </a:extLst>
                        </pic:spPr>
                      </pic:pic>
                      <wps:wsp>
                        <wps:cNvPr id="12" name="WordArt 161"/>
                        <wps:cNvSpPr txBox="1">
                          <a:spLocks noChangeArrowheads="1" noChangeShapeType="1" noTextEdit="1"/>
                        </wps:cNvSpPr>
                        <wps:spPr bwMode="auto">
                          <a:xfrm>
                            <a:off x="214630" y="47625"/>
                            <a:ext cx="360045" cy="266700"/>
                          </a:xfrm>
                          <a:prstGeom prst="rect">
                            <a:avLst/>
                          </a:prstGeom>
                        </wps:spPr>
                        <wps:txbx>
                          <w:txbxContent>
                            <w:p w:rsidR="00D64278" w:rsidRDefault="00D64278" w:rsidP="007E1615">
                              <w:pPr>
                                <w:pStyle w:val="NormalWeb"/>
                                <w:spacing w:before="0" w:beforeAutospacing="0" w:after="0" w:afterAutospacing="0"/>
                                <w:jc w:val="center"/>
                              </w:pPr>
                            </w:p>
                          </w:txbxContent>
                        </wps:txbx>
                        <wps:bodyPr wrap="square" numCol="1" fromWordArt="1">
                          <a:prstTxWarp prst="textFadeUp">
                            <a:avLst>
                              <a:gd name="adj" fmla="val 33333"/>
                            </a:avLst>
                          </a:prstTxWarp>
                          <a:spAutoFit/>
                        </wps:bodyPr>
                      </wps:wsp>
                      <wps:wsp>
                        <wps:cNvPr id="13" name="Rectangle 162"/>
                        <wps:cNvSpPr>
                          <a:spLocks noChangeArrowheads="1"/>
                        </wps:cNvSpPr>
                        <wps:spPr bwMode="auto">
                          <a:xfrm>
                            <a:off x="69850" y="1905"/>
                            <a:ext cx="1081405" cy="365125"/>
                          </a:xfrm>
                          <a:prstGeom prst="rect">
                            <a:avLst/>
                          </a:prstGeom>
                          <a:noFill/>
                          <a:ln>
                            <a:noFill/>
                          </a:ln>
                          <a:effectLst/>
                          <a:extLst>
                            <a:ext uri="{909E8E84-426E-40DD-AFC4-6F175D3DCCD1}">
                              <a14:hiddenFill xmlns:a14="http://schemas.microsoft.com/office/drawing/2010/main">
                                <a:solidFill>
                                  <a:srgbClr val="FBDF53">
                                    <a:alpha val="59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4278" w:rsidRDefault="00D64278"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D64278" w:rsidRDefault="00D64278"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164" o:spid="_x0000_s1028" editas="canvas" style="position:absolute;margin-left:0;margin-top:.85pt;width:90.75pt;height:31.75pt;z-index:251658240;mso-position-horizontal:left;mso-position-horizontal-relative:margin" coordsize="11525,4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11525;height:4025;visibility:visible;mso-wrap-style:square">
                  <v:fill o:detectmouseclick="t"/>
                  <v:path o:connecttype="none"/>
                </v:shape>
                <v:shape id="Picture 160" o:spid="_x0000_s1030" type="#_x0000_t75" alt="World map centered on Africa" style="position:absolute;width:10795;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fZHEAAAA2wAAAA8AAABkcnMvZG93bnJldi54bWxEj0GLwjAQhe+C/yGMsDdNuweRrlGKqKsI&#10;C7oqeBuasa02k9Jktf57syB4m+G9782b8bQ1lbhR40rLCuJBBII4s7rkXMH+d9EfgXAeWWNlmRQ8&#10;yMF00u2MMdH2zlu67XwuQgi7BBUU3teJlC4ryKAb2Jo4aGfbGPRhbXKpG7yHcFPJzygaSoMlhwsF&#10;1jQrKLvu/kyokX7/nHKZHjaZ3lyq2Bznl/VSqY9em36B8NT6t/lFr3TgYvj/JQwgJ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fZHEAAAA2wAAAA8AAAAAAAAAAAAAAAAA&#10;nwIAAGRycy9kb3ducmV2LnhtbFBLBQYAAAAABAAEAPcAAACQAwAAAAA=&#10;" fillcolor="red">
                  <v:fill opacity="38550f"/>
                  <v:imagedata r:id="rId11" o:title="World map centered on Africa" chromakey="white" gain="45875f" blacklevel="5898f"/>
                </v:shape>
                <v:shape id="WordArt 161" o:spid="_x0000_s1031" type="#_x0000_t202" style="position:absolute;left:2146;top:476;width:360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o:lock v:ext="edit" shapetype="t"/>
                  <v:textbox style="mso-fit-shape-to-text:t">
                    <w:txbxContent>
                      <w:p w:rsidR="00D64278" w:rsidRDefault="00D64278" w:rsidP="007E1615">
                        <w:pPr>
                          <w:pStyle w:val="NormalWeb"/>
                          <w:spacing w:before="0" w:beforeAutospacing="0" w:after="0" w:afterAutospacing="0"/>
                          <w:jc w:val="center"/>
                        </w:pPr>
                      </w:p>
                    </w:txbxContent>
                  </v:textbox>
                </v:shape>
                <v:rect id="Rectangle 162" o:spid="_x0000_s1032" style="position:absolute;left:698;top:19;width:10814;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K8cIA&#10;AADbAAAADwAAAGRycy9kb3ducmV2LnhtbERPTWvCQBC9F/wPyxR6001bKjW6EREE6c20tB7H7JhN&#10;zM6m2TXGf+8WhN7m8T5nsRxsI3rqfOVYwfMkAUFcOF1xqeDrczN+B+EDssbGMSm4kodlNnpYYKrd&#10;hXfU56EUMYR9igpMCG0qpS8MWfQT1xJH7ug6iyHCrpS6w0sMt418SZKptFhxbDDY0tpQccrPVsFZ&#10;lj+zvf9oa7Ou3w7f/LvL+6lST4/Dag4i0BD+xXf3Vsf5r/D3SzxA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24rxwgAAANsAAAAPAAAAAAAAAAAAAAAAAJgCAABkcnMvZG93&#10;bnJldi54bWxQSwUGAAAAAAQABAD1AAAAhwMAAAAA&#10;" filled="f" fillcolor="#fbdf53" stroked="f">
                  <v:fill opacity="38550f"/>
                  <v:textbox>
                    <w:txbxContent>
                      <w:p w:rsidR="00D64278" w:rsidRDefault="00D64278"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D64278" w:rsidRDefault="00D64278"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w10:wrap anchorx="margin"/>
              </v:group>
            </w:pict>
          </mc:Fallback>
        </mc:AlternateContent>
      </w:r>
    </w:p>
    <w:p w:rsidR="00EB3685" w:rsidRDefault="00EB3685" w:rsidP="00480AE9">
      <w:pPr>
        <w:rPr>
          <w:rFonts w:ascii="Book Antiqua" w:eastAsia="PMingLiU-ExtB" w:hAnsi="Book Antiqua"/>
          <w:b/>
          <w:sz w:val="22"/>
          <w:szCs w:val="22"/>
        </w:rPr>
      </w:pPr>
    </w:p>
    <w:p w:rsidR="002D4DDA" w:rsidRDefault="002D4DDA" w:rsidP="00480AE9">
      <w:pPr>
        <w:rPr>
          <w:rFonts w:ascii="Book Antiqua" w:eastAsia="PMingLiU-ExtB" w:hAnsi="Book Antiqua"/>
          <w:b/>
          <w:sz w:val="22"/>
          <w:szCs w:val="22"/>
        </w:rPr>
      </w:pPr>
    </w:p>
    <w:p w:rsidR="000F207D" w:rsidRPr="000F207D"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 xml:space="preserve">Boleto de avión </w:t>
      </w:r>
      <w:r w:rsidR="00393A13">
        <w:rPr>
          <w:rFonts w:ascii="Book Antiqua" w:hAnsi="Book Antiqua"/>
          <w:sz w:val="22"/>
        </w:rPr>
        <w:t xml:space="preserve">viaje redondo </w:t>
      </w:r>
      <w:r w:rsidRPr="000F207D">
        <w:rPr>
          <w:rFonts w:ascii="Book Antiqua" w:hAnsi="Book Antiqua"/>
          <w:sz w:val="22"/>
        </w:rPr>
        <w:t>Mex</w:t>
      </w:r>
      <w:r w:rsidR="00393A13">
        <w:rPr>
          <w:rFonts w:ascii="Book Antiqua" w:hAnsi="Book Antiqua"/>
          <w:sz w:val="22"/>
        </w:rPr>
        <w:t xml:space="preserve">ico </w:t>
      </w:r>
      <w:r w:rsidR="00CC3878">
        <w:rPr>
          <w:rFonts w:ascii="Book Antiqua" w:hAnsi="Book Antiqua"/>
          <w:sz w:val="22"/>
        </w:rPr>
        <w:t>(</w:t>
      </w:r>
      <w:proofErr w:type="spellStart"/>
      <w:r w:rsidR="00CC3878">
        <w:rPr>
          <w:rFonts w:ascii="Book Antiqua" w:hAnsi="Book Antiqua"/>
          <w:sz w:val="22"/>
        </w:rPr>
        <w:t>Aifa</w:t>
      </w:r>
      <w:proofErr w:type="spellEnd"/>
      <w:r w:rsidR="00CC3878">
        <w:rPr>
          <w:rFonts w:ascii="Book Antiqua" w:hAnsi="Book Antiqua"/>
          <w:sz w:val="22"/>
        </w:rPr>
        <w:t xml:space="preserve">) </w:t>
      </w:r>
      <w:r w:rsidR="00393A13">
        <w:rPr>
          <w:rFonts w:ascii="Book Antiqua" w:hAnsi="Book Antiqua"/>
          <w:sz w:val="22"/>
        </w:rPr>
        <w:t xml:space="preserve">– </w:t>
      </w:r>
      <w:r w:rsidRPr="000F207D">
        <w:rPr>
          <w:rFonts w:ascii="Book Antiqua" w:hAnsi="Book Antiqua"/>
          <w:sz w:val="22"/>
        </w:rPr>
        <w:t>Ha</w:t>
      </w:r>
      <w:r w:rsidR="00393A13">
        <w:rPr>
          <w:rFonts w:ascii="Book Antiqua" w:hAnsi="Book Antiqua"/>
          <w:sz w:val="22"/>
        </w:rPr>
        <w:t xml:space="preserve">bana </w:t>
      </w:r>
      <w:r w:rsidR="00CC3878">
        <w:rPr>
          <w:rFonts w:ascii="Book Antiqua" w:hAnsi="Book Antiqua"/>
          <w:sz w:val="22"/>
        </w:rPr>
        <w:t>–</w:t>
      </w:r>
      <w:r w:rsidR="00393A13">
        <w:rPr>
          <w:rFonts w:ascii="Book Antiqua" w:hAnsi="Book Antiqua"/>
          <w:sz w:val="22"/>
        </w:rPr>
        <w:t xml:space="preserve"> </w:t>
      </w:r>
      <w:r w:rsidRPr="000F207D">
        <w:rPr>
          <w:rFonts w:ascii="Book Antiqua" w:hAnsi="Book Antiqua"/>
          <w:sz w:val="22"/>
        </w:rPr>
        <w:t>Mex</w:t>
      </w:r>
      <w:r w:rsidR="00393A13">
        <w:rPr>
          <w:rFonts w:ascii="Book Antiqua" w:hAnsi="Book Antiqua"/>
          <w:sz w:val="22"/>
        </w:rPr>
        <w:t>ico</w:t>
      </w:r>
      <w:r w:rsidR="00CC3878">
        <w:rPr>
          <w:rFonts w:ascii="Book Antiqua" w:hAnsi="Book Antiqua"/>
          <w:sz w:val="22"/>
        </w:rPr>
        <w:t xml:space="preserve"> (</w:t>
      </w:r>
      <w:proofErr w:type="spellStart"/>
      <w:r w:rsidR="00CC3878">
        <w:rPr>
          <w:rFonts w:ascii="Book Antiqua" w:hAnsi="Book Antiqua"/>
          <w:sz w:val="22"/>
        </w:rPr>
        <w:t>Aifa</w:t>
      </w:r>
      <w:proofErr w:type="spellEnd"/>
      <w:r w:rsidR="00CC3878">
        <w:rPr>
          <w:rFonts w:ascii="Book Antiqua" w:hAnsi="Book Antiqua"/>
          <w:sz w:val="22"/>
        </w:rPr>
        <w:t>)</w:t>
      </w:r>
    </w:p>
    <w:p w:rsidR="000F207D" w:rsidRPr="000F207D" w:rsidRDefault="00393A13" w:rsidP="000F207D">
      <w:pPr>
        <w:pStyle w:val="Prrafodelista"/>
        <w:numPr>
          <w:ilvl w:val="0"/>
          <w:numId w:val="13"/>
        </w:numPr>
        <w:jc w:val="both"/>
        <w:rPr>
          <w:rFonts w:ascii="Book Antiqua" w:hAnsi="Book Antiqua"/>
          <w:sz w:val="22"/>
        </w:rPr>
      </w:pPr>
      <w:r>
        <w:rPr>
          <w:rFonts w:ascii="Book Antiqua" w:hAnsi="Book Antiqua"/>
          <w:sz w:val="22"/>
        </w:rPr>
        <w:t>03 n</w:t>
      </w:r>
      <w:r w:rsidR="000F207D" w:rsidRPr="000F207D">
        <w:rPr>
          <w:rFonts w:ascii="Book Antiqua" w:hAnsi="Book Antiqua"/>
          <w:sz w:val="22"/>
        </w:rPr>
        <w:t>oches de alojamiento en La Habana en hotel con desayuno incluido</w:t>
      </w:r>
    </w:p>
    <w:p w:rsidR="000F207D" w:rsidRPr="000F207D" w:rsidRDefault="00393A13" w:rsidP="000F207D">
      <w:pPr>
        <w:pStyle w:val="Prrafodelista"/>
        <w:numPr>
          <w:ilvl w:val="0"/>
          <w:numId w:val="13"/>
        </w:numPr>
        <w:jc w:val="both"/>
        <w:rPr>
          <w:rFonts w:ascii="Book Antiqua" w:hAnsi="Book Antiqua"/>
          <w:sz w:val="22"/>
        </w:rPr>
      </w:pPr>
      <w:r>
        <w:rPr>
          <w:rFonts w:ascii="Book Antiqua" w:hAnsi="Book Antiqua"/>
          <w:sz w:val="22"/>
        </w:rPr>
        <w:t>04 n</w:t>
      </w:r>
      <w:r w:rsidR="000F207D" w:rsidRPr="000F207D">
        <w:rPr>
          <w:rFonts w:ascii="Book Antiqua" w:hAnsi="Book Antiqua"/>
          <w:sz w:val="22"/>
        </w:rPr>
        <w:t xml:space="preserve">oches de alojamiento en Varadero en Hotel en plan todo incluido </w:t>
      </w:r>
    </w:p>
    <w:p w:rsidR="000F207D" w:rsidRPr="000F207D"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Traslado co</w:t>
      </w:r>
      <w:r w:rsidR="00393A13">
        <w:rPr>
          <w:rFonts w:ascii="Book Antiqua" w:hAnsi="Book Antiqua"/>
          <w:sz w:val="22"/>
        </w:rPr>
        <w:t>mpartido</w:t>
      </w:r>
      <w:r w:rsidRPr="000F207D">
        <w:rPr>
          <w:rFonts w:ascii="Book Antiqua" w:hAnsi="Book Antiqua"/>
          <w:sz w:val="22"/>
        </w:rPr>
        <w:t xml:space="preserve"> de llegada A</w:t>
      </w:r>
      <w:r w:rsidR="00393A13">
        <w:rPr>
          <w:rFonts w:ascii="Book Antiqua" w:hAnsi="Book Antiqua"/>
          <w:sz w:val="22"/>
        </w:rPr>
        <w:t>ero</w:t>
      </w:r>
      <w:r w:rsidRPr="000F207D">
        <w:rPr>
          <w:rFonts w:ascii="Book Antiqua" w:hAnsi="Book Antiqua"/>
          <w:sz w:val="22"/>
        </w:rPr>
        <w:t>p</w:t>
      </w:r>
      <w:r w:rsidR="00393A13">
        <w:rPr>
          <w:rFonts w:ascii="Book Antiqua" w:hAnsi="Book Antiqua"/>
          <w:sz w:val="22"/>
        </w:rPr>
        <w:t>uer</w:t>
      </w:r>
      <w:r w:rsidRPr="000F207D">
        <w:rPr>
          <w:rFonts w:ascii="Book Antiqua" w:hAnsi="Book Antiqua"/>
          <w:sz w:val="22"/>
        </w:rPr>
        <w:t>to –</w:t>
      </w:r>
      <w:r w:rsidR="00393A13">
        <w:rPr>
          <w:rFonts w:ascii="Book Antiqua" w:hAnsi="Book Antiqua"/>
          <w:sz w:val="22"/>
        </w:rPr>
        <w:t xml:space="preserve"> </w:t>
      </w:r>
      <w:r w:rsidRPr="000F207D">
        <w:rPr>
          <w:rFonts w:ascii="Book Antiqua" w:hAnsi="Book Antiqua"/>
          <w:sz w:val="22"/>
        </w:rPr>
        <w:t>H</w:t>
      </w:r>
      <w:r w:rsidR="00393A13">
        <w:rPr>
          <w:rFonts w:ascii="Book Antiqua" w:hAnsi="Book Antiqua"/>
          <w:sz w:val="22"/>
        </w:rPr>
        <w:t>o</w:t>
      </w:r>
      <w:r w:rsidRPr="000F207D">
        <w:rPr>
          <w:rFonts w:ascii="Book Antiqua" w:hAnsi="Book Antiqua"/>
          <w:sz w:val="22"/>
        </w:rPr>
        <w:t>t</w:t>
      </w:r>
      <w:r w:rsidR="00393A13">
        <w:rPr>
          <w:rFonts w:ascii="Book Antiqua" w:hAnsi="Book Antiqua"/>
          <w:sz w:val="22"/>
        </w:rPr>
        <w:t>e</w:t>
      </w:r>
      <w:r w:rsidRPr="000F207D">
        <w:rPr>
          <w:rFonts w:ascii="Book Antiqua" w:hAnsi="Book Antiqua"/>
          <w:sz w:val="22"/>
        </w:rPr>
        <w:t>l</w:t>
      </w:r>
      <w:r w:rsidR="00393A13">
        <w:rPr>
          <w:rFonts w:ascii="Book Antiqua" w:hAnsi="Book Antiqua"/>
          <w:sz w:val="22"/>
        </w:rPr>
        <w:t xml:space="preserve"> La Habana</w:t>
      </w:r>
      <w:r w:rsidRPr="000F207D">
        <w:rPr>
          <w:rFonts w:ascii="Book Antiqua" w:hAnsi="Book Antiqua"/>
          <w:sz w:val="22"/>
        </w:rPr>
        <w:t xml:space="preserve"> </w:t>
      </w:r>
    </w:p>
    <w:p w:rsidR="000F207D" w:rsidRPr="000F207D"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Traslado co</w:t>
      </w:r>
      <w:r w:rsidR="00393A13">
        <w:rPr>
          <w:rFonts w:ascii="Book Antiqua" w:hAnsi="Book Antiqua"/>
          <w:sz w:val="22"/>
        </w:rPr>
        <w:t>mpartido</w:t>
      </w:r>
      <w:r w:rsidRPr="000F207D">
        <w:rPr>
          <w:rFonts w:ascii="Book Antiqua" w:hAnsi="Book Antiqua"/>
          <w:sz w:val="22"/>
        </w:rPr>
        <w:t xml:space="preserve"> entre hoteles Ha</w:t>
      </w:r>
      <w:r w:rsidR="00393A13">
        <w:rPr>
          <w:rFonts w:ascii="Book Antiqua" w:hAnsi="Book Antiqua"/>
          <w:sz w:val="22"/>
        </w:rPr>
        <w:t>b</w:t>
      </w:r>
      <w:r w:rsidRPr="000F207D">
        <w:rPr>
          <w:rFonts w:ascii="Book Antiqua" w:hAnsi="Book Antiqua"/>
          <w:sz w:val="22"/>
        </w:rPr>
        <w:t>ana</w:t>
      </w:r>
      <w:r w:rsidR="00393A13">
        <w:rPr>
          <w:rFonts w:ascii="Book Antiqua" w:hAnsi="Book Antiqua"/>
          <w:sz w:val="22"/>
        </w:rPr>
        <w:t xml:space="preserve"> </w:t>
      </w:r>
      <w:r w:rsidRPr="000F207D">
        <w:rPr>
          <w:rFonts w:ascii="Book Antiqua" w:hAnsi="Book Antiqua"/>
          <w:sz w:val="22"/>
        </w:rPr>
        <w:t>-</w:t>
      </w:r>
      <w:r w:rsidR="00393A13">
        <w:rPr>
          <w:rFonts w:ascii="Book Antiqua" w:hAnsi="Book Antiqua"/>
          <w:sz w:val="22"/>
        </w:rPr>
        <w:t xml:space="preserve"> </w:t>
      </w:r>
      <w:r w:rsidRPr="000F207D">
        <w:rPr>
          <w:rFonts w:ascii="Book Antiqua" w:hAnsi="Book Antiqua"/>
          <w:sz w:val="22"/>
        </w:rPr>
        <w:t xml:space="preserve">Varadero </w:t>
      </w:r>
    </w:p>
    <w:p w:rsidR="000F207D" w:rsidRPr="000F207D"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Traslado co</w:t>
      </w:r>
      <w:r w:rsidR="00393A13">
        <w:rPr>
          <w:rFonts w:ascii="Book Antiqua" w:hAnsi="Book Antiqua"/>
          <w:sz w:val="22"/>
        </w:rPr>
        <w:t>mpartido</w:t>
      </w:r>
      <w:r w:rsidRPr="000F207D">
        <w:rPr>
          <w:rFonts w:ascii="Book Antiqua" w:hAnsi="Book Antiqua"/>
          <w:sz w:val="22"/>
        </w:rPr>
        <w:t xml:space="preserve"> de salida H</w:t>
      </w:r>
      <w:r w:rsidR="00393A13">
        <w:rPr>
          <w:rFonts w:ascii="Book Antiqua" w:hAnsi="Book Antiqua"/>
          <w:sz w:val="22"/>
        </w:rPr>
        <w:t>o</w:t>
      </w:r>
      <w:r w:rsidRPr="000F207D">
        <w:rPr>
          <w:rFonts w:ascii="Book Antiqua" w:hAnsi="Book Antiqua"/>
          <w:sz w:val="22"/>
        </w:rPr>
        <w:t>t</w:t>
      </w:r>
      <w:r w:rsidR="00393A13">
        <w:rPr>
          <w:rFonts w:ascii="Book Antiqua" w:hAnsi="Book Antiqua"/>
          <w:sz w:val="22"/>
        </w:rPr>
        <w:t>e</w:t>
      </w:r>
      <w:r w:rsidRPr="000F207D">
        <w:rPr>
          <w:rFonts w:ascii="Book Antiqua" w:hAnsi="Book Antiqua"/>
          <w:sz w:val="22"/>
        </w:rPr>
        <w:t>l Varadero</w:t>
      </w:r>
      <w:r w:rsidR="00393A13">
        <w:rPr>
          <w:rFonts w:ascii="Book Antiqua" w:hAnsi="Book Antiqua"/>
          <w:sz w:val="22"/>
        </w:rPr>
        <w:t xml:space="preserve"> </w:t>
      </w:r>
      <w:r w:rsidRPr="000F207D">
        <w:rPr>
          <w:rFonts w:ascii="Book Antiqua" w:hAnsi="Book Antiqua"/>
          <w:sz w:val="22"/>
        </w:rPr>
        <w:t>-</w:t>
      </w:r>
      <w:r w:rsidR="00393A13">
        <w:rPr>
          <w:rFonts w:ascii="Book Antiqua" w:hAnsi="Book Antiqua"/>
          <w:sz w:val="22"/>
        </w:rPr>
        <w:t xml:space="preserve"> </w:t>
      </w:r>
      <w:r w:rsidRPr="000F207D">
        <w:rPr>
          <w:rFonts w:ascii="Book Antiqua" w:hAnsi="Book Antiqua"/>
          <w:sz w:val="22"/>
        </w:rPr>
        <w:t>A</w:t>
      </w:r>
      <w:r w:rsidR="00393A13">
        <w:rPr>
          <w:rFonts w:ascii="Book Antiqua" w:hAnsi="Book Antiqua"/>
          <w:sz w:val="22"/>
        </w:rPr>
        <w:t>ero</w:t>
      </w:r>
      <w:r w:rsidRPr="000F207D">
        <w:rPr>
          <w:rFonts w:ascii="Book Antiqua" w:hAnsi="Book Antiqua"/>
          <w:sz w:val="22"/>
        </w:rPr>
        <w:t>p</w:t>
      </w:r>
      <w:r w:rsidR="00393A13">
        <w:rPr>
          <w:rFonts w:ascii="Book Antiqua" w:hAnsi="Book Antiqua"/>
          <w:sz w:val="22"/>
        </w:rPr>
        <w:t>uer</w:t>
      </w:r>
      <w:r w:rsidRPr="000F207D">
        <w:rPr>
          <w:rFonts w:ascii="Book Antiqua" w:hAnsi="Book Antiqua"/>
          <w:sz w:val="22"/>
        </w:rPr>
        <w:t>to Ha</w:t>
      </w:r>
      <w:r w:rsidR="00393A13">
        <w:rPr>
          <w:rFonts w:ascii="Book Antiqua" w:hAnsi="Book Antiqua"/>
          <w:sz w:val="22"/>
        </w:rPr>
        <w:t>b</w:t>
      </w:r>
      <w:r w:rsidRPr="000F207D">
        <w:rPr>
          <w:rFonts w:ascii="Book Antiqua" w:hAnsi="Book Antiqua"/>
          <w:sz w:val="22"/>
        </w:rPr>
        <w:t xml:space="preserve">ana </w:t>
      </w:r>
    </w:p>
    <w:p w:rsidR="00DF4154"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 xml:space="preserve">Visa </w:t>
      </w:r>
      <w:r w:rsidR="00DF4154">
        <w:rPr>
          <w:rFonts w:ascii="Book Antiqua" w:hAnsi="Book Antiqua"/>
          <w:sz w:val="22"/>
        </w:rPr>
        <w:t>de turista</w:t>
      </w:r>
    </w:p>
    <w:p w:rsidR="00DF4154" w:rsidRDefault="00DF4154" w:rsidP="000F207D">
      <w:pPr>
        <w:pStyle w:val="Prrafodelista"/>
        <w:numPr>
          <w:ilvl w:val="0"/>
          <w:numId w:val="13"/>
        </w:numPr>
        <w:jc w:val="both"/>
        <w:rPr>
          <w:rFonts w:ascii="Book Antiqua" w:hAnsi="Book Antiqua"/>
          <w:sz w:val="22"/>
        </w:rPr>
      </w:pPr>
      <w:r>
        <w:rPr>
          <w:rFonts w:ascii="Book Antiqua" w:hAnsi="Book Antiqua"/>
          <w:sz w:val="22"/>
        </w:rPr>
        <w:t>Seguro de viaje</w:t>
      </w:r>
    </w:p>
    <w:p w:rsidR="000F207D"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 xml:space="preserve">Asistencia personalizada en el destino las 24 </w:t>
      </w:r>
      <w:proofErr w:type="spellStart"/>
      <w:r w:rsidRPr="000F207D">
        <w:rPr>
          <w:rFonts w:ascii="Book Antiqua" w:hAnsi="Book Antiqua"/>
          <w:sz w:val="22"/>
        </w:rPr>
        <w:t>hrs</w:t>
      </w:r>
      <w:proofErr w:type="spellEnd"/>
      <w:r w:rsidRPr="000F207D">
        <w:rPr>
          <w:rFonts w:ascii="Book Antiqua" w:hAnsi="Book Antiqua"/>
          <w:sz w:val="22"/>
        </w:rPr>
        <w:t xml:space="preserve">  </w:t>
      </w:r>
    </w:p>
    <w:p w:rsidR="00D4242B" w:rsidRPr="009D7BAF" w:rsidRDefault="00D4242B" w:rsidP="00D4242B">
      <w:pPr>
        <w:pStyle w:val="Prrafodelista"/>
        <w:numPr>
          <w:ilvl w:val="0"/>
          <w:numId w:val="13"/>
        </w:numPr>
        <w:jc w:val="both"/>
        <w:rPr>
          <w:rFonts w:ascii="Book Antiqua" w:hAnsi="Book Antiqua"/>
          <w:b/>
          <w:sz w:val="22"/>
        </w:rPr>
      </w:pPr>
      <w:r w:rsidRPr="009D7BAF">
        <w:rPr>
          <w:rFonts w:ascii="Book Antiqua" w:hAnsi="Book Antiqua"/>
          <w:b/>
          <w:sz w:val="22"/>
        </w:rPr>
        <w:t>Impuestos aéreos</w:t>
      </w:r>
    </w:p>
    <w:p w:rsidR="009A41EC" w:rsidRDefault="009A41EC" w:rsidP="002D4DDA">
      <w:pPr>
        <w:rPr>
          <w:rFonts w:ascii="Book Antiqua" w:eastAsia="PMingLiU-ExtB" w:hAnsi="Book Antiqua"/>
          <w:b/>
          <w:color w:val="0000FF"/>
          <w:sz w:val="22"/>
          <w:szCs w:val="22"/>
          <w:u w:val="single"/>
          <w:lang w:val="es-ES"/>
        </w:rPr>
      </w:pPr>
    </w:p>
    <w:p w:rsidR="00D4242B" w:rsidRDefault="00D4242B" w:rsidP="002D4DDA">
      <w:pPr>
        <w:rPr>
          <w:rFonts w:ascii="Book Antiqua" w:eastAsia="PMingLiU-ExtB" w:hAnsi="Book Antiqua"/>
          <w:b/>
          <w:color w:val="0000FF"/>
          <w:sz w:val="22"/>
          <w:szCs w:val="22"/>
          <w:u w:val="single"/>
          <w:lang w:val="es-ES"/>
        </w:rPr>
      </w:pPr>
    </w:p>
    <w:p w:rsidR="00D4242B" w:rsidRDefault="00D4242B" w:rsidP="002D4DDA">
      <w:pPr>
        <w:rPr>
          <w:rFonts w:ascii="Book Antiqua" w:eastAsia="PMingLiU-ExtB" w:hAnsi="Book Antiqua"/>
          <w:b/>
          <w:color w:val="0000FF"/>
          <w:sz w:val="22"/>
          <w:szCs w:val="22"/>
          <w:u w:val="single"/>
          <w:lang w:val="es-ES"/>
        </w:rPr>
      </w:pPr>
    </w:p>
    <w:p w:rsidR="00D4242B" w:rsidRDefault="00D4242B" w:rsidP="002D4DDA">
      <w:pPr>
        <w:rPr>
          <w:rFonts w:ascii="Book Antiqua" w:eastAsia="PMingLiU-ExtB" w:hAnsi="Book Antiqua"/>
          <w:b/>
          <w:color w:val="0000FF"/>
          <w:sz w:val="22"/>
          <w:szCs w:val="22"/>
          <w:u w:val="single"/>
          <w:lang w:val="es-ES"/>
        </w:rPr>
      </w:pPr>
    </w:p>
    <w:p w:rsidR="00D4242B" w:rsidRDefault="00D4242B" w:rsidP="002D4DDA">
      <w:pPr>
        <w:rPr>
          <w:rFonts w:ascii="Book Antiqua" w:eastAsia="PMingLiU-ExtB" w:hAnsi="Book Antiqua"/>
          <w:b/>
          <w:color w:val="0000FF"/>
          <w:sz w:val="22"/>
          <w:szCs w:val="22"/>
          <w:u w:val="single"/>
          <w:lang w:val="es-ES"/>
        </w:rPr>
      </w:pPr>
    </w:p>
    <w:p w:rsidR="00D4242B" w:rsidRDefault="00D4242B" w:rsidP="002D4DDA">
      <w:pPr>
        <w:rPr>
          <w:rFonts w:ascii="Book Antiqua" w:eastAsia="PMingLiU-ExtB" w:hAnsi="Book Antiqua"/>
          <w:b/>
          <w:color w:val="0000FF"/>
          <w:sz w:val="22"/>
          <w:szCs w:val="22"/>
          <w:u w:val="single"/>
          <w:lang w:val="es-ES"/>
        </w:rPr>
      </w:pPr>
    </w:p>
    <w:p w:rsidR="00D4242B" w:rsidRDefault="00D4242B" w:rsidP="002D4DDA">
      <w:pPr>
        <w:rPr>
          <w:rFonts w:ascii="Book Antiqua" w:eastAsia="PMingLiU-ExtB" w:hAnsi="Book Antiqua"/>
          <w:b/>
          <w:color w:val="0000FF"/>
          <w:sz w:val="22"/>
          <w:szCs w:val="22"/>
          <w:u w:val="single"/>
          <w:lang w:val="es-ES"/>
        </w:rPr>
      </w:pPr>
    </w:p>
    <w:p w:rsidR="00D4242B" w:rsidRDefault="00D4242B" w:rsidP="002D4DDA">
      <w:pPr>
        <w:rPr>
          <w:rFonts w:ascii="Book Antiqua" w:eastAsia="PMingLiU-ExtB" w:hAnsi="Book Antiqua"/>
          <w:b/>
          <w:color w:val="0000FF"/>
          <w:sz w:val="22"/>
          <w:szCs w:val="22"/>
          <w:u w:val="single"/>
          <w:lang w:val="es-ES"/>
        </w:rPr>
      </w:pPr>
    </w:p>
    <w:p w:rsidR="00495C77" w:rsidRPr="002D4DDA" w:rsidRDefault="00495C77" w:rsidP="002D4DDA">
      <w:pPr>
        <w:rPr>
          <w:rFonts w:ascii="Book Antiqua" w:eastAsia="PMingLiU-ExtB" w:hAnsi="Book Antiqua"/>
          <w:b/>
          <w:color w:val="0000FF"/>
          <w:sz w:val="22"/>
          <w:szCs w:val="22"/>
          <w:u w:val="single"/>
          <w:lang w:val="es-ES"/>
        </w:rPr>
      </w:pPr>
      <w:r w:rsidRPr="002D4DDA">
        <w:rPr>
          <w:rFonts w:ascii="Book Antiqua" w:eastAsia="PMingLiU-ExtB" w:hAnsi="Book Antiqua"/>
          <w:b/>
          <w:color w:val="0000FF"/>
          <w:sz w:val="22"/>
          <w:szCs w:val="22"/>
          <w:u w:val="single"/>
          <w:lang w:val="es-ES"/>
        </w:rPr>
        <w:t>No Incluye</w:t>
      </w:r>
    </w:p>
    <w:p w:rsidR="007620A7" w:rsidRDefault="007620A7" w:rsidP="00815403">
      <w:pPr>
        <w:rPr>
          <w:rFonts w:ascii="Book Antiqua" w:eastAsia="PMingLiU-ExtB" w:hAnsi="Book Antiqua"/>
          <w:sz w:val="22"/>
          <w:szCs w:val="22"/>
        </w:rPr>
      </w:pPr>
    </w:p>
    <w:p w:rsidR="00187466" w:rsidRPr="00187466" w:rsidRDefault="00187466" w:rsidP="00187466">
      <w:pPr>
        <w:numPr>
          <w:ilvl w:val="0"/>
          <w:numId w:val="2"/>
        </w:numPr>
        <w:rPr>
          <w:rFonts w:ascii="Book Antiqua" w:eastAsia="PMingLiU-ExtB" w:hAnsi="Book Antiqua"/>
          <w:sz w:val="22"/>
        </w:rPr>
      </w:pPr>
      <w:r w:rsidRPr="00187466">
        <w:rPr>
          <w:rFonts w:ascii="Book Antiqua" w:eastAsia="PMingLiU-ExtB" w:hAnsi="Book Antiqua"/>
          <w:sz w:val="22"/>
        </w:rPr>
        <w:t>Gastos personales (Llamadas telefónicas, lavandería, Bebidas, Propinas)</w:t>
      </w:r>
    </w:p>
    <w:p w:rsidR="00815403" w:rsidRDefault="00815403" w:rsidP="00A2116E">
      <w:pPr>
        <w:numPr>
          <w:ilvl w:val="0"/>
          <w:numId w:val="2"/>
        </w:numPr>
        <w:rPr>
          <w:rFonts w:ascii="Book Antiqua" w:eastAsia="PMingLiU-ExtB" w:hAnsi="Book Antiqua"/>
          <w:sz w:val="22"/>
          <w:szCs w:val="22"/>
        </w:rPr>
      </w:pPr>
      <w:r>
        <w:rPr>
          <w:rFonts w:ascii="Book Antiqua" w:eastAsia="PMingLiU-ExtB" w:hAnsi="Book Antiqua"/>
          <w:sz w:val="22"/>
          <w:szCs w:val="22"/>
        </w:rPr>
        <w:t>Nada que no esté descrito en  el apartado incluye</w:t>
      </w:r>
    </w:p>
    <w:p w:rsidR="00187466" w:rsidRPr="00187466" w:rsidRDefault="00187466" w:rsidP="00187466">
      <w:pPr>
        <w:pStyle w:val="Prrafodelista"/>
        <w:numPr>
          <w:ilvl w:val="0"/>
          <w:numId w:val="2"/>
        </w:numPr>
        <w:overflowPunct w:val="0"/>
        <w:autoSpaceDE w:val="0"/>
        <w:autoSpaceDN w:val="0"/>
        <w:jc w:val="both"/>
        <w:rPr>
          <w:rFonts w:ascii="Book Antiqua" w:hAnsi="Book Antiqua"/>
          <w:bCs/>
          <w:sz w:val="22"/>
          <w:lang w:val="es-ES"/>
        </w:rPr>
      </w:pPr>
      <w:r w:rsidRPr="00187466">
        <w:rPr>
          <w:rFonts w:ascii="Book Antiqua" w:hAnsi="Book Antiqua"/>
          <w:bCs/>
          <w:sz w:val="22"/>
          <w:lang w:val="es-ES"/>
        </w:rPr>
        <w:t>Extras y cualquier gasto personal</w:t>
      </w:r>
    </w:p>
    <w:p w:rsidR="00187466" w:rsidRDefault="00187466" w:rsidP="00187466">
      <w:pPr>
        <w:pStyle w:val="Prrafodelista"/>
        <w:numPr>
          <w:ilvl w:val="0"/>
          <w:numId w:val="2"/>
        </w:numPr>
        <w:overflowPunct w:val="0"/>
        <w:autoSpaceDE w:val="0"/>
        <w:autoSpaceDN w:val="0"/>
        <w:jc w:val="both"/>
        <w:rPr>
          <w:rFonts w:ascii="Book Antiqua" w:hAnsi="Book Antiqua"/>
          <w:bCs/>
          <w:sz w:val="22"/>
          <w:lang w:val="es-ES"/>
        </w:rPr>
      </w:pPr>
      <w:r w:rsidRPr="00187466">
        <w:rPr>
          <w:rFonts w:ascii="Book Antiqua" w:hAnsi="Book Antiqua"/>
          <w:bCs/>
          <w:sz w:val="22"/>
          <w:lang w:val="es-ES"/>
        </w:rPr>
        <w:t xml:space="preserve">Seguros personales (robo, enfermedad, pérdidas, </w:t>
      </w:r>
      <w:proofErr w:type="spellStart"/>
      <w:r w:rsidRPr="00187466">
        <w:rPr>
          <w:rFonts w:ascii="Book Antiqua" w:hAnsi="Book Antiqua"/>
          <w:bCs/>
          <w:sz w:val="22"/>
          <w:lang w:val="es-ES"/>
        </w:rPr>
        <w:t>etc</w:t>
      </w:r>
      <w:proofErr w:type="spellEnd"/>
      <w:r w:rsidRPr="00187466">
        <w:rPr>
          <w:rFonts w:ascii="Book Antiqua" w:hAnsi="Book Antiqua"/>
          <w:bCs/>
          <w:sz w:val="22"/>
          <w:lang w:val="es-ES"/>
        </w:rPr>
        <w:t>)</w:t>
      </w:r>
    </w:p>
    <w:p w:rsidR="009A41EC" w:rsidRDefault="009A41EC" w:rsidP="00480AE9">
      <w:pPr>
        <w:jc w:val="both"/>
        <w:rPr>
          <w:rFonts w:ascii="Book Antiqua" w:eastAsia="PMingLiU-ExtB" w:hAnsi="Book Antiqua"/>
          <w:b/>
          <w:color w:val="0000FF"/>
          <w:sz w:val="22"/>
          <w:szCs w:val="22"/>
          <w:u w:val="single"/>
          <w:lang w:val="es-CR"/>
        </w:rPr>
      </w:pPr>
    </w:p>
    <w:p w:rsidR="00495C77" w:rsidRPr="00060AED" w:rsidRDefault="00495C77" w:rsidP="00480AE9">
      <w:pPr>
        <w:jc w:val="both"/>
        <w:rPr>
          <w:rFonts w:ascii="Book Antiqua" w:eastAsia="PMingLiU-ExtB" w:hAnsi="Book Antiqua"/>
          <w:b/>
          <w:color w:val="0000FF"/>
          <w:sz w:val="22"/>
          <w:szCs w:val="22"/>
          <w:u w:val="single"/>
          <w:lang w:val="es-CR"/>
        </w:rPr>
      </w:pPr>
      <w:r w:rsidRPr="00060AED">
        <w:rPr>
          <w:rFonts w:ascii="Book Antiqua" w:eastAsia="PMingLiU-ExtB" w:hAnsi="Book Antiqua"/>
          <w:b/>
          <w:color w:val="0000FF"/>
          <w:sz w:val="22"/>
          <w:szCs w:val="22"/>
          <w:u w:val="single"/>
          <w:lang w:val="es-CR"/>
        </w:rPr>
        <w:t>Notas importantes</w:t>
      </w:r>
    </w:p>
    <w:p w:rsidR="00B71F1D" w:rsidRPr="000F30AC" w:rsidRDefault="00B71F1D" w:rsidP="00B71F1D">
      <w:pPr>
        <w:rPr>
          <w:rFonts w:ascii="Calibri" w:hAnsi="Calibri"/>
          <w:sz w:val="22"/>
          <w:szCs w:val="22"/>
        </w:rPr>
      </w:pPr>
    </w:p>
    <w:p w:rsidR="000F207D" w:rsidRPr="000F207D" w:rsidRDefault="000F207D" w:rsidP="000F207D">
      <w:pPr>
        <w:pStyle w:val="Prrafodelista"/>
        <w:numPr>
          <w:ilvl w:val="0"/>
          <w:numId w:val="7"/>
        </w:numPr>
        <w:jc w:val="both"/>
        <w:rPr>
          <w:rFonts w:ascii="Book Antiqua" w:hAnsi="Book Antiqua"/>
          <w:sz w:val="24"/>
          <w:szCs w:val="22"/>
        </w:rPr>
      </w:pPr>
      <w:r w:rsidRPr="000F207D">
        <w:rPr>
          <w:rFonts w:ascii="Book Antiqua" w:hAnsi="Book Antiqua"/>
          <w:sz w:val="22"/>
        </w:rPr>
        <w:t>Para confirmar la reserva se requiere del pago de un 30% de anticipo</w:t>
      </w:r>
    </w:p>
    <w:p w:rsidR="000F207D" w:rsidRPr="000F207D" w:rsidRDefault="000F207D" w:rsidP="000F207D">
      <w:pPr>
        <w:pStyle w:val="Prrafodelista"/>
        <w:numPr>
          <w:ilvl w:val="0"/>
          <w:numId w:val="7"/>
        </w:numPr>
        <w:jc w:val="both"/>
        <w:rPr>
          <w:rFonts w:ascii="Book Antiqua" w:hAnsi="Book Antiqua"/>
          <w:sz w:val="24"/>
          <w:szCs w:val="22"/>
        </w:rPr>
      </w:pPr>
      <w:r w:rsidRPr="000F207D">
        <w:rPr>
          <w:rFonts w:ascii="Book Antiqua" w:hAnsi="Book Antiqua"/>
          <w:sz w:val="22"/>
        </w:rPr>
        <w:t>Los documentos del viaje se entregan con el pago del 100% de los servicios.</w:t>
      </w:r>
    </w:p>
    <w:p w:rsidR="000F207D" w:rsidRPr="000F207D" w:rsidRDefault="000F207D" w:rsidP="000F207D">
      <w:pPr>
        <w:pStyle w:val="Prrafodelista"/>
        <w:numPr>
          <w:ilvl w:val="0"/>
          <w:numId w:val="7"/>
        </w:numPr>
        <w:jc w:val="both"/>
        <w:rPr>
          <w:rFonts w:ascii="Book Antiqua" w:hAnsi="Book Antiqua"/>
          <w:sz w:val="22"/>
        </w:rPr>
      </w:pPr>
      <w:r w:rsidRPr="000F207D">
        <w:rPr>
          <w:rFonts w:ascii="Book Antiqua" w:hAnsi="Book Antiqua"/>
          <w:sz w:val="22"/>
        </w:rPr>
        <w:t>Los pagos pueden realizarse por depósito o transferencia bancarias a nuestra cuenta en Bancomer, en efectivo o con TC Visa o MasterCard directamente en nuestra oficina de CDMX (a los pagos con TC se le incrementa el 4% de comisión bancaria).</w:t>
      </w:r>
    </w:p>
    <w:p w:rsidR="00B71F1D" w:rsidRPr="00B71F1D" w:rsidRDefault="00B71F1D" w:rsidP="00B71F1D">
      <w:pPr>
        <w:pStyle w:val="Prrafodelista"/>
        <w:numPr>
          <w:ilvl w:val="0"/>
          <w:numId w:val="7"/>
        </w:numPr>
        <w:jc w:val="both"/>
        <w:rPr>
          <w:rFonts w:ascii="Book Antiqua" w:hAnsi="Book Antiqua"/>
          <w:sz w:val="22"/>
          <w:szCs w:val="22"/>
        </w:rPr>
      </w:pPr>
      <w:r w:rsidRPr="00B71F1D">
        <w:rPr>
          <w:rFonts w:ascii="Book Antiqua" w:hAnsi="Book Antiqua"/>
          <w:sz w:val="22"/>
          <w:szCs w:val="22"/>
        </w:rPr>
        <w:t>Cotización válida para el periodo indicado.</w:t>
      </w:r>
    </w:p>
    <w:p w:rsidR="00B71F1D" w:rsidRPr="00B71F1D" w:rsidRDefault="00B71F1D" w:rsidP="00B71F1D">
      <w:pPr>
        <w:pStyle w:val="Prrafodelista"/>
        <w:numPr>
          <w:ilvl w:val="0"/>
          <w:numId w:val="7"/>
        </w:numPr>
        <w:jc w:val="both"/>
        <w:rPr>
          <w:rFonts w:ascii="Book Antiqua" w:hAnsi="Book Antiqua"/>
          <w:sz w:val="22"/>
          <w:szCs w:val="22"/>
        </w:rPr>
      </w:pPr>
      <w:r w:rsidRPr="00B71F1D">
        <w:rPr>
          <w:rFonts w:ascii="Book Antiqua" w:hAnsi="Book Antiqua"/>
          <w:sz w:val="22"/>
          <w:szCs w:val="22"/>
        </w:rPr>
        <w:t xml:space="preserve">Los precios son por persona, </w:t>
      </w:r>
      <w:r w:rsidR="000204BD" w:rsidRPr="00B71F1D">
        <w:rPr>
          <w:rFonts w:ascii="Book Antiqua" w:hAnsi="Book Antiqua"/>
          <w:sz w:val="22"/>
          <w:szCs w:val="22"/>
        </w:rPr>
        <w:t>comisionable</w:t>
      </w:r>
      <w:r w:rsidRPr="00B71F1D">
        <w:rPr>
          <w:rFonts w:ascii="Book Antiqua" w:hAnsi="Book Antiqua"/>
          <w:sz w:val="22"/>
          <w:szCs w:val="22"/>
        </w:rPr>
        <w:t xml:space="preserve"> y expresados en dólares americanos.</w:t>
      </w:r>
    </w:p>
    <w:p w:rsidR="00D37092" w:rsidRPr="00E22811" w:rsidRDefault="00EB3685" w:rsidP="00D37092">
      <w:pPr>
        <w:pStyle w:val="Prrafodelista"/>
        <w:numPr>
          <w:ilvl w:val="0"/>
          <w:numId w:val="2"/>
        </w:numPr>
        <w:jc w:val="both"/>
        <w:rPr>
          <w:rFonts w:ascii="Book Antiqua" w:hAnsi="Book Antiqua" w:cs="Tahoma"/>
          <w:color w:val="000000"/>
          <w:sz w:val="22"/>
          <w:szCs w:val="22"/>
          <w:lang w:val="es-ES"/>
        </w:rPr>
      </w:pPr>
      <w:r w:rsidRPr="00E22811">
        <w:rPr>
          <w:rFonts w:ascii="Book Antiqua" w:hAnsi="Book Antiqua"/>
          <w:sz w:val="22"/>
          <w:szCs w:val="22"/>
        </w:rPr>
        <w:t xml:space="preserve">Programa sujeto a términos y condiciones generales de </w:t>
      </w:r>
      <w:r w:rsidRPr="00E22811">
        <w:rPr>
          <w:rFonts w:ascii="Book Antiqua" w:hAnsi="Book Antiqua"/>
          <w:b/>
          <w:color w:val="FF0000"/>
          <w:sz w:val="22"/>
          <w:szCs w:val="22"/>
          <w:highlight w:val="yellow"/>
        </w:rPr>
        <w:t>Travel Art</w:t>
      </w:r>
      <w:r w:rsidR="008F1308">
        <w:rPr>
          <w:rFonts w:ascii="Book Antiqua" w:hAnsi="Book Antiqua"/>
          <w:b/>
          <w:color w:val="FF0000"/>
          <w:sz w:val="22"/>
          <w:szCs w:val="22"/>
          <w:highlight w:val="yellow"/>
        </w:rPr>
        <w:t xml:space="preserve"> Mayorista</w:t>
      </w:r>
      <w:r w:rsidRPr="00E22811">
        <w:rPr>
          <w:rFonts w:ascii="Book Antiqua" w:hAnsi="Book Antiqua"/>
          <w:b/>
          <w:color w:val="FF0000"/>
          <w:sz w:val="22"/>
          <w:szCs w:val="22"/>
          <w:highlight w:val="yellow"/>
        </w:rPr>
        <w:t>.</w:t>
      </w:r>
    </w:p>
    <w:p w:rsidR="004E43B9" w:rsidRPr="00BC59D1" w:rsidRDefault="004E43B9" w:rsidP="004E43B9">
      <w:pPr>
        <w:pStyle w:val="Prrafodelista"/>
        <w:numPr>
          <w:ilvl w:val="0"/>
          <w:numId w:val="2"/>
        </w:numPr>
        <w:jc w:val="both"/>
        <w:rPr>
          <w:rFonts w:ascii="Book Antiqua" w:hAnsi="Book Antiqua" w:cs="Tahoma"/>
          <w:b/>
          <w:color w:val="000000"/>
          <w:sz w:val="22"/>
          <w:szCs w:val="22"/>
          <w:lang w:val="es-ES"/>
        </w:rPr>
      </w:pPr>
      <w:r w:rsidRPr="00E22811">
        <w:rPr>
          <w:rFonts w:ascii="Book Antiqua" w:eastAsia="PMingLiU-ExtB" w:hAnsi="Book Antiqua"/>
          <w:color w:val="000000"/>
          <w:sz w:val="22"/>
          <w:szCs w:val="22"/>
          <w:lang w:val="es-CR"/>
        </w:rPr>
        <w:t xml:space="preserve">Cualquier servicio </w:t>
      </w:r>
      <w:r w:rsidRPr="00E22811">
        <w:rPr>
          <w:rFonts w:ascii="Book Antiqua" w:eastAsia="PMingLiU-ExtB" w:hAnsi="Book Antiqua"/>
          <w:b/>
          <w:color w:val="FF0000"/>
          <w:sz w:val="22"/>
          <w:szCs w:val="22"/>
          <w:highlight w:val="yellow"/>
          <w:lang w:val="es-CR"/>
        </w:rPr>
        <w:t>NO UTILIZADO</w:t>
      </w:r>
      <w:r w:rsidRPr="00E22811">
        <w:rPr>
          <w:rFonts w:ascii="Book Antiqua" w:eastAsia="PMingLiU-ExtB" w:hAnsi="Book Antiqua"/>
          <w:b/>
          <w:color w:val="000000"/>
          <w:sz w:val="22"/>
          <w:szCs w:val="22"/>
          <w:lang w:val="es-CR"/>
        </w:rPr>
        <w:t>,</w:t>
      </w:r>
      <w:r w:rsidRPr="00E22811">
        <w:rPr>
          <w:rFonts w:ascii="Book Antiqua" w:eastAsia="PMingLiU-ExtB" w:hAnsi="Book Antiqua"/>
          <w:color w:val="000000"/>
          <w:sz w:val="22"/>
          <w:szCs w:val="22"/>
          <w:lang w:val="es-CR"/>
        </w:rPr>
        <w:t xml:space="preserve"> no aplica para reembolso</w:t>
      </w:r>
    </w:p>
    <w:p w:rsidR="00BC59D1" w:rsidRPr="00FE1090" w:rsidRDefault="00BC59D1" w:rsidP="00BC59D1">
      <w:pPr>
        <w:pStyle w:val="Prrafodelista"/>
        <w:numPr>
          <w:ilvl w:val="0"/>
          <w:numId w:val="2"/>
        </w:numPr>
        <w:jc w:val="both"/>
        <w:rPr>
          <w:rFonts w:ascii="Book Antiqua" w:hAnsi="Book Antiqua" w:cs="Tahoma"/>
          <w:color w:val="000000"/>
          <w:sz w:val="22"/>
          <w:szCs w:val="22"/>
          <w:lang w:val="es-ES"/>
        </w:rPr>
      </w:pPr>
      <w:r w:rsidRPr="00D73E03">
        <w:rPr>
          <w:rFonts w:ascii="Book Antiqua" w:eastAsia="Calibri" w:hAnsi="Book Antiqua" w:cs="Calibri"/>
          <w:sz w:val="22"/>
          <w:szCs w:val="22"/>
          <w:lang w:eastAsia="en-US"/>
        </w:rPr>
        <w:t>Por cuestiones climáticas, terrorismo, demoras del avión, por huelga de trabajo de terceras empresas, Pandemia</w:t>
      </w:r>
      <w:r>
        <w:rPr>
          <w:rFonts w:ascii="Book Antiqua" w:eastAsia="Calibri" w:hAnsi="Book Antiqua" w:cs="Calibri"/>
          <w:sz w:val="22"/>
          <w:szCs w:val="22"/>
          <w:lang w:eastAsia="en-US"/>
        </w:rPr>
        <w:t>s</w:t>
      </w:r>
      <w:r w:rsidRPr="00D73E03">
        <w:rPr>
          <w:rFonts w:ascii="Book Antiqua" w:eastAsia="Calibri" w:hAnsi="Book Antiqua" w:cs="Calibri"/>
          <w:sz w:val="22"/>
          <w:szCs w:val="22"/>
          <w:lang w:eastAsia="en-US"/>
        </w:rPr>
        <w:t xml:space="preserve">, </w:t>
      </w:r>
      <w:r>
        <w:rPr>
          <w:rFonts w:ascii="Book Antiqua" w:eastAsia="Calibri" w:hAnsi="Book Antiqua" w:cs="Calibri"/>
          <w:sz w:val="22"/>
          <w:szCs w:val="22"/>
          <w:lang w:eastAsia="en-US"/>
        </w:rPr>
        <w:t xml:space="preserve">guerras, </w:t>
      </w:r>
      <w:r w:rsidRPr="00D73E03">
        <w:rPr>
          <w:rFonts w:ascii="Book Antiqua" w:eastAsia="Calibri" w:hAnsi="Book Antiqua" w:cs="Calibri"/>
          <w:sz w:val="22"/>
          <w:szCs w:val="22"/>
          <w:lang w:eastAsia="en-US"/>
        </w:rPr>
        <w:t xml:space="preserve">etc. la empresa </w:t>
      </w:r>
      <w:r w:rsidRPr="00D73E03">
        <w:rPr>
          <w:rFonts w:ascii="Book Antiqua" w:eastAsia="Calibri" w:hAnsi="Book Antiqua" w:cs="Calibri"/>
          <w:b/>
          <w:sz w:val="22"/>
          <w:szCs w:val="22"/>
          <w:highlight w:val="yellow"/>
          <w:lang w:eastAsia="en-US"/>
        </w:rPr>
        <w:t xml:space="preserve">TRAVEL ART MAYORISTA, </w:t>
      </w:r>
      <w:r w:rsidRPr="00D73E03">
        <w:rPr>
          <w:rFonts w:ascii="Book Antiqua" w:eastAsia="Calibri" w:hAnsi="Book Antiqua" w:cs="Calibri"/>
          <w:b/>
          <w:sz w:val="22"/>
          <w:szCs w:val="22"/>
          <w:highlight w:val="yellow"/>
          <w:u w:val="single"/>
          <w:lang w:eastAsia="en-US"/>
        </w:rPr>
        <w:t>NO SE HARA RESPONSABLE.</w:t>
      </w:r>
    </w:p>
    <w:p w:rsidR="00BC59D1" w:rsidRDefault="00BC59D1" w:rsidP="00BC59D1">
      <w:pPr>
        <w:numPr>
          <w:ilvl w:val="0"/>
          <w:numId w:val="2"/>
        </w:numPr>
        <w:rPr>
          <w:rFonts w:ascii="Book Antiqua" w:hAnsi="Book Antiqua"/>
          <w:sz w:val="22"/>
          <w:szCs w:val="22"/>
        </w:rPr>
      </w:pPr>
      <w:r w:rsidRPr="00AE111B">
        <w:rPr>
          <w:rFonts w:ascii="Book Antiqua" w:hAnsi="Book Antiqua"/>
          <w:sz w:val="22"/>
          <w:szCs w:val="22"/>
        </w:rPr>
        <w:t>Reservaciones sujetas a disponibilidad</w:t>
      </w:r>
    </w:p>
    <w:p w:rsidR="00BC59D1" w:rsidRPr="004D433D" w:rsidRDefault="00BC59D1" w:rsidP="00BC59D1">
      <w:pPr>
        <w:numPr>
          <w:ilvl w:val="0"/>
          <w:numId w:val="2"/>
        </w:numPr>
        <w:rPr>
          <w:rFonts w:ascii="Book Antiqua" w:hAnsi="Book Antiqua"/>
          <w:b/>
          <w:sz w:val="22"/>
          <w:szCs w:val="22"/>
          <w:highlight w:val="yellow"/>
        </w:rPr>
      </w:pPr>
      <w:r w:rsidRPr="004D433D">
        <w:rPr>
          <w:rFonts w:ascii="Book Antiqua" w:hAnsi="Book Antiqua"/>
          <w:b/>
          <w:sz w:val="22"/>
          <w:szCs w:val="22"/>
          <w:highlight w:val="yellow"/>
        </w:rPr>
        <w:t>Operan con mínimo 0</w:t>
      </w:r>
      <w:r>
        <w:rPr>
          <w:rFonts w:ascii="Book Antiqua" w:hAnsi="Book Antiqua"/>
          <w:b/>
          <w:sz w:val="22"/>
          <w:szCs w:val="22"/>
          <w:highlight w:val="yellow"/>
        </w:rPr>
        <w:t>2</w:t>
      </w:r>
      <w:r w:rsidRPr="004D433D">
        <w:rPr>
          <w:rFonts w:ascii="Book Antiqua" w:hAnsi="Book Antiqua"/>
          <w:b/>
          <w:sz w:val="22"/>
          <w:szCs w:val="22"/>
          <w:highlight w:val="yellow"/>
        </w:rPr>
        <w:t xml:space="preserve"> </w:t>
      </w:r>
      <w:proofErr w:type="spellStart"/>
      <w:r w:rsidRPr="004D433D">
        <w:rPr>
          <w:rFonts w:ascii="Book Antiqua" w:hAnsi="Book Antiqua"/>
          <w:b/>
          <w:sz w:val="22"/>
          <w:szCs w:val="22"/>
          <w:highlight w:val="yellow"/>
        </w:rPr>
        <w:t>pax</w:t>
      </w:r>
      <w:proofErr w:type="spellEnd"/>
      <w:r w:rsidRPr="004D433D">
        <w:rPr>
          <w:rFonts w:ascii="Book Antiqua" w:hAnsi="Book Antiqua"/>
          <w:b/>
          <w:sz w:val="22"/>
          <w:szCs w:val="22"/>
          <w:highlight w:val="yellow"/>
        </w:rPr>
        <w:t>, en caso de no a completar</w:t>
      </w:r>
      <w:r>
        <w:rPr>
          <w:rFonts w:ascii="Book Antiqua" w:hAnsi="Book Antiqua"/>
          <w:b/>
          <w:sz w:val="22"/>
          <w:szCs w:val="22"/>
          <w:highlight w:val="yellow"/>
        </w:rPr>
        <w:t>los</w:t>
      </w:r>
      <w:r w:rsidRPr="004D433D">
        <w:rPr>
          <w:rFonts w:ascii="Book Antiqua" w:hAnsi="Book Antiqua"/>
          <w:b/>
          <w:sz w:val="22"/>
          <w:szCs w:val="22"/>
          <w:highlight w:val="yellow"/>
        </w:rPr>
        <w:t xml:space="preserve"> se pospondrá el viaje.</w:t>
      </w:r>
    </w:p>
    <w:p w:rsidR="00BC59D1" w:rsidRDefault="00BC59D1" w:rsidP="00BC59D1">
      <w:pPr>
        <w:numPr>
          <w:ilvl w:val="0"/>
          <w:numId w:val="2"/>
        </w:numPr>
        <w:rPr>
          <w:rFonts w:ascii="Book Antiqua" w:hAnsi="Book Antiqua"/>
          <w:b/>
          <w:i/>
          <w:sz w:val="22"/>
          <w:szCs w:val="22"/>
          <w:highlight w:val="yellow"/>
        </w:rPr>
      </w:pPr>
      <w:r w:rsidRPr="00A652BF">
        <w:rPr>
          <w:rFonts w:ascii="Book Antiqua" w:hAnsi="Book Antiqua"/>
          <w:b/>
          <w:i/>
          <w:sz w:val="22"/>
          <w:szCs w:val="22"/>
          <w:highlight w:val="yellow"/>
        </w:rPr>
        <w:t>Los documentos se entregaran 08 días antes de la salida</w:t>
      </w:r>
      <w:r>
        <w:rPr>
          <w:rFonts w:ascii="Book Antiqua" w:hAnsi="Book Antiqua"/>
          <w:b/>
          <w:i/>
          <w:sz w:val="22"/>
          <w:szCs w:val="22"/>
          <w:highlight w:val="yellow"/>
        </w:rPr>
        <w:t>, siempre y cuando este liquidado</w:t>
      </w:r>
    </w:p>
    <w:p w:rsidR="00775B7E" w:rsidRPr="00775B7E" w:rsidRDefault="00775B7E" w:rsidP="00BC59D1">
      <w:pPr>
        <w:numPr>
          <w:ilvl w:val="0"/>
          <w:numId w:val="2"/>
        </w:numPr>
        <w:rPr>
          <w:rFonts w:ascii="Book Antiqua" w:hAnsi="Book Antiqua"/>
          <w:b/>
          <w:i/>
          <w:sz w:val="22"/>
          <w:szCs w:val="22"/>
          <w:highlight w:val="yellow"/>
        </w:rPr>
      </w:pPr>
      <w:r w:rsidRPr="00775B7E">
        <w:rPr>
          <w:rFonts w:ascii="Book Antiqua" w:hAnsi="Book Antiqua" w:cs="Tahoma"/>
          <w:b/>
          <w:color w:val="000000"/>
          <w:sz w:val="22"/>
          <w:szCs w:val="22"/>
          <w:highlight w:val="yellow"/>
          <w:lang w:val="es-ES"/>
        </w:rPr>
        <w:t>precios sujetos a cambio, reconfirmación y disponibilidad de hoteles al momento de realizar la reservación en firme</w:t>
      </w:r>
    </w:p>
    <w:p w:rsidR="00BC59D1" w:rsidRPr="00760F05" w:rsidRDefault="00BC59D1" w:rsidP="00BC59D1">
      <w:pPr>
        <w:spacing w:after="200" w:line="276" w:lineRule="auto"/>
        <w:jc w:val="both"/>
        <w:rPr>
          <w:rFonts w:ascii="Calibri" w:eastAsia="Calibri" w:hAnsi="Calibri" w:cs="Calibri"/>
          <w:b/>
          <w:bCs/>
          <w:sz w:val="18"/>
          <w:szCs w:val="18"/>
          <w:lang w:eastAsia="en-US"/>
        </w:rPr>
      </w:pPr>
    </w:p>
    <w:p w:rsidR="00B113EE" w:rsidRPr="00B113EE" w:rsidRDefault="003E316F" w:rsidP="003E316F">
      <w:pPr>
        <w:ind w:left="360"/>
        <w:jc w:val="center"/>
        <w:rPr>
          <w:rFonts w:ascii="Book Antiqua" w:hAnsi="Book Antiqua" w:cs="Tahoma"/>
          <w:b/>
          <w:color w:val="000000"/>
          <w:sz w:val="22"/>
          <w:szCs w:val="22"/>
          <w:lang w:val="es-ES"/>
        </w:rPr>
      </w:pPr>
      <w:r>
        <w:rPr>
          <w:noProof/>
          <w:lang w:eastAsia="es-MX"/>
        </w:rPr>
        <w:drawing>
          <wp:inline distT="0" distB="0" distL="0" distR="0" wp14:anchorId="5639C06E" wp14:editId="00982B02">
            <wp:extent cx="4876800" cy="1581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76800" cy="1581150"/>
                    </a:xfrm>
                    <a:prstGeom prst="rect">
                      <a:avLst/>
                    </a:prstGeom>
                  </pic:spPr>
                </pic:pic>
              </a:graphicData>
            </a:graphic>
          </wp:inline>
        </w:drawing>
      </w:r>
    </w:p>
    <w:p w:rsidR="00DF4154" w:rsidRDefault="00DF4154" w:rsidP="000F207D">
      <w:pPr>
        <w:jc w:val="center"/>
        <w:rPr>
          <w:rFonts w:ascii="Book Antiqua" w:hAnsi="Book Antiqua" w:cs="Tahoma"/>
          <w:b/>
          <w:i/>
          <w:color w:val="000000"/>
          <w:sz w:val="22"/>
          <w:szCs w:val="22"/>
          <w:lang w:val="es-ES"/>
        </w:rPr>
      </w:pPr>
    </w:p>
    <w:p w:rsidR="00735DF8" w:rsidRPr="00775B7E" w:rsidRDefault="00735DF8" w:rsidP="00775B7E">
      <w:pPr>
        <w:jc w:val="both"/>
        <w:rPr>
          <w:rFonts w:ascii="Book Antiqua" w:hAnsi="Book Antiqua" w:cs="Tahoma"/>
          <w:b/>
          <w:color w:val="000000"/>
          <w:sz w:val="22"/>
          <w:szCs w:val="22"/>
          <w:lang w:val="es-ES"/>
        </w:rPr>
      </w:pPr>
    </w:p>
    <w:p w:rsidR="000F207D" w:rsidRDefault="000F207D" w:rsidP="000F207D">
      <w:pPr>
        <w:jc w:val="center"/>
        <w:rPr>
          <w:rFonts w:ascii="Book Antiqua" w:hAnsi="Book Antiqua" w:cs="Tahoma"/>
          <w:b/>
          <w:i/>
          <w:color w:val="000000"/>
          <w:sz w:val="22"/>
          <w:szCs w:val="22"/>
          <w:lang w:val="es-ES"/>
        </w:rPr>
      </w:pPr>
    </w:p>
    <w:p w:rsidR="00D4242B" w:rsidRDefault="00D4242B" w:rsidP="000F207D">
      <w:pPr>
        <w:jc w:val="center"/>
        <w:rPr>
          <w:rFonts w:ascii="Book Antiqua" w:hAnsi="Book Antiqua" w:cs="Tahoma"/>
          <w:b/>
          <w:i/>
          <w:color w:val="000000"/>
          <w:sz w:val="22"/>
          <w:szCs w:val="22"/>
          <w:lang w:val="es-ES"/>
        </w:rPr>
      </w:pPr>
    </w:p>
    <w:p w:rsidR="00D4242B" w:rsidRDefault="00D4242B" w:rsidP="000F207D">
      <w:pPr>
        <w:jc w:val="center"/>
        <w:rPr>
          <w:rFonts w:ascii="Book Antiqua" w:hAnsi="Book Antiqua" w:cs="Tahoma"/>
          <w:b/>
          <w:i/>
          <w:color w:val="000000"/>
          <w:sz w:val="22"/>
          <w:szCs w:val="22"/>
          <w:lang w:val="es-ES"/>
        </w:rPr>
      </w:pPr>
    </w:p>
    <w:p w:rsidR="000F207D" w:rsidRDefault="000F207D" w:rsidP="000F207D">
      <w:pPr>
        <w:jc w:val="center"/>
        <w:rPr>
          <w:rFonts w:ascii="Book Antiqua" w:hAnsi="Book Antiqua" w:cs="Tahoma"/>
          <w:b/>
          <w:i/>
          <w:color w:val="000000"/>
          <w:sz w:val="22"/>
          <w:szCs w:val="22"/>
          <w:lang w:val="es-ES"/>
        </w:rPr>
      </w:pPr>
    </w:p>
    <w:p w:rsidR="000F207D" w:rsidRDefault="000F207D" w:rsidP="000F207D">
      <w:pPr>
        <w:jc w:val="center"/>
        <w:rPr>
          <w:rStyle w:val="nfasis"/>
          <w:rFonts w:ascii="Calibri" w:hAnsi="Calibri" w:cs="Arial"/>
          <w:b/>
          <w:bCs/>
          <w:color w:val="1F497D"/>
          <w:sz w:val="44"/>
          <w:szCs w:val="44"/>
          <w:u w:val="single"/>
        </w:rPr>
      </w:pPr>
    </w:p>
    <w:p w:rsidR="00DF4154" w:rsidRDefault="00DF4154" w:rsidP="005E37C1">
      <w:pPr>
        <w:pStyle w:val="NormalWeb"/>
        <w:jc w:val="center"/>
        <w:rPr>
          <w:rStyle w:val="nfasis"/>
          <w:rFonts w:ascii="Calibri" w:hAnsi="Calibri" w:cs="Arial"/>
          <w:b/>
          <w:bCs/>
          <w:color w:val="1F497D"/>
          <w:sz w:val="44"/>
          <w:szCs w:val="44"/>
          <w:u w:val="single"/>
        </w:rPr>
      </w:pPr>
    </w:p>
    <w:p w:rsidR="00E37F5F" w:rsidRDefault="00E37F5F" w:rsidP="005E37C1">
      <w:pPr>
        <w:pStyle w:val="NormalWeb"/>
        <w:jc w:val="center"/>
        <w:rPr>
          <w:rStyle w:val="nfasis"/>
          <w:rFonts w:ascii="Calibri" w:hAnsi="Calibri" w:cs="Arial"/>
          <w:b/>
          <w:bCs/>
          <w:color w:val="1F497D"/>
          <w:sz w:val="44"/>
          <w:szCs w:val="44"/>
          <w:u w:val="single"/>
        </w:rPr>
      </w:pPr>
    </w:p>
    <w:p w:rsidR="00C267DF" w:rsidRDefault="00C267DF" w:rsidP="005E37C1">
      <w:pPr>
        <w:pStyle w:val="NormalWeb"/>
        <w:jc w:val="center"/>
        <w:rPr>
          <w:rStyle w:val="nfasis"/>
          <w:rFonts w:ascii="Calibri" w:hAnsi="Calibri" w:cs="Arial"/>
          <w:b/>
          <w:bCs/>
          <w:color w:val="1F497D"/>
          <w:sz w:val="44"/>
          <w:szCs w:val="44"/>
          <w:u w:val="single"/>
        </w:rPr>
      </w:pPr>
      <w:r>
        <w:rPr>
          <w:rStyle w:val="nfasis"/>
          <w:rFonts w:ascii="Calibri" w:hAnsi="Calibri" w:cs="Arial"/>
          <w:b/>
          <w:bCs/>
          <w:color w:val="1F497D"/>
          <w:sz w:val="44"/>
          <w:szCs w:val="44"/>
          <w:u w:val="single"/>
        </w:rPr>
        <w:t>Condiciones Generales:</w:t>
      </w:r>
    </w:p>
    <w:p w:rsidR="00C267DF" w:rsidRDefault="00C267DF" w:rsidP="00C267DF">
      <w:pPr>
        <w:jc w:val="both"/>
        <w:rPr>
          <w:rFonts w:ascii="Century Gothic" w:hAnsi="Century Gothic"/>
          <w:sz w:val="16"/>
        </w:rPr>
      </w:pPr>
      <w:r>
        <w:rPr>
          <w:rFonts w:ascii="Century Gothic" w:hAnsi="Century Gothic"/>
          <w:b/>
          <w:bCs/>
          <w:sz w:val="16"/>
          <w:u w:val="single"/>
        </w:rPr>
        <w:t xml:space="preserve">La presente cotización está sujeta a cambios de disponibilidad hasta el momento de la CONFIRMACIÓN, para reservar se requieren nombres completos como aparecen en su pasaporte y copia del mismo. </w:t>
      </w:r>
    </w:p>
    <w:p w:rsidR="00C267DF" w:rsidRDefault="00C267DF" w:rsidP="00C267DF">
      <w:pPr>
        <w:jc w:val="both"/>
        <w:rPr>
          <w:rFonts w:ascii="Century Gothic" w:hAnsi="Century Gothic"/>
          <w:b/>
          <w:bCs/>
          <w:sz w:val="16"/>
          <w:u w:val="single"/>
        </w:rPr>
      </w:pPr>
    </w:p>
    <w:p w:rsidR="00C267DF" w:rsidRDefault="00C267DF" w:rsidP="00C267DF">
      <w:pPr>
        <w:pStyle w:val="Sinespaciado"/>
        <w:jc w:val="both"/>
        <w:rPr>
          <w:color w:val="000000"/>
          <w:sz w:val="18"/>
        </w:rPr>
      </w:pPr>
      <w:r>
        <w:rPr>
          <w:rStyle w:val="Textoennegrita"/>
          <w:rFonts w:cs="Arial"/>
          <w:i/>
          <w:color w:val="000000"/>
          <w:sz w:val="18"/>
        </w:rPr>
        <w:t xml:space="preserve">HABITACIONES: </w:t>
      </w:r>
      <w:r>
        <w:rPr>
          <w:color w:val="000000"/>
          <w:sz w:val="18"/>
        </w:rPr>
        <w:t>Las habitaciones dobles cuentan con una o dos camas. Las habitaciones triples tienen dos camas matrimoniales. Hay hoteles que no pueden proporcionar camas extras. REGIMEN DE ALIMENTOS: Según indicado en cada uno de los programas. VISITAS Y EXCURSIONES:</w:t>
      </w:r>
      <w:r>
        <w:rPr>
          <w:rStyle w:val="apple-converted-space"/>
          <w:rFonts w:cs="Arial"/>
          <w:b/>
          <w:bCs/>
          <w:color w:val="000000"/>
          <w:sz w:val="18"/>
        </w:rPr>
        <w:t> </w:t>
      </w:r>
      <w:r>
        <w:rPr>
          <w:color w:val="000000"/>
          <w:sz w:val="18"/>
        </w:rPr>
        <w:t>Según las indicadas en los diferentes programas con la asistencia de guías locales de habla hispana.</w:t>
      </w:r>
    </w:p>
    <w:p w:rsidR="00C267DF" w:rsidRDefault="00C267DF" w:rsidP="00C267DF">
      <w:pPr>
        <w:jc w:val="both"/>
        <w:rPr>
          <w:rFonts w:asciiTheme="minorHAnsi" w:hAnsiTheme="minorHAnsi" w:cstheme="minorHAnsi"/>
          <w:sz w:val="18"/>
        </w:rPr>
      </w:pPr>
      <w:r>
        <w:rPr>
          <w:color w:val="000000"/>
          <w:sz w:val="18"/>
        </w:rPr>
        <w:br/>
      </w:r>
      <w:r>
        <w:rPr>
          <w:rStyle w:val="Textoennegrita"/>
          <w:rFonts w:cs="Arial"/>
          <w:i/>
          <w:color w:val="000000"/>
          <w:sz w:val="18"/>
        </w:rPr>
        <w:t xml:space="preserve">TRASLADOS: </w:t>
      </w:r>
      <w:r>
        <w:rPr>
          <w:rFonts w:asciiTheme="minorHAnsi" w:hAnsiTheme="minorHAnsi" w:cstheme="minorHAnsi"/>
          <w:sz w:val="18"/>
        </w:rPr>
        <w:t xml:space="preserve">Si usted viaje en un paquete </w:t>
      </w:r>
      <w:proofErr w:type="spellStart"/>
      <w:r>
        <w:rPr>
          <w:rFonts w:asciiTheme="minorHAnsi" w:hAnsiTheme="minorHAnsi" w:cstheme="minorHAnsi"/>
          <w:sz w:val="18"/>
        </w:rPr>
        <w:t>ó</w:t>
      </w:r>
      <w:proofErr w:type="spellEnd"/>
      <w:r>
        <w:rPr>
          <w:rFonts w:asciiTheme="minorHAnsi" w:hAnsiTheme="minorHAnsi" w:cstheme="minorHAnsi"/>
          <w:sz w:val="18"/>
        </w:rPr>
        <w:t xml:space="preserve"> programa de bloqueo grupal, lleva incluidos los traslados entre el Aeropuerto y su Hotel, estos se programan en un horario en específico (Todo el grupo llega en un mismo horario) si usted llega en un horario diferente el traslado tendrá un costo adicional, si usted toma el traslado por su cuenta, no aplica ningún reembolso. Si usted llega en un horario de vuelo diferente al inicialmente contratado podría ocasionar que pierda este servicio o bien tenga que pagar un cargo adicional.</w:t>
      </w:r>
    </w:p>
    <w:p w:rsidR="00C267DF" w:rsidRDefault="00C267DF" w:rsidP="00C267DF">
      <w:pPr>
        <w:jc w:val="both"/>
        <w:rPr>
          <w:rFonts w:asciiTheme="minorHAnsi" w:hAnsiTheme="minorHAnsi" w:cstheme="minorHAnsi"/>
          <w:sz w:val="18"/>
        </w:rPr>
      </w:pPr>
      <w:r>
        <w:rPr>
          <w:rFonts w:asciiTheme="minorHAnsi" w:hAnsiTheme="minorHAnsi" w:cstheme="minorHAnsi"/>
          <w:sz w:val="18"/>
        </w:rPr>
        <w:t>A su llegada deberá hacer contacto con nuestro representante tal y como se indica en el cupón de servicios en caso contrario comunicarse a nuestro número de asistencia.</w:t>
      </w:r>
    </w:p>
    <w:p w:rsidR="00C267DF" w:rsidRDefault="00C267DF" w:rsidP="00C267DF">
      <w:pPr>
        <w:pStyle w:val="Sinespaciado"/>
        <w:jc w:val="both"/>
        <w:rPr>
          <w:rFonts w:asciiTheme="minorHAnsi" w:hAnsiTheme="minorHAnsi" w:cstheme="minorHAnsi"/>
          <w:sz w:val="18"/>
        </w:rPr>
      </w:pPr>
      <w:r>
        <w:rPr>
          <w:rFonts w:asciiTheme="minorHAnsi" w:hAnsiTheme="minorHAnsi" w:cstheme="minorHAnsi"/>
          <w:sz w:val="18"/>
        </w:rPr>
        <w:t>Si usted no viaja en un programa de Bloqueo o salida grupal en su cupón de traslados se indican claramente las indicaciones para tomar el mismo, revise sus documentos antes de su salida y consúltenos para dudas, no todos los traslados se dan con un represéntate, en algunos casos usted deberá buscar el mostrador de servicio.</w:t>
      </w:r>
    </w:p>
    <w:p w:rsidR="00C267DF" w:rsidRDefault="00C267DF" w:rsidP="00C267DF">
      <w:pPr>
        <w:pStyle w:val="Sinespaciado"/>
        <w:jc w:val="both"/>
        <w:rPr>
          <w:rFonts w:asciiTheme="minorHAnsi" w:hAnsiTheme="minorHAnsi" w:cstheme="minorHAnsi"/>
          <w:sz w:val="18"/>
        </w:rPr>
      </w:pPr>
    </w:p>
    <w:p w:rsidR="00C267DF" w:rsidRDefault="00C267DF" w:rsidP="00C267DF">
      <w:pPr>
        <w:pStyle w:val="Prrafodelista"/>
        <w:ind w:left="0"/>
        <w:jc w:val="both"/>
        <w:rPr>
          <w:rFonts w:asciiTheme="minorHAnsi" w:hAnsiTheme="minorHAnsi" w:cstheme="minorHAnsi"/>
          <w:bCs/>
          <w:sz w:val="18"/>
        </w:rPr>
      </w:pPr>
      <w:r>
        <w:rPr>
          <w:rStyle w:val="Textoennegrita"/>
          <w:rFonts w:asciiTheme="minorHAnsi" w:hAnsiTheme="minorHAnsi" w:cstheme="minorHAnsi"/>
          <w:i/>
          <w:color w:val="000000"/>
          <w:sz w:val="18"/>
        </w:rPr>
        <w:t xml:space="preserve">VISITAS: </w:t>
      </w:r>
      <w:r>
        <w:rPr>
          <w:rFonts w:asciiTheme="minorHAnsi" w:hAnsiTheme="minorHAnsi" w:cstheme="minorHAnsi"/>
          <w:bCs/>
          <w:sz w:val="18"/>
        </w:rPr>
        <w:t>Si usted tiene tours el operador le dará instrucciones específicas en cada caso, los servicios no tomados son no reembolsables. Una vez confirmadas las visitas son no reembolsables.</w:t>
      </w:r>
    </w:p>
    <w:p w:rsidR="00C267DF" w:rsidRDefault="00C267DF" w:rsidP="00C267DF">
      <w:pPr>
        <w:pStyle w:val="Prrafodelista"/>
        <w:ind w:left="0"/>
        <w:jc w:val="both"/>
        <w:rPr>
          <w:rStyle w:val="nfasis"/>
          <w:rFonts w:cs="Arial"/>
          <w:b/>
          <w:color w:val="000000"/>
        </w:rPr>
      </w:pPr>
    </w:p>
    <w:p w:rsidR="00C267DF" w:rsidRDefault="00C267DF" w:rsidP="00C267DF">
      <w:pPr>
        <w:pStyle w:val="Sinespaciado"/>
        <w:jc w:val="both"/>
      </w:pPr>
      <w:r>
        <w:rPr>
          <w:rStyle w:val="nfasis"/>
          <w:rFonts w:cs="Arial"/>
          <w:b/>
          <w:color w:val="000000"/>
          <w:sz w:val="18"/>
        </w:rPr>
        <w:t xml:space="preserve">LOS PRECIOS NO INCLUYEN: </w:t>
      </w:r>
      <w:r>
        <w:rPr>
          <w:color w:val="000000"/>
          <w:sz w:val="18"/>
        </w:rPr>
        <w:t xml:space="preserve">Ningún servicio que no aparezca claramente especificado en los programas de este </w:t>
      </w:r>
      <w:r w:rsidR="005E37C1">
        <w:rPr>
          <w:color w:val="000000"/>
          <w:sz w:val="18"/>
        </w:rPr>
        <w:t>catálogo</w:t>
      </w:r>
      <w:r>
        <w:rPr>
          <w:color w:val="000000"/>
          <w:sz w:val="18"/>
        </w:rPr>
        <w:t xml:space="preserve"> o en los párrafos anteriores, tales como: extras en los hoteles, propinas, alimentos, bebidas, planchado de ropa, telegramas, telefonemas, impuestos de aeropuerto, impuestos y extras de ningún tipo en boletos aéreos, seguros, gastos por exceso de equipaje, y todo gasto de índole personal.</w:t>
      </w:r>
    </w:p>
    <w:p w:rsidR="00C267DF" w:rsidRDefault="00C267DF" w:rsidP="00C267DF">
      <w:pPr>
        <w:pStyle w:val="Sinespaciado"/>
        <w:jc w:val="both"/>
        <w:rPr>
          <w:color w:val="000000"/>
          <w:sz w:val="18"/>
        </w:rPr>
      </w:pPr>
      <w:r>
        <w:rPr>
          <w:color w:val="000000"/>
          <w:sz w:val="18"/>
        </w:rPr>
        <w:br/>
      </w:r>
      <w:r>
        <w:rPr>
          <w:b/>
          <w:i/>
          <w:color w:val="000000"/>
          <w:sz w:val="18"/>
        </w:rPr>
        <w:t xml:space="preserve">DOCUMENTOS DE VIAJE: </w:t>
      </w:r>
      <w:r>
        <w:rPr>
          <w:color w:val="000000"/>
          <w:sz w:val="18"/>
        </w:rPr>
        <w:t>Es responsabilidad del pasajero ir provisto de pasaporte, visas de entrada o multientradas, vacunas cuando se requiera o cualquier otro documento necesario para el viaje. La operadora mayorista declina toda responsabilidad por problemas y/o gastos que puedan surgir derivados de que algún pasajero lleve su documentación incompleta o de las decisiones de las autoridades migratorias de cualquier país.</w:t>
      </w:r>
    </w:p>
    <w:p w:rsidR="00C267DF" w:rsidRDefault="00C267DF" w:rsidP="00C267DF">
      <w:pPr>
        <w:pStyle w:val="Sinespaciado"/>
        <w:jc w:val="both"/>
        <w:rPr>
          <w:color w:val="000000"/>
          <w:sz w:val="18"/>
        </w:rPr>
      </w:pPr>
    </w:p>
    <w:p w:rsidR="00C267DF" w:rsidRDefault="00C267DF" w:rsidP="00C267DF">
      <w:pPr>
        <w:pStyle w:val="Sinespaciado"/>
        <w:jc w:val="both"/>
        <w:rPr>
          <w:color w:val="000000"/>
          <w:sz w:val="18"/>
        </w:rPr>
      </w:pPr>
      <w:r>
        <w:rPr>
          <w:rStyle w:val="Textoennegrita"/>
          <w:rFonts w:cs="Arial"/>
          <w:i/>
          <w:color w:val="000000"/>
          <w:sz w:val="18"/>
        </w:rPr>
        <w:t xml:space="preserve">PAGOS: </w:t>
      </w:r>
      <w:r>
        <w:rPr>
          <w:rStyle w:val="Textoennegrita"/>
          <w:rFonts w:cs="Arial"/>
          <w:color w:val="000000"/>
          <w:sz w:val="18"/>
        </w:rPr>
        <w:t>Cuando los precios de los programas estén indicados en otra moneda diferente al peso mexicano,</w:t>
      </w:r>
      <w:r>
        <w:rPr>
          <w:rStyle w:val="apple-converted-space"/>
          <w:rFonts w:cs="Arial"/>
          <w:b/>
          <w:color w:val="000000"/>
          <w:sz w:val="18"/>
        </w:rPr>
        <w:t> </w:t>
      </w:r>
      <w:r>
        <w:rPr>
          <w:color w:val="000000"/>
          <w:sz w:val="18"/>
        </w:rPr>
        <w:t>esta</w:t>
      </w:r>
      <w:r>
        <w:rPr>
          <w:b/>
          <w:color w:val="000000"/>
          <w:sz w:val="18"/>
        </w:rPr>
        <w:t xml:space="preserve"> </w:t>
      </w:r>
      <w:r>
        <w:rPr>
          <w:color w:val="000000"/>
          <w:sz w:val="18"/>
        </w:rPr>
        <w:t>será tomada al tipo de cambio del día del pago total en caso de que el paquete sea en dólares americanos.</w:t>
      </w:r>
    </w:p>
    <w:p w:rsidR="00C267DF" w:rsidRDefault="00C267DF" w:rsidP="00C267DF">
      <w:pPr>
        <w:pStyle w:val="Sinespaciado"/>
        <w:rPr>
          <w:color w:val="000000"/>
          <w:sz w:val="18"/>
        </w:rPr>
      </w:pPr>
    </w:p>
    <w:p w:rsidR="00C267DF" w:rsidRDefault="00C267DF" w:rsidP="00C267DF">
      <w:pPr>
        <w:pStyle w:val="Sinespaciado"/>
        <w:jc w:val="both"/>
        <w:rPr>
          <w:color w:val="000000"/>
          <w:sz w:val="18"/>
        </w:rPr>
      </w:pPr>
      <w:r>
        <w:rPr>
          <w:b/>
          <w:i/>
          <w:color w:val="000000"/>
          <w:sz w:val="18"/>
        </w:rPr>
        <w:t xml:space="preserve">CANCELACIONES - ALTERACIONES: </w:t>
      </w:r>
      <w:r>
        <w:rPr>
          <w:color w:val="000000"/>
          <w:sz w:val="18"/>
        </w:rPr>
        <w:t xml:space="preserve">Cuando el pasajero desista del viaje contratado para una fecha </w:t>
      </w:r>
      <w:proofErr w:type="spellStart"/>
      <w:proofErr w:type="gramStart"/>
      <w:r>
        <w:rPr>
          <w:color w:val="000000"/>
          <w:sz w:val="18"/>
        </w:rPr>
        <w:t>especifica</w:t>
      </w:r>
      <w:proofErr w:type="spellEnd"/>
      <w:proofErr w:type="gramEnd"/>
      <w:r>
        <w:rPr>
          <w:color w:val="000000"/>
          <w:sz w:val="18"/>
        </w:rPr>
        <w:t xml:space="preserve">, la cancelación estará libre de gastos si se efectúa antes de los 35 días de la iniciación del viaje. Entre 30 y 25 días se cobrara 10% por expediente. Entre 24 y 20 días se cobraran gastos del 15%. Entre 19 y 15 días se cobraran gastos del 25%, Entre 14 y 10 días se cobraran gastos del 50%. Menos de 10 días se cobrara el 100%. </w:t>
      </w:r>
    </w:p>
    <w:p w:rsidR="00C267DF" w:rsidRDefault="00C267DF" w:rsidP="00C267DF">
      <w:pPr>
        <w:pStyle w:val="Sinespaciado"/>
        <w:jc w:val="both"/>
        <w:rPr>
          <w:color w:val="000000"/>
          <w:sz w:val="18"/>
        </w:rPr>
      </w:pPr>
    </w:p>
    <w:p w:rsidR="00C267DF" w:rsidRDefault="00C267DF" w:rsidP="00C267DF">
      <w:pPr>
        <w:pStyle w:val="Sinespaciado"/>
        <w:jc w:val="both"/>
        <w:rPr>
          <w:rFonts w:ascii="Cambria" w:hAnsi="Cambria"/>
          <w:color w:val="000000"/>
          <w:sz w:val="18"/>
        </w:rPr>
      </w:pPr>
      <w:r>
        <w:rPr>
          <w:b/>
          <w:i/>
          <w:color w:val="000000"/>
          <w:sz w:val="18"/>
        </w:rPr>
        <w:t xml:space="preserve">TARIFAS DE AVION: </w:t>
      </w:r>
      <w:r>
        <w:rPr>
          <w:rFonts w:ascii="Cambria" w:hAnsi="Cambria"/>
          <w:color w:val="000000"/>
          <w:sz w:val="18"/>
        </w:rPr>
        <w:t xml:space="preserve">Cuando el paquete tenga tarifa aérea, este no será reembolsable el deposito que ya se haya efectuado o al hacer los boletos de avión, no se permitirá cambio de fecha, reembolso, ni cambio de nombre, esto es </w:t>
      </w:r>
      <w:proofErr w:type="spellStart"/>
      <w:r>
        <w:rPr>
          <w:rFonts w:ascii="Cambria" w:hAnsi="Cambria"/>
          <w:color w:val="000000"/>
          <w:sz w:val="18"/>
        </w:rPr>
        <w:t>por que</w:t>
      </w:r>
      <w:proofErr w:type="spellEnd"/>
      <w:r>
        <w:rPr>
          <w:rFonts w:ascii="Cambria" w:hAnsi="Cambria"/>
          <w:color w:val="000000"/>
          <w:sz w:val="18"/>
        </w:rPr>
        <w:t xml:space="preserve"> son tarifas negociadas y las líneas aéreas no lo permiten, en caso de que sea por fuerza mayor, se checara con la línea aérea como procedería este asunto.</w:t>
      </w:r>
    </w:p>
    <w:p w:rsidR="00C267DF" w:rsidRDefault="00C267DF" w:rsidP="00C267DF">
      <w:pPr>
        <w:pStyle w:val="Sinespaciado"/>
        <w:jc w:val="both"/>
        <w:rPr>
          <w:rFonts w:asciiTheme="minorHAnsi" w:hAnsiTheme="minorHAnsi" w:cstheme="minorHAnsi"/>
          <w:sz w:val="18"/>
        </w:rPr>
      </w:pPr>
      <w:r>
        <w:rPr>
          <w:rFonts w:asciiTheme="minorHAnsi" w:hAnsiTheme="minorHAnsi" w:cstheme="minorHAnsi"/>
          <w:sz w:val="18"/>
        </w:rPr>
        <w:t xml:space="preserve">48 </w:t>
      </w:r>
      <w:proofErr w:type="spellStart"/>
      <w:r>
        <w:rPr>
          <w:rFonts w:asciiTheme="minorHAnsi" w:hAnsiTheme="minorHAnsi" w:cstheme="minorHAnsi"/>
          <w:sz w:val="18"/>
        </w:rPr>
        <w:t>Hrs</w:t>
      </w:r>
      <w:proofErr w:type="spellEnd"/>
      <w:r>
        <w:rPr>
          <w:rFonts w:asciiTheme="minorHAnsi" w:hAnsiTheme="minorHAnsi" w:cstheme="minorHAnsi"/>
          <w:sz w:val="18"/>
        </w:rPr>
        <w:t xml:space="preserve">. Antes de su salida deberá consultar el horario de su vuelo, ya que las aerolíneas pueden tener cambios importantes en sus horarios de vuelo. Deberá presentarse en el Aeropuerto en: Vuelos internacionales de 3 a 4 horas antes. El vuelo se cierra 1 </w:t>
      </w:r>
      <w:proofErr w:type="spellStart"/>
      <w:r>
        <w:rPr>
          <w:rFonts w:asciiTheme="minorHAnsi" w:hAnsiTheme="minorHAnsi" w:cstheme="minorHAnsi"/>
          <w:sz w:val="18"/>
        </w:rPr>
        <w:t>hr</w:t>
      </w:r>
      <w:proofErr w:type="spellEnd"/>
      <w:r>
        <w:rPr>
          <w:rFonts w:asciiTheme="minorHAnsi" w:hAnsiTheme="minorHAnsi" w:cstheme="minorHAnsi"/>
          <w:sz w:val="18"/>
        </w:rPr>
        <w:t xml:space="preserve"> 15 minutos antes de su horario de salida y Usted debería estar en sala de abordaje 1 hora 10 min antes del horario indicado en su  boleto. De lo contrario podría perder su vuelo.</w:t>
      </w:r>
    </w:p>
    <w:p w:rsidR="00C267DF" w:rsidRDefault="00C267DF" w:rsidP="00C267DF">
      <w:pPr>
        <w:pStyle w:val="Sinespaciado"/>
        <w:jc w:val="both"/>
        <w:rPr>
          <w:rFonts w:asciiTheme="minorHAnsi" w:hAnsiTheme="minorHAnsi" w:cstheme="minorHAnsi"/>
          <w:sz w:val="18"/>
        </w:rPr>
      </w:pPr>
    </w:p>
    <w:p w:rsidR="00C267DF" w:rsidRDefault="00C267DF" w:rsidP="00C267DF">
      <w:pPr>
        <w:pStyle w:val="Sinespaciado"/>
        <w:jc w:val="both"/>
        <w:rPr>
          <w:rFonts w:asciiTheme="minorHAnsi" w:hAnsiTheme="minorHAnsi" w:cstheme="minorHAnsi"/>
          <w:sz w:val="18"/>
        </w:rPr>
      </w:pPr>
    </w:p>
    <w:p w:rsidR="00C267DF" w:rsidRDefault="00C267DF" w:rsidP="00C267DF">
      <w:pPr>
        <w:pStyle w:val="Sinespaciado"/>
        <w:jc w:val="center"/>
        <w:rPr>
          <w:rFonts w:asciiTheme="minorHAnsi" w:hAnsiTheme="minorHAnsi" w:cstheme="minorHAnsi"/>
          <w:b/>
          <w:sz w:val="18"/>
        </w:rPr>
      </w:pPr>
      <w:r>
        <w:rPr>
          <w:rFonts w:asciiTheme="minorHAnsi" w:hAnsiTheme="minorHAnsi" w:cstheme="minorHAnsi"/>
          <w:b/>
          <w:sz w:val="18"/>
        </w:rPr>
        <w:t>_________________________________________</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___________________________</w:t>
      </w:r>
    </w:p>
    <w:p w:rsidR="00C267DF" w:rsidRDefault="00C267DF" w:rsidP="00C267DF">
      <w:pPr>
        <w:pStyle w:val="Sinespaciado"/>
        <w:jc w:val="center"/>
        <w:rPr>
          <w:b/>
          <w:sz w:val="18"/>
        </w:rPr>
      </w:pPr>
      <w:r>
        <w:rPr>
          <w:rFonts w:asciiTheme="minorHAnsi" w:hAnsiTheme="minorHAnsi" w:cstheme="minorHAnsi"/>
          <w:b/>
          <w:sz w:val="18"/>
        </w:rPr>
        <w:t>FIRMA DEL PASAJERO ACEPTANDO CONDICIONES</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TRAVEL ART MAYORISTA VENDEDOR</w:t>
      </w:r>
    </w:p>
    <w:sectPr w:rsidR="00C267DF" w:rsidSect="00480AE9">
      <w:headerReference w:type="even" r:id="rId13"/>
      <w:headerReference w:type="default" r:id="rId14"/>
      <w:footerReference w:type="default" r:id="rId15"/>
      <w:headerReference w:type="first" r:id="rId16"/>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F87" w:rsidRDefault="00670F87">
      <w:r>
        <w:separator/>
      </w:r>
    </w:p>
  </w:endnote>
  <w:endnote w:type="continuationSeparator" w:id="0">
    <w:p w:rsidR="00670F87" w:rsidRDefault="00670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Futura-Heavy">
    <w:panose1 w:val="00000000000000000000"/>
    <w:charset w:val="00"/>
    <w:family w:val="swiss"/>
    <w:notTrueType/>
    <w:pitch w:val="default"/>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78" w:rsidRPr="0078421A" w:rsidRDefault="00D64278" w:rsidP="005B5483">
    <w:pPr>
      <w:pStyle w:val="Piedepgina"/>
      <w:jc w:val="center"/>
      <w:rPr>
        <w:rFonts w:ascii="Verdana" w:hAnsi="Verdana"/>
        <w:color w:val="00008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F87" w:rsidRDefault="00670F87">
      <w:r>
        <w:separator/>
      </w:r>
    </w:p>
  </w:footnote>
  <w:footnote w:type="continuationSeparator" w:id="0">
    <w:p w:rsidR="00670F87" w:rsidRDefault="00670F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78" w:rsidRDefault="00670F8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7" o:spid="_x0000_s2138" type="#_x0000_t75" style="position:absolute;margin-left:0;margin-top:0;width:486.55pt;height:174.9pt;z-index:-251653632;mso-position-horizontal:center;mso-position-horizontal-relative:margin;mso-position-vertical:center;mso-position-vertical-relative:margin" o:allowincell="f">
          <v:imagedata r:id="rId1" o:title="travel art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78" w:rsidRPr="004B06F5" w:rsidRDefault="00D64278" w:rsidP="00470189">
    <w:pPr>
      <w:pStyle w:val="Encabezado"/>
      <w:ind w:left="-200" w:hanging="600"/>
      <w:rPr>
        <w:rFonts w:ascii="Calibri" w:hAnsi="Calibri" w:cs="Calibri"/>
        <w:b/>
        <w:i/>
      </w:rPr>
    </w:pPr>
    <w:r>
      <w:rPr>
        <w:b/>
        <w:i/>
        <w:noProof/>
        <w:lang w:eastAsia="es-MX"/>
      </w:rPr>
      <mc:AlternateContent>
        <mc:Choice Requires="wps">
          <w:drawing>
            <wp:anchor distT="0" distB="0" distL="114300" distR="114300" simplePos="0" relativeHeight="251658752" behindDoc="0" locked="0" layoutInCell="1" allowOverlap="1" wp14:anchorId="370F6B00" wp14:editId="6588A49B">
              <wp:simplePos x="0" y="0"/>
              <wp:positionH relativeFrom="column">
                <wp:posOffset>6350000</wp:posOffset>
              </wp:positionH>
              <wp:positionV relativeFrom="paragraph">
                <wp:posOffset>162560</wp:posOffset>
              </wp:positionV>
              <wp:extent cx="127000" cy="10172700"/>
              <wp:effectExtent l="0" t="635" r="0" b="0"/>
              <wp:wrapNone/>
              <wp:docPr id="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" fillcolor="#969696" stroked="f"/>
          </w:pict>
        </mc:Fallback>
      </mc:AlternateContent>
    </w:r>
  </w:p>
  <w:p w:rsidR="00D64278" w:rsidRPr="006D3A85" w:rsidRDefault="00393A13" w:rsidP="005B5483">
    <w:pPr>
      <w:pStyle w:val="Encabezado"/>
      <w:tabs>
        <w:tab w:val="left" w:pos="4536"/>
        <w:tab w:val="left" w:pos="4820"/>
      </w:tabs>
    </w:pPr>
    <w:r>
      <w:rPr>
        <w:b/>
        <w:i/>
        <w:noProof/>
        <w:lang w:eastAsia="es-MX"/>
      </w:rPr>
      <mc:AlternateContent>
        <mc:Choice Requires="wps">
          <w:drawing>
            <wp:anchor distT="0" distB="0" distL="114300" distR="114300" simplePos="0" relativeHeight="251657728" behindDoc="1" locked="0" layoutInCell="1" allowOverlap="1" wp14:anchorId="28A76D2A" wp14:editId="3A13A6DF">
              <wp:simplePos x="0" y="0"/>
              <wp:positionH relativeFrom="column">
                <wp:posOffset>-581025</wp:posOffset>
              </wp:positionH>
              <wp:positionV relativeFrom="paragraph">
                <wp:posOffset>418465</wp:posOffset>
              </wp:positionV>
              <wp:extent cx="7283450" cy="114300"/>
              <wp:effectExtent l="0" t="0" r="0" b="0"/>
              <wp:wrapNone/>
              <wp:docPr id="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0"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5.75pt;margin-top:32.95pt;width:573.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78" w:rsidRDefault="00670F8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6" o:spid="_x0000_s2137" type="#_x0000_t75" style="position:absolute;margin-left:0;margin-top:0;width:486.55pt;height:174.9pt;z-index:-251654656;mso-position-horizontal:center;mso-position-horizontal-relative:margin;mso-position-vertical:center;mso-position-vertical-relative:margin" o:allowincell="f">
          <v:imagedata r:id="rId1" o:title="travel art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B557A"/>
    <w:multiLevelType w:val="hybridMultilevel"/>
    <w:tmpl w:val="FF78649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1FAE0B8A"/>
    <w:multiLevelType w:val="hybridMultilevel"/>
    <w:tmpl w:val="74660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FAE57F6"/>
    <w:multiLevelType w:val="hybridMultilevel"/>
    <w:tmpl w:val="706677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43833BB0"/>
    <w:multiLevelType w:val="hybridMultilevel"/>
    <w:tmpl w:val="12D4A5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4AA27EDC"/>
    <w:multiLevelType w:val="hybridMultilevel"/>
    <w:tmpl w:val="87EA855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6B323E06"/>
    <w:multiLevelType w:val="hybridMultilevel"/>
    <w:tmpl w:val="99A26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3530A1C"/>
    <w:multiLevelType w:val="hybridMultilevel"/>
    <w:tmpl w:val="FA9CB82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74AF3FF4"/>
    <w:multiLevelType w:val="hybridMultilevel"/>
    <w:tmpl w:val="50FE7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6FD17E4"/>
    <w:multiLevelType w:val="hybridMultilevel"/>
    <w:tmpl w:val="6994D34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7B96711F"/>
    <w:multiLevelType w:val="hybridMultilevel"/>
    <w:tmpl w:val="02A823F6"/>
    <w:lvl w:ilvl="0" w:tplc="C68EC8F4">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2"/>
  </w:num>
  <w:num w:numId="4">
    <w:abstractNumId w:val="1"/>
  </w:num>
  <w:num w:numId="5">
    <w:abstractNumId w:val="5"/>
  </w:num>
  <w:num w:numId="6">
    <w:abstractNumId w:val="3"/>
  </w:num>
  <w:num w:numId="7">
    <w:abstractNumId w:val="6"/>
  </w:num>
  <w:num w:numId="8">
    <w:abstractNumId w:val="4"/>
  </w:num>
  <w:num w:numId="9">
    <w:abstractNumId w:val="9"/>
  </w:num>
  <w:num w:numId="10">
    <w:abstractNumId w:val="12"/>
  </w:num>
  <w:num w:numId="11">
    <w:abstractNumId w:val="0"/>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13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06CCE"/>
    <w:rsid w:val="000152FD"/>
    <w:rsid w:val="00015AA1"/>
    <w:rsid w:val="00016A9E"/>
    <w:rsid w:val="0002002C"/>
    <w:rsid w:val="000204BD"/>
    <w:rsid w:val="0002110F"/>
    <w:rsid w:val="0002131F"/>
    <w:rsid w:val="0002273D"/>
    <w:rsid w:val="000239F0"/>
    <w:rsid w:val="00023D99"/>
    <w:rsid w:val="00025741"/>
    <w:rsid w:val="00026D0D"/>
    <w:rsid w:val="00033262"/>
    <w:rsid w:val="00033274"/>
    <w:rsid w:val="00033D05"/>
    <w:rsid w:val="000413F3"/>
    <w:rsid w:val="00042523"/>
    <w:rsid w:val="000443D3"/>
    <w:rsid w:val="0005290C"/>
    <w:rsid w:val="00052DA3"/>
    <w:rsid w:val="0006018D"/>
    <w:rsid w:val="00060AED"/>
    <w:rsid w:val="00061B7F"/>
    <w:rsid w:val="00071674"/>
    <w:rsid w:val="00075639"/>
    <w:rsid w:val="00076134"/>
    <w:rsid w:val="00077AA5"/>
    <w:rsid w:val="00081CE7"/>
    <w:rsid w:val="00082924"/>
    <w:rsid w:val="00083E9D"/>
    <w:rsid w:val="0008629D"/>
    <w:rsid w:val="00086539"/>
    <w:rsid w:val="00087758"/>
    <w:rsid w:val="00091168"/>
    <w:rsid w:val="000912E1"/>
    <w:rsid w:val="000938B0"/>
    <w:rsid w:val="00093E69"/>
    <w:rsid w:val="00097B97"/>
    <w:rsid w:val="000A291B"/>
    <w:rsid w:val="000A58B4"/>
    <w:rsid w:val="000A6A18"/>
    <w:rsid w:val="000B0C76"/>
    <w:rsid w:val="000B1E72"/>
    <w:rsid w:val="000B3FDE"/>
    <w:rsid w:val="000B478F"/>
    <w:rsid w:val="000B47D5"/>
    <w:rsid w:val="000C498E"/>
    <w:rsid w:val="000C565F"/>
    <w:rsid w:val="000D06C0"/>
    <w:rsid w:val="000D0B30"/>
    <w:rsid w:val="000D1492"/>
    <w:rsid w:val="000D473E"/>
    <w:rsid w:val="000E3917"/>
    <w:rsid w:val="000E6686"/>
    <w:rsid w:val="000F1643"/>
    <w:rsid w:val="000F207D"/>
    <w:rsid w:val="000F4C52"/>
    <w:rsid w:val="000F4D90"/>
    <w:rsid w:val="000F52F5"/>
    <w:rsid w:val="000F5CBC"/>
    <w:rsid w:val="000F78AD"/>
    <w:rsid w:val="00102566"/>
    <w:rsid w:val="00104418"/>
    <w:rsid w:val="001064C2"/>
    <w:rsid w:val="00111209"/>
    <w:rsid w:val="001115B5"/>
    <w:rsid w:val="00112FDF"/>
    <w:rsid w:val="00115069"/>
    <w:rsid w:val="00115F4A"/>
    <w:rsid w:val="0012274C"/>
    <w:rsid w:val="0012523A"/>
    <w:rsid w:val="0013070C"/>
    <w:rsid w:val="00135202"/>
    <w:rsid w:val="001418CB"/>
    <w:rsid w:val="0014210A"/>
    <w:rsid w:val="00142368"/>
    <w:rsid w:val="001436AD"/>
    <w:rsid w:val="0014684A"/>
    <w:rsid w:val="00147F6F"/>
    <w:rsid w:val="00150866"/>
    <w:rsid w:val="00151018"/>
    <w:rsid w:val="00154152"/>
    <w:rsid w:val="00154E1E"/>
    <w:rsid w:val="00155CCA"/>
    <w:rsid w:val="0015623F"/>
    <w:rsid w:val="00156A24"/>
    <w:rsid w:val="00162B4E"/>
    <w:rsid w:val="00163A23"/>
    <w:rsid w:val="00163D94"/>
    <w:rsid w:val="00165088"/>
    <w:rsid w:val="0016544C"/>
    <w:rsid w:val="0016675C"/>
    <w:rsid w:val="001706BF"/>
    <w:rsid w:val="00170B65"/>
    <w:rsid w:val="00171331"/>
    <w:rsid w:val="00176B55"/>
    <w:rsid w:val="00182824"/>
    <w:rsid w:val="00187466"/>
    <w:rsid w:val="00193E48"/>
    <w:rsid w:val="00195128"/>
    <w:rsid w:val="00197484"/>
    <w:rsid w:val="001A0A0E"/>
    <w:rsid w:val="001A3821"/>
    <w:rsid w:val="001A6522"/>
    <w:rsid w:val="001A75C3"/>
    <w:rsid w:val="001A7C64"/>
    <w:rsid w:val="001B0D2E"/>
    <w:rsid w:val="001B11DB"/>
    <w:rsid w:val="001B1540"/>
    <w:rsid w:val="001B3D0D"/>
    <w:rsid w:val="001B5F80"/>
    <w:rsid w:val="001B6E26"/>
    <w:rsid w:val="001C0AAF"/>
    <w:rsid w:val="001C0B5A"/>
    <w:rsid w:val="001C349D"/>
    <w:rsid w:val="001C7611"/>
    <w:rsid w:val="001D0155"/>
    <w:rsid w:val="001D39BB"/>
    <w:rsid w:val="001D4E07"/>
    <w:rsid w:val="001D751F"/>
    <w:rsid w:val="001E0C4A"/>
    <w:rsid w:val="001F2E27"/>
    <w:rsid w:val="001F34DC"/>
    <w:rsid w:val="001F6028"/>
    <w:rsid w:val="001F789F"/>
    <w:rsid w:val="001F7CD2"/>
    <w:rsid w:val="002043B9"/>
    <w:rsid w:val="00206DCD"/>
    <w:rsid w:val="00211652"/>
    <w:rsid w:val="00211D89"/>
    <w:rsid w:val="00214FC0"/>
    <w:rsid w:val="002200BB"/>
    <w:rsid w:val="0022193E"/>
    <w:rsid w:val="00221E01"/>
    <w:rsid w:val="002233C0"/>
    <w:rsid w:val="00224452"/>
    <w:rsid w:val="00225245"/>
    <w:rsid w:val="00227147"/>
    <w:rsid w:val="00233303"/>
    <w:rsid w:val="00233532"/>
    <w:rsid w:val="00236B38"/>
    <w:rsid w:val="00242CBF"/>
    <w:rsid w:val="00243D07"/>
    <w:rsid w:val="0024546C"/>
    <w:rsid w:val="00247C1F"/>
    <w:rsid w:val="00252A51"/>
    <w:rsid w:val="00254390"/>
    <w:rsid w:val="0026040C"/>
    <w:rsid w:val="00261761"/>
    <w:rsid w:val="00261D21"/>
    <w:rsid w:val="0026241B"/>
    <w:rsid w:val="00264683"/>
    <w:rsid w:val="00264A0E"/>
    <w:rsid w:val="002652CE"/>
    <w:rsid w:val="0026744B"/>
    <w:rsid w:val="002724BE"/>
    <w:rsid w:val="00272522"/>
    <w:rsid w:val="002732B0"/>
    <w:rsid w:val="00276935"/>
    <w:rsid w:val="0027759A"/>
    <w:rsid w:val="00280BE0"/>
    <w:rsid w:val="002812A5"/>
    <w:rsid w:val="00281C13"/>
    <w:rsid w:val="00284F80"/>
    <w:rsid w:val="00285390"/>
    <w:rsid w:val="00287B9F"/>
    <w:rsid w:val="00291362"/>
    <w:rsid w:val="0029204B"/>
    <w:rsid w:val="0029354D"/>
    <w:rsid w:val="00295A8B"/>
    <w:rsid w:val="002A1CB6"/>
    <w:rsid w:val="002A6462"/>
    <w:rsid w:val="002B0D3C"/>
    <w:rsid w:val="002B3494"/>
    <w:rsid w:val="002B3902"/>
    <w:rsid w:val="002B5784"/>
    <w:rsid w:val="002B770B"/>
    <w:rsid w:val="002C0EF4"/>
    <w:rsid w:val="002C12B3"/>
    <w:rsid w:val="002C2B7C"/>
    <w:rsid w:val="002C31FE"/>
    <w:rsid w:val="002C3881"/>
    <w:rsid w:val="002C3F7B"/>
    <w:rsid w:val="002C4182"/>
    <w:rsid w:val="002C6468"/>
    <w:rsid w:val="002C677D"/>
    <w:rsid w:val="002D1EEB"/>
    <w:rsid w:val="002D28EB"/>
    <w:rsid w:val="002D305F"/>
    <w:rsid w:val="002D4DDA"/>
    <w:rsid w:val="002D748E"/>
    <w:rsid w:val="002E5D8C"/>
    <w:rsid w:val="002E76EC"/>
    <w:rsid w:val="002F529E"/>
    <w:rsid w:val="0030441C"/>
    <w:rsid w:val="003044C5"/>
    <w:rsid w:val="003045C0"/>
    <w:rsid w:val="00305B24"/>
    <w:rsid w:val="00307ABB"/>
    <w:rsid w:val="003119EC"/>
    <w:rsid w:val="00311C0B"/>
    <w:rsid w:val="00313C13"/>
    <w:rsid w:val="0031414D"/>
    <w:rsid w:val="003154C4"/>
    <w:rsid w:val="00317001"/>
    <w:rsid w:val="0031783C"/>
    <w:rsid w:val="00320B43"/>
    <w:rsid w:val="00320BC8"/>
    <w:rsid w:val="00324917"/>
    <w:rsid w:val="00325948"/>
    <w:rsid w:val="00326B02"/>
    <w:rsid w:val="00331A86"/>
    <w:rsid w:val="00331F9B"/>
    <w:rsid w:val="003358F1"/>
    <w:rsid w:val="0034279B"/>
    <w:rsid w:val="00342FAE"/>
    <w:rsid w:val="003439ED"/>
    <w:rsid w:val="00345E25"/>
    <w:rsid w:val="00347C07"/>
    <w:rsid w:val="0035132F"/>
    <w:rsid w:val="00351AFE"/>
    <w:rsid w:val="00353A09"/>
    <w:rsid w:val="00361DA7"/>
    <w:rsid w:val="00361DE0"/>
    <w:rsid w:val="00363EFB"/>
    <w:rsid w:val="00364D50"/>
    <w:rsid w:val="00366415"/>
    <w:rsid w:val="00366E8F"/>
    <w:rsid w:val="003700A9"/>
    <w:rsid w:val="003702EA"/>
    <w:rsid w:val="00373240"/>
    <w:rsid w:val="00373462"/>
    <w:rsid w:val="00375AB3"/>
    <w:rsid w:val="00376DB9"/>
    <w:rsid w:val="003864B1"/>
    <w:rsid w:val="003904D7"/>
    <w:rsid w:val="00391D75"/>
    <w:rsid w:val="003929FC"/>
    <w:rsid w:val="00392D0D"/>
    <w:rsid w:val="00393A13"/>
    <w:rsid w:val="00395396"/>
    <w:rsid w:val="00395E7F"/>
    <w:rsid w:val="003A0781"/>
    <w:rsid w:val="003A0E61"/>
    <w:rsid w:val="003A2C66"/>
    <w:rsid w:val="003A3F6D"/>
    <w:rsid w:val="003A520F"/>
    <w:rsid w:val="003A7611"/>
    <w:rsid w:val="003B1E58"/>
    <w:rsid w:val="003B26AE"/>
    <w:rsid w:val="003B6E96"/>
    <w:rsid w:val="003C22FC"/>
    <w:rsid w:val="003C433D"/>
    <w:rsid w:val="003C6424"/>
    <w:rsid w:val="003D01F8"/>
    <w:rsid w:val="003D1B9B"/>
    <w:rsid w:val="003D4524"/>
    <w:rsid w:val="003D73B4"/>
    <w:rsid w:val="003D78EB"/>
    <w:rsid w:val="003D7E9B"/>
    <w:rsid w:val="003E2FF5"/>
    <w:rsid w:val="003E316F"/>
    <w:rsid w:val="003E3B54"/>
    <w:rsid w:val="003E7C00"/>
    <w:rsid w:val="003F0553"/>
    <w:rsid w:val="003F0778"/>
    <w:rsid w:val="00401B6A"/>
    <w:rsid w:val="00401F20"/>
    <w:rsid w:val="00404E74"/>
    <w:rsid w:val="00407BE2"/>
    <w:rsid w:val="0041104E"/>
    <w:rsid w:val="00411B67"/>
    <w:rsid w:val="00412E61"/>
    <w:rsid w:val="0041402A"/>
    <w:rsid w:val="00414587"/>
    <w:rsid w:val="004153CA"/>
    <w:rsid w:val="00415997"/>
    <w:rsid w:val="004167B1"/>
    <w:rsid w:val="00416F39"/>
    <w:rsid w:val="00417D54"/>
    <w:rsid w:val="0042188E"/>
    <w:rsid w:val="00422F27"/>
    <w:rsid w:val="00425859"/>
    <w:rsid w:val="00426003"/>
    <w:rsid w:val="0042638B"/>
    <w:rsid w:val="00430BC8"/>
    <w:rsid w:val="0043198A"/>
    <w:rsid w:val="00433241"/>
    <w:rsid w:val="00435899"/>
    <w:rsid w:val="0043705B"/>
    <w:rsid w:val="00440279"/>
    <w:rsid w:val="004429CA"/>
    <w:rsid w:val="00445F5E"/>
    <w:rsid w:val="0045043F"/>
    <w:rsid w:val="0045088E"/>
    <w:rsid w:val="00451E0B"/>
    <w:rsid w:val="004566EA"/>
    <w:rsid w:val="004613FE"/>
    <w:rsid w:val="00461657"/>
    <w:rsid w:val="00462596"/>
    <w:rsid w:val="004651D5"/>
    <w:rsid w:val="00470189"/>
    <w:rsid w:val="0047136D"/>
    <w:rsid w:val="00473EA3"/>
    <w:rsid w:val="004749CA"/>
    <w:rsid w:val="00474EDB"/>
    <w:rsid w:val="00475C9B"/>
    <w:rsid w:val="00480025"/>
    <w:rsid w:val="0048038E"/>
    <w:rsid w:val="00480AE9"/>
    <w:rsid w:val="00483E61"/>
    <w:rsid w:val="00484486"/>
    <w:rsid w:val="00490487"/>
    <w:rsid w:val="004957B0"/>
    <w:rsid w:val="00495C77"/>
    <w:rsid w:val="004A0665"/>
    <w:rsid w:val="004A214C"/>
    <w:rsid w:val="004A246E"/>
    <w:rsid w:val="004A3998"/>
    <w:rsid w:val="004A7161"/>
    <w:rsid w:val="004A7DCF"/>
    <w:rsid w:val="004B06F5"/>
    <w:rsid w:val="004B18E6"/>
    <w:rsid w:val="004B5BD6"/>
    <w:rsid w:val="004C176D"/>
    <w:rsid w:val="004C3DB0"/>
    <w:rsid w:val="004C59C8"/>
    <w:rsid w:val="004D00FD"/>
    <w:rsid w:val="004D114C"/>
    <w:rsid w:val="004D2399"/>
    <w:rsid w:val="004D2405"/>
    <w:rsid w:val="004D3592"/>
    <w:rsid w:val="004D5648"/>
    <w:rsid w:val="004D5FD3"/>
    <w:rsid w:val="004E1EB1"/>
    <w:rsid w:val="004E20B5"/>
    <w:rsid w:val="004E218A"/>
    <w:rsid w:val="004E383F"/>
    <w:rsid w:val="004E43B9"/>
    <w:rsid w:val="004E561C"/>
    <w:rsid w:val="004F0BF2"/>
    <w:rsid w:val="004F2CBB"/>
    <w:rsid w:val="004F3DFF"/>
    <w:rsid w:val="004F714D"/>
    <w:rsid w:val="004F7179"/>
    <w:rsid w:val="0050038F"/>
    <w:rsid w:val="00503F41"/>
    <w:rsid w:val="00504521"/>
    <w:rsid w:val="005072B0"/>
    <w:rsid w:val="00507481"/>
    <w:rsid w:val="00510127"/>
    <w:rsid w:val="005101A8"/>
    <w:rsid w:val="00511C4F"/>
    <w:rsid w:val="005127F8"/>
    <w:rsid w:val="0051725D"/>
    <w:rsid w:val="00521D92"/>
    <w:rsid w:val="005228AD"/>
    <w:rsid w:val="005244E9"/>
    <w:rsid w:val="00530DC3"/>
    <w:rsid w:val="00533EDD"/>
    <w:rsid w:val="00536073"/>
    <w:rsid w:val="00542F96"/>
    <w:rsid w:val="005435C1"/>
    <w:rsid w:val="00544A2E"/>
    <w:rsid w:val="005457D1"/>
    <w:rsid w:val="005463D9"/>
    <w:rsid w:val="00555620"/>
    <w:rsid w:val="00560224"/>
    <w:rsid w:val="00560502"/>
    <w:rsid w:val="00562BBE"/>
    <w:rsid w:val="005641AD"/>
    <w:rsid w:val="005643D6"/>
    <w:rsid w:val="00565C59"/>
    <w:rsid w:val="00566451"/>
    <w:rsid w:val="005665CE"/>
    <w:rsid w:val="00567890"/>
    <w:rsid w:val="0056795D"/>
    <w:rsid w:val="00571473"/>
    <w:rsid w:val="0057611F"/>
    <w:rsid w:val="00577FFE"/>
    <w:rsid w:val="00580F35"/>
    <w:rsid w:val="00582B9D"/>
    <w:rsid w:val="00583079"/>
    <w:rsid w:val="005847A1"/>
    <w:rsid w:val="00585632"/>
    <w:rsid w:val="0058604B"/>
    <w:rsid w:val="00587414"/>
    <w:rsid w:val="00587973"/>
    <w:rsid w:val="00591DD8"/>
    <w:rsid w:val="00594342"/>
    <w:rsid w:val="00595689"/>
    <w:rsid w:val="005A138E"/>
    <w:rsid w:val="005A3CE6"/>
    <w:rsid w:val="005A7BE0"/>
    <w:rsid w:val="005B0D71"/>
    <w:rsid w:val="005B1425"/>
    <w:rsid w:val="005B17CB"/>
    <w:rsid w:val="005B2644"/>
    <w:rsid w:val="005B5483"/>
    <w:rsid w:val="005B63E8"/>
    <w:rsid w:val="005C214B"/>
    <w:rsid w:val="005C21C7"/>
    <w:rsid w:val="005C295E"/>
    <w:rsid w:val="005C6F60"/>
    <w:rsid w:val="005C7E45"/>
    <w:rsid w:val="005C7EA7"/>
    <w:rsid w:val="005D10FD"/>
    <w:rsid w:val="005D211E"/>
    <w:rsid w:val="005D2EC1"/>
    <w:rsid w:val="005D38EF"/>
    <w:rsid w:val="005E070F"/>
    <w:rsid w:val="005E1607"/>
    <w:rsid w:val="005E1EFB"/>
    <w:rsid w:val="005E37C1"/>
    <w:rsid w:val="005E3EAE"/>
    <w:rsid w:val="005E43A8"/>
    <w:rsid w:val="005E480C"/>
    <w:rsid w:val="005F2A8B"/>
    <w:rsid w:val="005F4248"/>
    <w:rsid w:val="005F75FB"/>
    <w:rsid w:val="00601C56"/>
    <w:rsid w:val="00606970"/>
    <w:rsid w:val="00607693"/>
    <w:rsid w:val="00622279"/>
    <w:rsid w:val="006234AA"/>
    <w:rsid w:val="00623F40"/>
    <w:rsid w:val="00625FD4"/>
    <w:rsid w:val="00626182"/>
    <w:rsid w:val="00626564"/>
    <w:rsid w:val="006322C2"/>
    <w:rsid w:val="006368C1"/>
    <w:rsid w:val="00641188"/>
    <w:rsid w:val="00641396"/>
    <w:rsid w:val="00641617"/>
    <w:rsid w:val="0064467D"/>
    <w:rsid w:val="00645D37"/>
    <w:rsid w:val="006461E6"/>
    <w:rsid w:val="00646969"/>
    <w:rsid w:val="00647CFB"/>
    <w:rsid w:val="0065026C"/>
    <w:rsid w:val="006537A0"/>
    <w:rsid w:val="00657278"/>
    <w:rsid w:val="00660EC2"/>
    <w:rsid w:val="006625F6"/>
    <w:rsid w:val="00667E2C"/>
    <w:rsid w:val="00667ED9"/>
    <w:rsid w:val="00670F87"/>
    <w:rsid w:val="006716B3"/>
    <w:rsid w:val="006719D8"/>
    <w:rsid w:val="006727EB"/>
    <w:rsid w:val="006762D0"/>
    <w:rsid w:val="006832BB"/>
    <w:rsid w:val="00687C96"/>
    <w:rsid w:val="00690F9B"/>
    <w:rsid w:val="00691CD4"/>
    <w:rsid w:val="00692938"/>
    <w:rsid w:val="00692EFA"/>
    <w:rsid w:val="006948D5"/>
    <w:rsid w:val="00695051"/>
    <w:rsid w:val="006971FC"/>
    <w:rsid w:val="00697BCF"/>
    <w:rsid w:val="006A5295"/>
    <w:rsid w:val="006B2BE9"/>
    <w:rsid w:val="006B3B09"/>
    <w:rsid w:val="006B3E35"/>
    <w:rsid w:val="006B5E3F"/>
    <w:rsid w:val="006B7C5E"/>
    <w:rsid w:val="006C2C33"/>
    <w:rsid w:val="006C53ED"/>
    <w:rsid w:val="006C54A2"/>
    <w:rsid w:val="006C5C6B"/>
    <w:rsid w:val="006C6546"/>
    <w:rsid w:val="006C7894"/>
    <w:rsid w:val="006D0BE6"/>
    <w:rsid w:val="006D0F43"/>
    <w:rsid w:val="006D2430"/>
    <w:rsid w:val="006D38D0"/>
    <w:rsid w:val="006E0CF5"/>
    <w:rsid w:val="006E1E1D"/>
    <w:rsid w:val="006E3C67"/>
    <w:rsid w:val="006E6925"/>
    <w:rsid w:val="006E6DD1"/>
    <w:rsid w:val="006E6F9F"/>
    <w:rsid w:val="00702161"/>
    <w:rsid w:val="00702516"/>
    <w:rsid w:val="00703040"/>
    <w:rsid w:val="00703841"/>
    <w:rsid w:val="007075EC"/>
    <w:rsid w:val="00714324"/>
    <w:rsid w:val="0071479D"/>
    <w:rsid w:val="00720681"/>
    <w:rsid w:val="007222AD"/>
    <w:rsid w:val="0072337B"/>
    <w:rsid w:val="00723DBC"/>
    <w:rsid w:val="00730247"/>
    <w:rsid w:val="00730276"/>
    <w:rsid w:val="00735989"/>
    <w:rsid w:val="00735DF8"/>
    <w:rsid w:val="00740298"/>
    <w:rsid w:val="0074538D"/>
    <w:rsid w:val="00746162"/>
    <w:rsid w:val="00746685"/>
    <w:rsid w:val="00750ED9"/>
    <w:rsid w:val="00750F7A"/>
    <w:rsid w:val="00752DC7"/>
    <w:rsid w:val="0075444D"/>
    <w:rsid w:val="00755701"/>
    <w:rsid w:val="00760C9F"/>
    <w:rsid w:val="007615FE"/>
    <w:rsid w:val="007620A7"/>
    <w:rsid w:val="007623C9"/>
    <w:rsid w:val="0076326A"/>
    <w:rsid w:val="00764157"/>
    <w:rsid w:val="007647B5"/>
    <w:rsid w:val="007659B9"/>
    <w:rsid w:val="00765DEA"/>
    <w:rsid w:val="00766FEA"/>
    <w:rsid w:val="00767F7C"/>
    <w:rsid w:val="00771F09"/>
    <w:rsid w:val="00771F4E"/>
    <w:rsid w:val="00775029"/>
    <w:rsid w:val="00775B7E"/>
    <w:rsid w:val="007839E4"/>
    <w:rsid w:val="0079034E"/>
    <w:rsid w:val="0079097E"/>
    <w:rsid w:val="00791E4B"/>
    <w:rsid w:val="007954B9"/>
    <w:rsid w:val="0079745D"/>
    <w:rsid w:val="007A0A69"/>
    <w:rsid w:val="007A0B8A"/>
    <w:rsid w:val="007A676A"/>
    <w:rsid w:val="007A7A96"/>
    <w:rsid w:val="007B058C"/>
    <w:rsid w:val="007B0CA6"/>
    <w:rsid w:val="007B3251"/>
    <w:rsid w:val="007B42F5"/>
    <w:rsid w:val="007B44C7"/>
    <w:rsid w:val="007B581D"/>
    <w:rsid w:val="007B65B0"/>
    <w:rsid w:val="007C1267"/>
    <w:rsid w:val="007C3608"/>
    <w:rsid w:val="007C5355"/>
    <w:rsid w:val="007C6BBF"/>
    <w:rsid w:val="007D037A"/>
    <w:rsid w:val="007D1D94"/>
    <w:rsid w:val="007D4602"/>
    <w:rsid w:val="007D48F0"/>
    <w:rsid w:val="007E068A"/>
    <w:rsid w:val="007E15DD"/>
    <w:rsid w:val="007E1615"/>
    <w:rsid w:val="007E20F6"/>
    <w:rsid w:val="007F10AA"/>
    <w:rsid w:val="007F11AF"/>
    <w:rsid w:val="007F146F"/>
    <w:rsid w:val="0080082E"/>
    <w:rsid w:val="00800A8F"/>
    <w:rsid w:val="00802677"/>
    <w:rsid w:val="0080348E"/>
    <w:rsid w:val="008037FF"/>
    <w:rsid w:val="008045D0"/>
    <w:rsid w:val="00805EBC"/>
    <w:rsid w:val="0080741B"/>
    <w:rsid w:val="0081239A"/>
    <w:rsid w:val="00815403"/>
    <w:rsid w:val="008158D4"/>
    <w:rsid w:val="00816F8D"/>
    <w:rsid w:val="00817DB7"/>
    <w:rsid w:val="00824E85"/>
    <w:rsid w:val="00827249"/>
    <w:rsid w:val="008302FE"/>
    <w:rsid w:val="00833257"/>
    <w:rsid w:val="00836398"/>
    <w:rsid w:val="00837638"/>
    <w:rsid w:val="00840AE5"/>
    <w:rsid w:val="00841D3F"/>
    <w:rsid w:val="00842051"/>
    <w:rsid w:val="008437C7"/>
    <w:rsid w:val="0084686D"/>
    <w:rsid w:val="00850EC9"/>
    <w:rsid w:val="008535CF"/>
    <w:rsid w:val="0085379C"/>
    <w:rsid w:val="00856BBC"/>
    <w:rsid w:val="00860A61"/>
    <w:rsid w:val="00861673"/>
    <w:rsid w:val="0086190F"/>
    <w:rsid w:val="00864B84"/>
    <w:rsid w:val="008652D5"/>
    <w:rsid w:val="00867144"/>
    <w:rsid w:val="0087595D"/>
    <w:rsid w:val="00880306"/>
    <w:rsid w:val="00880430"/>
    <w:rsid w:val="00884C05"/>
    <w:rsid w:val="00885427"/>
    <w:rsid w:val="00893591"/>
    <w:rsid w:val="00893F25"/>
    <w:rsid w:val="00896115"/>
    <w:rsid w:val="008969C7"/>
    <w:rsid w:val="008A4637"/>
    <w:rsid w:val="008A6226"/>
    <w:rsid w:val="008B007F"/>
    <w:rsid w:val="008B1D2D"/>
    <w:rsid w:val="008B523B"/>
    <w:rsid w:val="008B5A1F"/>
    <w:rsid w:val="008B5EF5"/>
    <w:rsid w:val="008B76F0"/>
    <w:rsid w:val="008D02C1"/>
    <w:rsid w:val="008D0372"/>
    <w:rsid w:val="008D133A"/>
    <w:rsid w:val="008D230E"/>
    <w:rsid w:val="008D3573"/>
    <w:rsid w:val="008D5196"/>
    <w:rsid w:val="008D5AF6"/>
    <w:rsid w:val="008D6151"/>
    <w:rsid w:val="008D6F2C"/>
    <w:rsid w:val="008E2752"/>
    <w:rsid w:val="008E3DD2"/>
    <w:rsid w:val="008E4C65"/>
    <w:rsid w:val="008E51E3"/>
    <w:rsid w:val="008F1308"/>
    <w:rsid w:val="008F1F87"/>
    <w:rsid w:val="008F4366"/>
    <w:rsid w:val="009003F7"/>
    <w:rsid w:val="00900B7D"/>
    <w:rsid w:val="00901344"/>
    <w:rsid w:val="00901926"/>
    <w:rsid w:val="009039B6"/>
    <w:rsid w:val="00904B30"/>
    <w:rsid w:val="00905489"/>
    <w:rsid w:val="00906082"/>
    <w:rsid w:val="009071EB"/>
    <w:rsid w:val="009105D4"/>
    <w:rsid w:val="00910C25"/>
    <w:rsid w:val="0091128B"/>
    <w:rsid w:val="00912160"/>
    <w:rsid w:val="00917FE1"/>
    <w:rsid w:val="00921938"/>
    <w:rsid w:val="009264AC"/>
    <w:rsid w:val="00926E12"/>
    <w:rsid w:val="00927AA9"/>
    <w:rsid w:val="009317D7"/>
    <w:rsid w:val="00933088"/>
    <w:rsid w:val="00934075"/>
    <w:rsid w:val="009345D5"/>
    <w:rsid w:val="009363DF"/>
    <w:rsid w:val="0093680F"/>
    <w:rsid w:val="00936DC8"/>
    <w:rsid w:val="00940389"/>
    <w:rsid w:val="00940FF8"/>
    <w:rsid w:val="00941A32"/>
    <w:rsid w:val="009433F4"/>
    <w:rsid w:val="00946038"/>
    <w:rsid w:val="009461E1"/>
    <w:rsid w:val="00946805"/>
    <w:rsid w:val="00946CE3"/>
    <w:rsid w:val="009518BC"/>
    <w:rsid w:val="00951B1A"/>
    <w:rsid w:val="00960C4F"/>
    <w:rsid w:val="00965A84"/>
    <w:rsid w:val="009716DC"/>
    <w:rsid w:val="009726DD"/>
    <w:rsid w:val="00973401"/>
    <w:rsid w:val="00973C3D"/>
    <w:rsid w:val="00974731"/>
    <w:rsid w:val="00974AC3"/>
    <w:rsid w:val="0097508E"/>
    <w:rsid w:val="00975A06"/>
    <w:rsid w:val="009834E9"/>
    <w:rsid w:val="0098533B"/>
    <w:rsid w:val="0099222F"/>
    <w:rsid w:val="00992AC4"/>
    <w:rsid w:val="00993A36"/>
    <w:rsid w:val="00995899"/>
    <w:rsid w:val="00995B9F"/>
    <w:rsid w:val="00996CC8"/>
    <w:rsid w:val="00996E2B"/>
    <w:rsid w:val="00997344"/>
    <w:rsid w:val="009A15A2"/>
    <w:rsid w:val="009A1999"/>
    <w:rsid w:val="009A1D8C"/>
    <w:rsid w:val="009A32C5"/>
    <w:rsid w:val="009A41EC"/>
    <w:rsid w:val="009A5A77"/>
    <w:rsid w:val="009A5C2B"/>
    <w:rsid w:val="009A7DFF"/>
    <w:rsid w:val="009B1AD8"/>
    <w:rsid w:val="009B1B1F"/>
    <w:rsid w:val="009B1C6E"/>
    <w:rsid w:val="009B4499"/>
    <w:rsid w:val="009B6966"/>
    <w:rsid w:val="009C0F73"/>
    <w:rsid w:val="009C40F3"/>
    <w:rsid w:val="009C4850"/>
    <w:rsid w:val="009C5EB1"/>
    <w:rsid w:val="009C65DE"/>
    <w:rsid w:val="009D2628"/>
    <w:rsid w:val="009D2698"/>
    <w:rsid w:val="009D493D"/>
    <w:rsid w:val="009D7BAF"/>
    <w:rsid w:val="009E0911"/>
    <w:rsid w:val="009E6C76"/>
    <w:rsid w:val="009E74DF"/>
    <w:rsid w:val="009E7558"/>
    <w:rsid w:val="009E78A6"/>
    <w:rsid w:val="009F0E98"/>
    <w:rsid w:val="009F1F59"/>
    <w:rsid w:val="009F3A1C"/>
    <w:rsid w:val="009F3ABE"/>
    <w:rsid w:val="009F6E2E"/>
    <w:rsid w:val="00A06945"/>
    <w:rsid w:val="00A1554B"/>
    <w:rsid w:val="00A2010B"/>
    <w:rsid w:val="00A20E7F"/>
    <w:rsid w:val="00A2116E"/>
    <w:rsid w:val="00A23D55"/>
    <w:rsid w:val="00A315AA"/>
    <w:rsid w:val="00A33A58"/>
    <w:rsid w:val="00A3789F"/>
    <w:rsid w:val="00A413FE"/>
    <w:rsid w:val="00A43EBD"/>
    <w:rsid w:val="00A44501"/>
    <w:rsid w:val="00A50F8E"/>
    <w:rsid w:val="00A54C2B"/>
    <w:rsid w:val="00A6163A"/>
    <w:rsid w:val="00A62124"/>
    <w:rsid w:val="00A659BB"/>
    <w:rsid w:val="00A65E64"/>
    <w:rsid w:val="00A66B09"/>
    <w:rsid w:val="00A66D05"/>
    <w:rsid w:val="00A67E27"/>
    <w:rsid w:val="00A80BE6"/>
    <w:rsid w:val="00A80C8D"/>
    <w:rsid w:val="00A812AC"/>
    <w:rsid w:val="00A825D1"/>
    <w:rsid w:val="00A90B36"/>
    <w:rsid w:val="00A95475"/>
    <w:rsid w:val="00A9556B"/>
    <w:rsid w:val="00A96BB2"/>
    <w:rsid w:val="00AA28C8"/>
    <w:rsid w:val="00AA2A7E"/>
    <w:rsid w:val="00AA6F17"/>
    <w:rsid w:val="00AA7ADA"/>
    <w:rsid w:val="00AB1C10"/>
    <w:rsid w:val="00AB3456"/>
    <w:rsid w:val="00AB3C76"/>
    <w:rsid w:val="00AC0DA9"/>
    <w:rsid w:val="00AC1E02"/>
    <w:rsid w:val="00AC55E8"/>
    <w:rsid w:val="00AC5914"/>
    <w:rsid w:val="00AD1F95"/>
    <w:rsid w:val="00AD2B53"/>
    <w:rsid w:val="00AD5C29"/>
    <w:rsid w:val="00AE2827"/>
    <w:rsid w:val="00AE302B"/>
    <w:rsid w:val="00AE516D"/>
    <w:rsid w:val="00AF1841"/>
    <w:rsid w:val="00AF1B34"/>
    <w:rsid w:val="00AF3508"/>
    <w:rsid w:val="00AF46B6"/>
    <w:rsid w:val="00AF47B9"/>
    <w:rsid w:val="00AF4C5D"/>
    <w:rsid w:val="00AF661B"/>
    <w:rsid w:val="00AF6B74"/>
    <w:rsid w:val="00B001CF"/>
    <w:rsid w:val="00B01567"/>
    <w:rsid w:val="00B065A9"/>
    <w:rsid w:val="00B0791A"/>
    <w:rsid w:val="00B07F9B"/>
    <w:rsid w:val="00B104B9"/>
    <w:rsid w:val="00B107C9"/>
    <w:rsid w:val="00B10F81"/>
    <w:rsid w:val="00B10FBD"/>
    <w:rsid w:val="00B113EE"/>
    <w:rsid w:val="00B11531"/>
    <w:rsid w:val="00B14828"/>
    <w:rsid w:val="00B15467"/>
    <w:rsid w:val="00B15874"/>
    <w:rsid w:val="00B15A78"/>
    <w:rsid w:val="00B15C9D"/>
    <w:rsid w:val="00B168EC"/>
    <w:rsid w:val="00B20C8A"/>
    <w:rsid w:val="00B2140C"/>
    <w:rsid w:val="00B217B3"/>
    <w:rsid w:val="00B23E23"/>
    <w:rsid w:val="00B27268"/>
    <w:rsid w:val="00B3122C"/>
    <w:rsid w:val="00B31A70"/>
    <w:rsid w:val="00B31BDA"/>
    <w:rsid w:val="00B33ADE"/>
    <w:rsid w:val="00B349EE"/>
    <w:rsid w:val="00B37452"/>
    <w:rsid w:val="00B4220D"/>
    <w:rsid w:val="00B4347C"/>
    <w:rsid w:val="00B44EBC"/>
    <w:rsid w:val="00B55902"/>
    <w:rsid w:val="00B572AE"/>
    <w:rsid w:val="00B6495E"/>
    <w:rsid w:val="00B669BD"/>
    <w:rsid w:val="00B70EC8"/>
    <w:rsid w:val="00B711B4"/>
    <w:rsid w:val="00B71F1D"/>
    <w:rsid w:val="00B7358C"/>
    <w:rsid w:val="00B761E0"/>
    <w:rsid w:val="00B77608"/>
    <w:rsid w:val="00B8174F"/>
    <w:rsid w:val="00B84918"/>
    <w:rsid w:val="00B87A4A"/>
    <w:rsid w:val="00B93FAA"/>
    <w:rsid w:val="00B9403E"/>
    <w:rsid w:val="00B9663D"/>
    <w:rsid w:val="00BA04C8"/>
    <w:rsid w:val="00BA492E"/>
    <w:rsid w:val="00BA61BC"/>
    <w:rsid w:val="00BB1F08"/>
    <w:rsid w:val="00BB455B"/>
    <w:rsid w:val="00BB6ED8"/>
    <w:rsid w:val="00BC2C10"/>
    <w:rsid w:val="00BC5732"/>
    <w:rsid w:val="00BC59D1"/>
    <w:rsid w:val="00BC5A8E"/>
    <w:rsid w:val="00BC7088"/>
    <w:rsid w:val="00BD1B4F"/>
    <w:rsid w:val="00BD1CD9"/>
    <w:rsid w:val="00BD5D5A"/>
    <w:rsid w:val="00BD5F25"/>
    <w:rsid w:val="00BD64A2"/>
    <w:rsid w:val="00BD66EE"/>
    <w:rsid w:val="00BD72B6"/>
    <w:rsid w:val="00BE2070"/>
    <w:rsid w:val="00BF50B4"/>
    <w:rsid w:val="00BF6D85"/>
    <w:rsid w:val="00C005B6"/>
    <w:rsid w:val="00C00A3E"/>
    <w:rsid w:val="00C01E8C"/>
    <w:rsid w:val="00C023FE"/>
    <w:rsid w:val="00C07DAF"/>
    <w:rsid w:val="00C12512"/>
    <w:rsid w:val="00C127D9"/>
    <w:rsid w:val="00C12903"/>
    <w:rsid w:val="00C12C0A"/>
    <w:rsid w:val="00C16131"/>
    <w:rsid w:val="00C237D3"/>
    <w:rsid w:val="00C2415D"/>
    <w:rsid w:val="00C24BEB"/>
    <w:rsid w:val="00C24EE8"/>
    <w:rsid w:val="00C25AA1"/>
    <w:rsid w:val="00C265B9"/>
    <w:rsid w:val="00C267DF"/>
    <w:rsid w:val="00C27F50"/>
    <w:rsid w:val="00C34017"/>
    <w:rsid w:val="00C35C5D"/>
    <w:rsid w:val="00C3753C"/>
    <w:rsid w:val="00C42056"/>
    <w:rsid w:val="00C458DE"/>
    <w:rsid w:val="00C5050F"/>
    <w:rsid w:val="00C50A40"/>
    <w:rsid w:val="00C522FF"/>
    <w:rsid w:val="00C5434D"/>
    <w:rsid w:val="00C71AAA"/>
    <w:rsid w:val="00C74F55"/>
    <w:rsid w:val="00C77189"/>
    <w:rsid w:val="00C81AE5"/>
    <w:rsid w:val="00C81B47"/>
    <w:rsid w:val="00C87872"/>
    <w:rsid w:val="00C902F2"/>
    <w:rsid w:val="00C914FD"/>
    <w:rsid w:val="00C939C0"/>
    <w:rsid w:val="00C9487C"/>
    <w:rsid w:val="00C96B06"/>
    <w:rsid w:val="00C975D8"/>
    <w:rsid w:val="00CA02AD"/>
    <w:rsid w:val="00CA10BA"/>
    <w:rsid w:val="00CA2214"/>
    <w:rsid w:val="00CA3FA1"/>
    <w:rsid w:val="00CB404D"/>
    <w:rsid w:val="00CB7B22"/>
    <w:rsid w:val="00CC3878"/>
    <w:rsid w:val="00CC7053"/>
    <w:rsid w:val="00CC7300"/>
    <w:rsid w:val="00CD31B0"/>
    <w:rsid w:val="00CE071E"/>
    <w:rsid w:val="00CE0720"/>
    <w:rsid w:val="00CE073C"/>
    <w:rsid w:val="00CE306B"/>
    <w:rsid w:val="00CE3329"/>
    <w:rsid w:val="00CE6296"/>
    <w:rsid w:val="00CE65BE"/>
    <w:rsid w:val="00CF1435"/>
    <w:rsid w:val="00CF44D8"/>
    <w:rsid w:val="00CF5E5D"/>
    <w:rsid w:val="00CF760A"/>
    <w:rsid w:val="00D01FE3"/>
    <w:rsid w:val="00D02420"/>
    <w:rsid w:val="00D03045"/>
    <w:rsid w:val="00D03393"/>
    <w:rsid w:val="00D0428B"/>
    <w:rsid w:val="00D04EDE"/>
    <w:rsid w:val="00D06352"/>
    <w:rsid w:val="00D07D03"/>
    <w:rsid w:val="00D1046D"/>
    <w:rsid w:val="00D12089"/>
    <w:rsid w:val="00D13389"/>
    <w:rsid w:val="00D14DC4"/>
    <w:rsid w:val="00D21DA9"/>
    <w:rsid w:val="00D23C49"/>
    <w:rsid w:val="00D2509F"/>
    <w:rsid w:val="00D251E1"/>
    <w:rsid w:val="00D321FA"/>
    <w:rsid w:val="00D37092"/>
    <w:rsid w:val="00D40C3E"/>
    <w:rsid w:val="00D4242B"/>
    <w:rsid w:val="00D44B35"/>
    <w:rsid w:val="00D46420"/>
    <w:rsid w:val="00D47EF4"/>
    <w:rsid w:val="00D504E1"/>
    <w:rsid w:val="00D5218D"/>
    <w:rsid w:val="00D54BA9"/>
    <w:rsid w:val="00D55401"/>
    <w:rsid w:val="00D56AE1"/>
    <w:rsid w:val="00D56BE0"/>
    <w:rsid w:val="00D634FC"/>
    <w:rsid w:val="00D64278"/>
    <w:rsid w:val="00D71A0A"/>
    <w:rsid w:val="00D740B9"/>
    <w:rsid w:val="00D75C19"/>
    <w:rsid w:val="00D84501"/>
    <w:rsid w:val="00D86303"/>
    <w:rsid w:val="00D8751C"/>
    <w:rsid w:val="00D9106B"/>
    <w:rsid w:val="00D91EB6"/>
    <w:rsid w:val="00D91F8E"/>
    <w:rsid w:val="00D95CB0"/>
    <w:rsid w:val="00D95CE1"/>
    <w:rsid w:val="00D973F7"/>
    <w:rsid w:val="00D97C20"/>
    <w:rsid w:val="00DA036B"/>
    <w:rsid w:val="00DA25F0"/>
    <w:rsid w:val="00DA6043"/>
    <w:rsid w:val="00DA6DCB"/>
    <w:rsid w:val="00DA7702"/>
    <w:rsid w:val="00DB1961"/>
    <w:rsid w:val="00DC133C"/>
    <w:rsid w:val="00DC20F0"/>
    <w:rsid w:val="00DC2E9C"/>
    <w:rsid w:val="00DC3F0D"/>
    <w:rsid w:val="00DC488E"/>
    <w:rsid w:val="00DC506E"/>
    <w:rsid w:val="00DC6BC3"/>
    <w:rsid w:val="00DC745D"/>
    <w:rsid w:val="00DD2D68"/>
    <w:rsid w:val="00DE1C29"/>
    <w:rsid w:val="00DE3FD1"/>
    <w:rsid w:val="00DE4C79"/>
    <w:rsid w:val="00DE7BF2"/>
    <w:rsid w:val="00DF0647"/>
    <w:rsid w:val="00DF4154"/>
    <w:rsid w:val="00DF4BE8"/>
    <w:rsid w:val="00DF4DA8"/>
    <w:rsid w:val="00DF5364"/>
    <w:rsid w:val="00E02C45"/>
    <w:rsid w:val="00E03FAF"/>
    <w:rsid w:val="00E0481D"/>
    <w:rsid w:val="00E06C88"/>
    <w:rsid w:val="00E117A9"/>
    <w:rsid w:val="00E12319"/>
    <w:rsid w:val="00E12E3E"/>
    <w:rsid w:val="00E202CB"/>
    <w:rsid w:val="00E22657"/>
    <w:rsid w:val="00E22811"/>
    <w:rsid w:val="00E2308F"/>
    <w:rsid w:val="00E238EA"/>
    <w:rsid w:val="00E23DD1"/>
    <w:rsid w:val="00E242A3"/>
    <w:rsid w:val="00E24EC0"/>
    <w:rsid w:val="00E2508F"/>
    <w:rsid w:val="00E26F35"/>
    <w:rsid w:val="00E30967"/>
    <w:rsid w:val="00E30EDE"/>
    <w:rsid w:val="00E332C1"/>
    <w:rsid w:val="00E37F5F"/>
    <w:rsid w:val="00E4234C"/>
    <w:rsid w:val="00E444C0"/>
    <w:rsid w:val="00E4660F"/>
    <w:rsid w:val="00E50661"/>
    <w:rsid w:val="00E52C46"/>
    <w:rsid w:val="00E52F82"/>
    <w:rsid w:val="00E54BA9"/>
    <w:rsid w:val="00E55A05"/>
    <w:rsid w:val="00E57496"/>
    <w:rsid w:val="00E63774"/>
    <w:rsid w:val="00E645E2"/>
    <w:rsid w:val="00E65259"/>
    <w:rsid w:val="00E6736A"/>
    <w:rsid w:val="00E67B38"/>
    <w:rsid w:val="00E71D0F"/>
    <w:rsid w:val="00E730C0"/>
    <w:rsid w:val="00E74BFA"/>
    <w:rsid w:val="00E75FC4"/>
    <w:rsid w:val="00E77B5E"/>
    <w:rsid w:val="00E80785"/>
    <w:rsid w:val="00E847AB"/>
    <w:rsid w:val="00E9308A"/>
    <w:rsid w:val="00E93189"/>
    <w:rsid w:val="00E940AB"/>
    <w:rsid w:val="00E946BF"/>
    <w:rsid w:val="00E94D6A"/>
    <w:rsid w:val="00EA16D9"/>
    <w:rsid w:val="00EA2A91"/>
    <w:rsid w:val="00EA2DBB"/>
    <w:rsid w:val="00EA3829"/>
    <w:rsid w:val="00EA454A"/>
    <w:rsid w:val="00EA46C4"/>
    <w:rsid w:val="00EA5B35"/>
    <w:rsid w:val="00EB3685"/>
    <w:rsid w:val="00EB3B42"/>
    <w:rsid w:val="00EB4C15"/>
    <w:rsid w:val="00EC417B"/>
    <w:rsid w:val="00EC4CF6"/>
    <w:rsid w:val="00EC65A7"/>
    <w:rsid w:val="00ED0A1C"/>
    <w:rsid w:val="00ED4EA7"/>
    <w:rsid w:val="00ED62A1"/>
    <w:rsid w:val="00ED6DD9"/>
    <w:rsid w:val="00EE2B3E"/>
    <w:rsid w:val="00EE2EE0"/>
    <w:rsid w:val="00EE3ECB"/>
    <w:rsid w:val="00EE47DB"/>
    <w:rsid w:val="00EE4843"/>
    <w:rsid w:val="00EE6FE4"/>
    <w:rsid w:val="00EF0B66"/>
    <w:rsid w:val="00EF268A"/>
    <w:rsid w:val="00EF29A7"/>
    <w:rsid w:val="00EF359D"/>
    <w:rsid w:val="00F04441"/>
    <w:rsid w:val="00F06B4A"/>
    <w:rsid w:val="00F10905"/>
    <w:rsid w:val="00F12544"/>
    <w:rsid w:val="00F14B73"/>
    <w:rsid w:val="00F17D77"/>
    <w:rsid w:val="00F21D8F"/>
    <w:rsid w:val="00F25E79"/>
    <w:rsid w:val="00F3004F"/>
    <w:rsid w:val="00F324A9"/>
    <w:rsid w:val="00F33E98"/>
    <w:rsid w:val="00F34E87"/>
    <w:rsid w:val="00F34FFF"/>
    <w:rsid w:val="00F35634"/>
    <w:rsid w:val="00F358BE"/>
    <w:rsid w:val="00F35AF2"/>
    <w:rsid w:val="00F35B28"/>
    <w:rsid w:val="00F36BDA"/>
    <w:rsid w:val="00F36C1D"/>
    <w:rsid w:val="00F40DD8"/>
    <w:rsid w:val="00F44D44"/>
    <w:rsid w:val="00F452BC"/>
    <w:rsid w:val="00F51118"/>
    <w:rsid w:val="00F523A2"/>
    <w:rsid w:val="00F5243B"/>
    <w:rsid w:val="00F607D0"/>
    <w:rsid w:val="00F636D3"/>
    <w:rsid w:val="00F64728"/>
    <w:rsid w:val="00F65086"/>
    <w:rsid w:val="00F6608D"/>
    <w:rsid w:val="00F670DB"/>
    <w:rsid w:val="00F712BB"/>
    <w:rsid w:val="00F75FB3"/>
    <w:rsid w:val="00F824C7"/>
    <w:rsid w:val="00F86337"/>
    <w:rsid w:val="00F90A5C"/>
    <w:rsid w:val="00F94448"/>
    <w:rsid w:val="00F9595D"/>
    <w:rsid w:val="00F96BD0"/>
    <w:rsid w:val="00F97D62"/>
    <w:rsid w:val="00FA0006"/>
    <w:rsid w:val="00FA048C"/>
    <w:rsid w:val="00FA4C98"/>
    <w:rsid w:val="00FA5C6E"/>
    <w:rsid w:val="00FB13E3"/>
    <w:rsid w:val="00FB172C"/>
    <w:rsid w:val="00FB2C27"/>
    <w:rsid w:val="00FB6843"/>
    <w:rsid w:val="00FB6A1F"/>
    <w:rsid w:val="00FB70B3"/>
    <w:rsid w:val="00FB7269"/>
    <w:rsid w:val="00FC112B"/>
    <w:rsid w:val="00FC1805"/>
    <w:rsid w:val="00FC47E6"/>
    <w:rsid w:val="00FC5832"/>
    <w:rsid w:val="00FD0E56"/>
    <w:rsid w:val="00FD5B68"/>
    <w:rsid w:val="00FE4F7A"/>
    <w:rsid w:val="00FE54FB"/>
    <w:rsid w:val="00FE5565"/>
    <w:rsid w:val="00FF0964"/>
    <w:rsid w:val="00FF57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basedOn w:val="Fuentedeprrafopredete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rsid w:val="009E7558"/>
    <w:rPr>
      <w:rFonts w:ascii="Arial" w:eastAsia="Times New Roman" w:hAnsi="Arial"/>
      <w:kern w:val="36"/>
      <w:lang w:eastAsia="es-ES"/>
    </w:rPr>
  </w:style>
  <w:style w:type="character" w:styleId="nfasis">
    <w:name w:val="Emphasis"/>
    <w:basedOn w:val="Fuentedeprrafopredeter"/>
    <w:uiPriority w:val="20"/>
    <w:qFormat/>
    <w:rsid w:val="00C267DF"/>
    <w:rPr>
      <w:i/>
      <w:iCs/>
    </w:rPr>
  </w:style>
  <w:style w:type="paragraph" w:customStyle="1" w:styleId="section1">
    <w:name w:val="section1"/>
    <w:basedOn w:val="Normal"/>
    <w:uiPriority w:val="99"/>
    <w:rsid w:val="0086190F"/>
    <w:pPr>
      <w:spacing w:before="100" w:beforeAutospacing="1" w:after="100" w:afterAutospacing="1"/>
    </w:pPr>
    <w:rPr>
      <w:rFonts w:ascii="Times New Roman" w:eastAsiaTheme="minorHAnsi" w:hAnsi="Times New Roman"/>
      <w:kern w:val="0"/>
      <w:sz w:val="24"/>
      <w:szCs w:val="24"/>
      <w:lang w:eastAsia="es-MX"/>
    </w:rPr>
  </w:style>
  <w:style w:type="table" w:styleId="Sombreadomedio1-nfasis1">
    <w:name w:val="Medium Shading 1 Accent 1"/>
    <w:basedOn w:val="Tablanormal"/>
    <w:uiPriority w:val="63"/>
    <w:rsid w:val="0086190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basedOn w:val="Fuentedeprrafopredete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rsid w:val="009E7558"/>
    <w:rPr>
      <w:rFonts w:ascii="Arial" w:eastAsia="Times New Roman" w:hAnsi="Arial"/>
      <w:kern w:val="36"/>
      <w:lang w:eastAsia="es-ES"/>
    </w:rPr>
  </w:style>
  <w:style w:type="character" w:styleId="nfasis">
    <w:name w:val="Emphasis"/>
    <w:basedOn w:val="Fuentedeprrafopredeter"/>
    <w:uiPriority w:val="20"/>
    <w:qFormat/>
    <w:rsid w:val="00C267DF"/>
    <w:rPr>
      <w:i/>
      <w:iCs/>
    </w:rPr>
  </w:style>
  <w:style w:type="paragraph" w:customStyle="1" w:styleId="section1">
    <w:name w:val="section1"/>
    <w:basedOn w:val="Normal"/>
    <w:uiPriority w:val="99"/>
    <w:rsid w:val="0086190F"/>
    <w:pPr>
      <w:spacing w:before="100" w:beforeAutospacing="1" w:after="100" w:afterAutospacing="1"/>
    </w:pPr>
    <w:rPr>
      <w:rFonts w:ascii="Times New Roman" w:eastAsiaTheme="minorHAnsi" w:hAnsi="Times New Roman"/>
      <w:kern w:val="0"/>
      <w:sz w:val="24"/>
      <w:szCs w:val="24"/>
      <w:lang w:eastAsia="es-MX"/>
    </w:rPr>
  </w:style>
  <w:style w:type="table" w:styleId="Sombreadomedio1-nfasis1">
    <w:name w:val="Medium Shading 1 Accent 1"/>
    <w:basedOn w:val="Tablanormal"/>
    <w:uiPriority w:val="63"/>
    <w:rsid w:val="0086190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0322">
      <w:bodyDiv w:val="1"/>
      <w:marLeft w:val="0"/>
      <w:marRight w:val="0"/>
      <w:marTop w:val="0"/>
      <w:marBottom w:val="0"/>
      <w:divBdr>
        <w:top w:val="none" w:sz="0" w:space="0" w:color="auto"/>
        <w:left w:val="none" w:sz="0" w:space="0" w:color="auto"/>
        <w:bottom w:val="none" w:sz="0" w:space="0" w:color="auto"/>
        <w:right w:val="none" w:sz="0" w:space="0" w:color="auto"/>
      </w:divBdr>
    </w:div>
    <w:div w:id="27031427">
      <w:bodyDiv w:val="1"/>
      <w:marLeft w:val="0"/>
      <w:marRight w:val="0"/>
      <w:marTop w:val="0"/>
      <w:marBottom w:val="0"/>
      <w:divBdr>
        <w:top w:val="none" w:sz="0" w:space="0" w:color="auto"/>
        <w:left w:val="none" w:sz="0" w:space="0" w:color="auto"/>
        <w:bottom w:val="none" w:sz="0" w:space="0" w:color="auto"/>
        <w:right w:val="none" w:sz="0" w:space="0" w:color="auto"/>
      </w:divBdr>
    </w:div>
    <w:div w:id="49768582">
      <w:bodyDiv w:val="1"/>
      <w:marLeft w:val="0"/>
      <w:marRight w:val="0"/>
      <w:marTop w:val="0"/>
      <w:marBottom w:val="0"/>
      <w:divBdr>
        <w:top w:val="none" w:sz="0" w:space="0" w:color="auto"/>
        <w:left w:val="none" w:sz="0" w:space="0" w:color="auto"/>
        <w:bottom w:val="none" w:sz="0" w:space="0" w:color="auto"/>
        <w:right w:val="none" w:sz="0" w:space="0" w:color="auto"/>
      </w:divBdr>
    </w:div>
    <w:div w:id="111245189">
      <w:bodyDiv w:val="1"/>
      <w:marLeft w:val="0"/>
      <w:marRight w:val="0"/>
      <w:marTop w:val="0"/>
      <w:marBottom w:val="0"/>
      <w:divBdr>
        <w:top w:val="none" w:sz="0" w:space="0" w:color="auto"/>
        <w:left w:val="none" w:sz="0" w:space="0" w:color="auto"/>
        <w:bottom w:val="none" w:sz="0" w:space="0" w:color="auto"/>
        <w:right w:val="none" w:sz="0" w:space="0" w:color="auto"/>
      </w:divBdr>
    </w:div>
    <w:div w:id="129787874">
      <w:bodyDiv w:val="1"/>
      <w:marLeft w:val="0"/>
      <w:marRight w:val="0"/>
      <w:marTop w:val="0"/>
      <w:marBottom w:val="0"/>
      <w:divBdr>
        <w:top w:val="none" w:sz="0" w:space="0" w:color="auto"/>
        <w:left w:val="none" w:sz="0" w:space="0" w:color="auto"/>
        <w:bottom w:val="none" w:sz="0" w:space="0" w:color="auto"/>
        <w:right w:val="none" w:sz="0" w:space="0" w:color="auto"/>
      </w:divBdr>
    </w:div>
    <w:div w:id="218905551">
      <w:bodyDiv w:val="1"/>
      <w:marLeft w:val="0"/>
      <w:marRight w:val="0"/>
      <w:marTop w:val="0"/>
      <w:marBottom w:val="0"/>
      <w:divBdr>
        <w:top w:val="none" w:sz="0" w:space="0" w:color="auto"/>
        <w:left w:val="none" w:sz="0" w:space="0" w:color="auto"/>
        <w:bottom w:val="none" w:sz="0" w:space="0" w:color="auto"/>
        <w:right w:val="none" w:sz="0" w:space="0" w:color="auto"/>
      </w:divBdr>
    </w:div>
    <w:div w:id="253242888">
      <w:bodyDiv w:val="1"/>
      <w:marLeft w:val="0"/>
      <w:marRight w:val="0"/>
      <w:marTop w:val="0"/>
      <w:marBottom w:val="0"/>
      <w:divBdr>
        <w:top w:val="none" w:sz="0" w:space="0" w:color="auto"/>
        <w:left w:val="none" w:sz="0" w:space="0" w:color="auto"/>
        <w:bottom w:val="none" w:sz="0" w:space="0" w:color="auto"/>
        <w:right w:val="none" w:sz="0" w:space="0" w:color="auto"/>
      </w:divBdr>
    </w:div>
    <w:div w:id="385492337">
      <w:bodyDiv w:val="1"/>
      <w:marLeft w:val="0"/>
      <w:marRight w:val="0"/>
      <w:marTop w:val="0"/>
      <w:marBottom w:val="0"/>
      <w:divBdr>
        <w:top w:val="none" w:sz="0" w:space="0" w:color="auto"/>
        <w:left w:val="none" w:sz="0" w:space="0" w:color="auto"/>
        <w:bottom w:val="none" w:sz="0" w:space="0" w:color="auto"/>
        <w:right w:val="none" w:sz="0" w:space="0" w:color="auto"/>
      </w:divBdr>
    </w:div>
    <w:div w:id="392896642">
      <w:bodyDiv w:val="1"/>
      <w:marLeft w:val="0"/>
      <w:marRight w:val="0"/>
      <w:marTop w:val="0"/>
      <w:marBottom w:val="0"/>
      <w:divBdr>
        <w:top w:val="none" w:sz="0" w:space="0" w:color="auto"/>
        <w:left w:val="none" w:sz="0" w:space="0" w:color="auto"/>
        <w:bottom w:val="none" w:sz="0" w:space="0" w:color="auto"/>
        <w:right w:val="none" w:sz="0" w:space="0" w:color="auto"/>
      </w:divBdr>
    </w:div>
    <w:div w:id="420755211">
      <w:bodyDiv w:val="1"/>
      <w:marLeft w:val="0"/>
      <w:marRight w:val="0"/>
      <w:marTop w:val="0"/>
      <w:marBottom w:val="0"/>
      <w:divBdr>
        <w:top w:val="none" w:sz="0" w:space="0" w:color="auto"/>
        <w:left w:val="none" w:sz="0" w:space="0" w:color="auto"/>
        <w:bottom w:val="none" w:sz="0" w:space="0" w:color="auto"/>
        <w:right w:val="none" w:sz="0" w:space="0" w:color="auto"/>
      </w:divBdr>
    </w:div>
    <w:div w:id="488639793">
      <w:bodyDiv w:val="1"/>
      <w:marLeft w:val="0"/>
      <w:marRight w:val="0"/>
      <w:marTop w:val="0"/>
      <w:marBottom w:val="0"/>
      <w:divBdr>
        <w:top w:val="none" w:sz="0" w:space="0" w:color="auto"/>
        <w:left w:val="none" w:sz="0" w:space="0" w:color="auto"/>
        <w:bottom w:val="none" w:sz="0" w:space="0" w:color="auto"/>
        <w:right w:val="none" w:sz="0" w:space="0" w:color="auto"/>
      </w:divBdr>
    </w:div>
    <w:div w:id="523599345">
      <w:bodyDiv w:val="1"/>
      <w:marLeft w:val="0"/>
      <w:marRight w:val="0"/>
      <w:marTop w:val="0"/>
      <w:marBottom w:val="0"/>
      <w:divBdr>
        <w:top w:val="none" w:sz="0" w:space="0" w:color="auto"/>
        <w:left w:val="none" w:sz="0" w:space="0" w:color="auto"/>
        <w:bottom w:val="none" w:sz="0" w:space="0" w:color="auto"/>
        <w:right w:val="none" w:sz="0" w:space="0" w:color="auto"/>
      </w:divBdr>
    </w:div>
    <w:div w:id="526986232">
      <w:bodyDiv w:val="1"/>
      <w:marLeft w:val="0"/>
      <w:marRight w:val="0"/>
      <w:marTop w:val="0"/>
      <w:marBottom w:val="0"/>
      <w:divBdr>
        <w:top w:val="none" w:sz="0" w:space="0" w:color="auto"/>
        <w:left w:val="none" w:sz="0" w:space="0" w:color="auto"/>
        <w:bottom w:val="none" w:sz="0" w:space="0" w:color="auto"/>
        <w:right w:val="none" w:sz="0" w:space="0" w:color="auto"/>
      </w:divBdr>
    </w:div>
    <w:div w:id="732970305">
      <w:bodyDiv w:val="1"/>
      <w:marLeft w:val="0"/>
      <w:marRight w:val="0"/>
      <w:marTop w:val="0"/>
      <w:marBottom w:val="0"/>
      <w:divBdr>
        <w:top w:val="none" w:sz="0" w:space="0" w:color="auto"/>
        <w:left w:val="none" w:sz="0" w:space="0" w:color="auto"/>
        <w:bottom w:val="none" w:sz="0" w:space="0" w:color="auto"/>
        <w:right w:val="none" w:sz="0" w:space="0" w:color="auto"/>
      </w:divBdr>
    </w:div>
    <w:div w:id="784664574">
      <w:bodyDiv w:val="1"/>
      <w:marLeft w:val="0"/>
      <w:marRight w:val="0"/>
      <w:marTop w:val="0"/>
      <w:marBottom w:val="0"/>
      <w:divBdr>
        <w:top w:val="none" w:sz="0" w:space="0" w:color="auto"/>
        <w:left w:val="none" w:sz="0" w:space="0" w:color="auto"/>
        <w:bottom w:val="none" w:sz="0" w:space="0" w:color="auto"/>
        <w:right w:val="none" w:sz="0" w:space="0" w:color="auto"/>
      </w:divBdr>
    </w:div>
    <w:div w:id="845555959">
      <w:bodyDiv w:val="1"/>
      <w:marLeft w:val="0"/>
      <w:marRight w:val="0"/>
      <w:marTop w:val="0"/>
      <w:marBottom w:val="0"/>
      <w:divBdr>
        <w:top w:val="none" w:sz="0" w:space="0" w:color="auto"/>
        <w:left w:val="none" w:sz="0" w:space="0" w:color="auto"/>
        <w:bottom w:val="none" w:sz="0" w:space="0" w:color="auto"/>
        <w:right w:val="none" w:sz="0" w:space="0" w:color="auto"/>
      </w:divBdr>
    </w:div>
    <w:div w:id="967515222">
      <w:bodyDiv w:val="1"/>
      <w:marLeft w:val="0"/>
      <w:marRight w:val="0"/>
      <w:marTop w:val="0"/>
      <w:marBottom w:val="0"/>
      <w:divBdr>
        <w:top w:val="none" w:sz="0" w:space="0" w:color="auto"/>
        <w:left w:val="none" w:sz="0" w:space="0" w:color="auto"/>
        <w:bottom w:val="none" w:sz="0" w:space="0" w:color="auto"/>
        <w:right w:val="none" w:sz="0" w:space="0" w:color="auto"/>
      </w:divBdr>
    </w:div>
    <w:div w:id="1011372623">
      <w:bodyDiv w:val="1"/>
      <w:marLeft w:val="0"/>
      <w:marRight w:val="0"/>
      <w:marTop w:val="0"/>
      <w:marBottom w:val="0"/>
      <w:divBdr>
        <w:top w:val="none" w:sz="0" w:space="0" w:color="auto"/>
        <w:left w:val="none" w:sz="0" w:space="0" w:color="auto"/>
        <w:bottom w:val="none" w:sz="0" w:space="0" w:color="auto"/>
        <w:right w:val="none" w:sz="0" w:space="0" w:color="auto"/>
      </w:divBdr>
    </w:div>
    <w:div w:id="1113479935">
      <w:bodyDiv w:val="1"/>
      <w:marLeft w:val="0"/>
      <w:marRight w:val="0"/>
      <w:marTop w:val="0"/>
      <w:marBottom w:val="0"/>
      <w:divBdr>
        <w:top w:val="none" w:sz="0" w:space="0" w:color="auto"/>
        <w:left w:val="none" w:sz="0" w:space="0" w:color="auto"/>
        <w:bottom w:val="none" w:sz="0" w:space="0" w:color="auto"/>
        <w:right w:val="none" w:sz="0" w:space="0" w:color="auto"/>
      </w:divBdr>
    </w:div>
    <w:div w:id="1597400373">
      <w:bodyDiv w:val="1"/>
      <w:marLeft w:val="0"/>
      <w:marRight w:val="0"/>
      <w:marTop w:val="0"/>
      <w:marBottom w:val="0"/>
      <w:divBdr>
        <w:top w:val="none" w:sz="0" w:space="0" w:color="auto"/>
        <w:left w:val="none" w:sz="0" w:space="0" w:color="auto"/>
        <w:bottom w:val="none" w:sz="0" w:space="0" w:color="auto"/>
        <w:right w:val="none" w:sz="0" w:space="0" w:color="auto"/>
      </w:divBdr>
    </w:div>
    <w:div w:id="1674531827">
      <w:bodyDiv w:val="1"/>
      <w:marLeft w:val="0"/>
      <w:marRight w:val="0"/>
      <w:marTop w:val="0"/>
      <w:marBottom w:val="0"/>
      <w:divBdr>
        <w:top w:val="none" w:sz="0" w:space="0" w:color="auto"/>
        <w:left w:val="none" w:sz="0" w:space="0" w:color="auto"/>
        <w:bottom w:val="none" w:sz="0" w:space="0" w:color="auto"/>
        <w:right w:val="none" w:sz="0" w:space="0" w:color="auto"/>
      </w:divBdr>
    </w:div>
    <w:div w:id="1712144799">
      <w:bodyDiv w:val="1"/>
      <w:marLeft w:val="0"/>
      <w:marRight w:val="0"/>
      <w:marTop w:val="0"/>
      <w:marBottom w:val="0"/>
      <w:divBdr>
        <w:top w:val="none" w:sz="0" w:space="0" w:color="auto"/>
        <w:left w:val="none" w:sz="0" w:space="0" w:color="auto"/>
        <w:bottom w:val="none" w:sz="0" w:space="0" w:color="auto"/>
        <w:right w:val="none" w:sz="0" w:space="0" w:color="auto"/>
      </w:divBdr>
    </w:div>
    <w:div w:id="1732607121">
      <w:bodyDiv w:val="1"/>
      <w:marLeft w:val="0"/>
      <w:marRight w:val="0"/>
      <w:marTop w:val="0"/>
      <w:marBottom w:val="0"/>
      <w:divBdr>
        <w:top w:val="none" w:sz="0" w:space="0" w:color="auto"/>
        <w:left w:val="none" w:sz="0" w:space="0" w:color="auto"/>
        <w:bottom w:val="none" w:sz="0" w:space="0" w:color="auto"/>
        <w:right w:val="none" w:sz="0" w:space="0" w:color="auto"/>
      </w:divBdr>
      <w:divsChild>
        <w:div w:id="667026637">
          <w:marLeft w:val="0"/>
          <w:marRight w:val="0"/>
          <w:marTop w:val="0"/>
          <w:marBottom w:val="0"/>
          <w:divBdr>
            <w:top w:val="none" w:sz="0" w:space="0" w:color="auto"/>
            <w:left w:val="none" w:sz="0" w:space="0" w:color="auto"/>
            <w:bottom w:val="none" w:sz="0" w:space="0" w:color="auto"/>
            <w:right w:val="none" w:sz="0" w:space="0" w:color="auto"/>
          </w:divBdr>
        </w:div>
        <w:div w:id="923227245">
          <w:marLeft w:val="0"/>
          <w:marRight w:val="0"/>
          <w:marTop w:val="0"/>
          <w:marBottom w:val="0"/>
          <w:divBdr>
            <w:top w:val="none" w:sz="0" w:space="0" w:color="auto"/>
            <w:left w:val="none" w:sz="0" w:space="0" w:color="auto"/>
            <w:bottom w:val="none" w:sz="0" w:space="0" w:color="auto"/>
            <w:right w:val="none" w:sz="0" w:space="0" w:color="auto"/>
          </w:divBdr>
        </w:div>
        <w:div w:id="989745914">
          <w:marLeft w:val="0"/>
          <w:marRight w:val="0"/>
          <w:marTop w:val="0"/>
          <w:marBottom w:val="0"/>
          <w:divBdr>
            <w:top w:val="none" w:sz="0" w:space="0" w:color="auto"/>
            <w:left w:val="none" w:sz="0" w:space="0" w:color="auto"/>
            <w:bottom w:val="none" w:sz="0" w:space="0" w:color="auto"/>
            <w:right w:val="none" w:sz="0" w:space="0" w:color="auto"/>
          </w:divBdr>
        </w:div>
        <w:div w:id="1357582095">
          <w:marLeft w:val="0"/>
          <w:marRight w:val="0"/>
          <w:marTop w:val="0"/>
          <w:marBottom w:val="0"/>
          <w:divBdr>
            <w:top w:val="none" w:sz="0" w:space="0" w:color="auto"/>
            <w:left w:val="none" w:sz="0" w:space="0" w:color="auto"/>
            <w:bottom w:val="none" w:sz="0" w:space="0" w:color="auto"/>
            <w:right w:val="none" w:sz="0" w:space="0" w:color="auto"/>
          </w:divBdr>
        </w:div>
        <w:div w:id="1420634601">
          <w:marLeft w:val="0"/>
          <w:marRight w:val="0"/>
          <w:marTop w:val="0"/>
          <w:marBottom w:val="0"/>
          <w:divBdr>
            <w:top w:val="none" w:sz="0" w:space="0" w:color="auto"/>
            <w:left w:val="none" w:sz="0" w:space="0" w:color="auto"/>
            <w:bottom w:val="none" w:sz="0" w:space="0" w:color="auto"/>
            <w:right w:val="none" w:sz="0" w:space="0" w:color="auto"/>
          </w:divBdr>
          <w:divsChild>
            <w:div w:id="102040751">
              <w:marLeft w:val="0"/>
              <w:marRight w:val="0"/>
              <w:marTop w:val="0"/>
              <w:marBottom w:val="0"/>
              <w:divBdr>
                <w:top w:val="none" w:sz="0" w:space="0" w:color="auto"/>
                <w:left w:val="none" w:sz="0" w:space="0" w:color="auto"/>
                <w:bottom w:val="none" w:sz="0" w:space="0" w:color="auto"/>
                <w:right w:val="none" w:sz="0" w:space="0" w:color="auto"/>
              </w:divBdr>
            </w:div>
            <w:div w:id="340787663">
              <w:marLeft w:val="0"/>
              <w:marRight w:val="0"/>
              <w:marTop w:val="0"/>
              <w:marBottom w:val="0"/>
              <w:divBdr>
                <w:top w:val="none" w:sz="0" w:space="0" w:color="auto"/>
                <w:left w:val="none" w:sz="0" w:space="0" w:color="auto"/>
                <w:bottom w:val="none" w:sz="0" w:space="0" w:color="auto"/>
                <w:right w:val="none" w:sz="0" w:space="0" w:color="auto"/>
              </w:divBdr>
            </w:div>
            <w:div w:id="437066360">
              <w:marLeft w:val="0"/>
              <w:marRight w:val="0"/>
              <w:marTop w:val="0"/>
              <w:marBottom w:val="0"/>
              <w:divBdr>
                <w:top w:val="none" w:sz="0" w:space="0" w:color="auto"/>
                <w:left w:val="none" w:sz="0" w:space="0" w:color="auto"/>
                <w:bottom w:val="none" w:sz="0" w:space="0" w:color="auto"/>
                <w:right w:val="none" w:sz="0" w:space="0" w:color="auto"/>
              </w:divBdr>
            </w:div>
            <w:div w:id="444664627">
              <w:marLeft w:val="0"/>
              <w:marRight w:val="0"/>
              <w:marTop w:val="0"/>
              <w:marBottom w:val="0"/>
              <w:divBdr>
                <w:top w:val="none" w:sz="0" w:space="0" w:color="auto"/>
                <w:left w:val="none" w:sz="0" w:space="0" w:color="auto"/>
                <w:bottom w:val="none" w:sz="0" w:space="0" w:color="auto"/>
                <w:right w:val="none" w:sz="0" w:space="0" w:color="auto"/>
              </w:divBdr>
            </w:div>
            <w:div w:id="479732789">
              <w:marLeft w:val="0"/>
              <w:marRight w:val="0"/>
              <w:marTop w:val="0"/>
              <w:marBottom w:val="0"/>
              <w:divBdr>
                <w:top w:val="none" w:sz="0" w:space="0" w:color="auto"/>
                <w:left w:val="none" w:sz="0" w:space="0" w:color="auto"/>
                <w:bottom w:val="none" w:sz="0" w:space="0" w:color="auto"/>
                <w:right w:val="none" w:sz="0" w:space="0" w:color="auto"/>
              </w:divBdr>
            </w:div>
            <w:div w:id="563834555">
              <w:marLeft w:val="0"/>
              <w:marRight w:val="0"/>
              <w:marTop w:val="0"/>
              <w:marBottom w:val="0"/>
              <w:divBdr>
                <w:top w:val="none" w:sz="0" w:space="0" w:color="auto"/>
                <w:left w:val="none" w:sz="0" w:space="0" w:color="auto"/>
                <w:bottom w:val="none" w:sz="0" w:space="0" w:color="auto"/>
                <w:right w:val="none" w:sz="0" w:space="0" w:color="auto"/>
              </w:divBdr>
            </w:div>
            <w:div w:id="567037044">
              <w:marLeft w:val="0"/>
              <w:marRight w:val="0"/>
              <w:marTop w:val="0"/>
              <w:marBottom w:val="0"/>
              <w:divBdr>
                <w:top w:val="none" w:sz="0" w:space="0" w:color="auto"/>
                <w:left w:val="none" w:sz="0" w:space="0" w:color="auto"/>
                <w:bottom w:val="none" w:sz="0" w:space="0" w:color="auto"/>
                <w:right w:val="none" w:sz="0" w:space="0" w:color="auto"/>
              </w:divBdr>
            </w:div>
            <w:div w:id="733695988">
              <w:marLeft w:val="0"/>
              <w:marRight w:val="0"/>
              <w:marTop w:val="0"/>
              <w:marBottom w:val="0"/>
              <w:divBdr>
                <w:top w:val="none" w:sz="0" w:space="0" w:color="auto"/>
                <w:left w:val="none" w:sz="0" w:space="0" w:color="auto"/>
                <w:bottom w:val="none" w:sz="0" w:space="0" w:color="auto"/>
                <w:right w:val="none" w:sz="0" w:space="0" w:color="auto"/>
              </w:divBdr>
            </w:div>
            <w:div w:id="766390605">
              <w:marLeft w:val="0"/>
              <w:marRight w:val="0"/>
              <w:marTop w:val="0"/>
              <w:marBottom w:val="0"/>
              <w:divBdr>
                <w:top w:val="none" w:sz="0" w:space="0" w:color="auto"/>
                <w:left w:val="none" w:sz="0" w:space="0" w:color="auto"/>
                <w:bottom w:val="none" w:sz="0" w:space="0" w:color="auto"/>
                <w:right w:val="none" w:sz="0" w:space="0" w:color="auto"/>
              </w:divBdr>
            </w:div>
            <w:div w:id="861476080">
              <w:marLeft w:val="0"/>
              <w:marRight w:val="0"/>
              <w:marTop w:val="0"/>
              <w:marBottom w:val="0"/>
              <w:divBdr>
                <w:top w:val="none" w:sz="0" w:space="0" w:color="auto"/>
                <w:left w:val="none" w:sz="0" w:space="0" w:color="auto"/>
                <w:bottom w:val="none" w:sz="0" w:space="0" w:color="auto"/>
                <w:right w:val="none" w:sz="0" w:space="0" w:color="auto"/>
              </w:divBdr>
            </w:div>
            <w:div w:id="1020936615">
              <w:marLeft w:val="720"/>
              <w:marRight w:val="0"/>
              <w:marTop w:val="0"/>
              <w:marBottom w:val="0"/>
              <w:divBdr>
                <w:top w:val="none" w:sz="0" w:space="0" w:color="auto"/>
                <w:left w:val="none" w:sz="0" w:space="0" w:color="auto"/>
                <w:bottom w:val="none" w:sz="0" w:space="0" w:color="auto"/>
                <w:right w:val="none" w:sz="0" w:space="0" w:color="auto"/>
              </w:divBdr>
            </w:div>
            <w:div w:id="1063286616">
              <w:marLeft w:val="0"/>
              <w:marRight w:val="0"/>
              <w:marTop w:val="0"/>
              <w:marBottom w:val="0"/>
              <w:divBdr>
                <w:top w:val="none" w:sz="0" w:space="0" w:color="auto"/>
                <w:left w:val="none" w:sz="0" w:space="0" w:color="auto"/>
                <w:bottom w:val="none" w:sz="0" w:space="0" w:color="auto"/>
                <w:right w:val="none" w:sz="0" w:space="0" w:color="auto"/>
              </w:divBdr>
            </w:div>
            <w:div w:id="1296712701">
              <w:marLeft w:val="720"/>
              <w:marRight w:val="0"/>
              <w:marTop w:val="0"/>
              <w:marBottom w:val="0"/>
              <w:divBdr>
                <w:top w:val="none" w:sz="0" w:space="0" w:color="auto"/>
                <w:left w:val="none" w:sz="0" w:space="0" w:color="auto"/>
                <w:bottom w:val="none" w:sz="0" w:space="0" w:color="auto"/>
                <w:right w:val="none" w:sz="0" w:space="0" w:color="auto"/>
              </w:divBdr>
            </w:div>
            <w:div w:id="1525246266">
              <w:marLeft w:val="720"/>
              <w:marRight w:val="0"/>
              <w:marTop w:val="0"/>
              <w:marBottom w:val="0"/>
              <w:divBdr>
                <w:top w:val="none" w:sz="0" w:space="0" w:color="auto"/>
                <w:left w:val="none" w:sz="0" w:space="0" w:color="auto"/>
                <w:bottom w:val="none" w:sz="0" w:space="0" w:color="auto"/>
                <w:right w:val="none" w:sz="0" w:space="0" w:color="auto"/>
              </w:divBdr>
            </w:div>
            <w:div w:id="1557664301">
              <w:marLeft w:val="0"/>
              <w:marRight w:val="0"/>
              <w:marTop w:val="0"/>
              <w:marBottom w:val="0"/>
              <w:divBdr>
                <w:top w:val="none" w:sz="0" w:space="0" w:color="auto"/>
                <w:left w:val="none" w:sz="0" w:space="0" w:color="auto"/>
                <w:bottom w:val="none" w:sz="0" w:space="0" w:color="auto"/>
                <w:right w:val="none" w:sz="0" w:space="0" w:color="auto"/>
              </w:divBdr>
            </w:div>
            <w:div w:id="1858346441">
              <w:marLeft w:val="0"/>
              <w:marRight w:val="0"/>
              <w:marTop w:val="0"/>
              <w:marBottom w:val="0"/>
              <w:divBdr>
                <w:top w:val="none" w:sz="0" w:space="0" w:color="auto"/>
                <w:left w:val="none" w:sz="0" w:space="0" w:color="auto"/>
                <w:bottom w:val="none" w:sz="0" w:space="0" w:color="auto"/>
                <w:right w:val="none" w:sz="0" w:space="0" w:color="auto"/>
              </w:divBdr>
            </w:div>
            <w:div w:id="1860389729">
              <w:marLeft w:val="0"/>
              <w:marRight w:val="0"/>
              <w:marTop w:val="0"/>
              <w:marBottom w:val="0"/>
              <w:divBdr>
                <w:top w:val="none" w:sz="0" w:space="0" w:color="auto"/>
                <w:left w:val="none" w:sz="0" w:space="0" w:color="auto"/>
                <w:bottom w:val="none" w:sz="0" w:space="0" w:color="auto"/>
                <w:right w:val="none" w:sz="0" w:space="0" w:color="auto"/>
              </w:divBdr>
            </w:div>
            <w:div w:id="1876119245">
              <w:marLeft w:val="0"/>
              <w:marRight w:val="0"/>
              <w:marTop w:val="0"/>
              <w:marBottom w:val="0"/>
              <w:divBdr>
                <w:top w:val="none" w:sz="0" w:space="0" w:color="auto"/>
                <w:left w:val="none" w:sz="0" w:space="0" w:color="auto"/>
                <w:bottom w:val="none" w:sz="0" w:space="0" w:color="auto"/>
                <w:right w:val="none" w:sz="0" w:space="0" w:color="auto"/>
              </w:divBdr>
            </w:div>
            <w:div w:id="1879932327">
              <w:marLeft w:val="0"/>
              <w:marRight w:val="0"/>
              <w:marTop w:val="0"/>
              <w:marBottom w:val="0"/>
              <w:divBdr>
                <w:top w:val="none" w:sz="0" w:space="0" w:color="auto"/>
                <w:left w:val="none" w:sz="0" w:space="0" w:color="auto"/>
                <w:bottom w:val="none" w:sz="0" w:space="0" w:color="auto"/>
                <w:right w:val="none" w:sz="0" w:space="0" w:color="auto"/>
              </w:divBdr>
            </w:div>
            <w:div w:id="1918245282">
              <w:marLeft w:val="0"/>
              <w:marRight w:val="0"/>
              <w:marTop w:val="0"/>
              <w:marBottom w:val="0"/>
              <w:divBdr>
                <w:top w:val="none" w:sz="0" w:space="0" w:color="auto"/>
                <w:left w:val="none" w:sz="0" w:space="0" w:color="auto"/>
                <w:bottom w:val="none" w:sz="0" w:space="0" w:color="auto"/>
                <w:right w:val="none" w:sz="0" w:space="0" w:color="auto"/>
              </w:divBdr>
            </w:div>
            <w:div w:id="2041272603">
              <w:marLeft w:val="0"/>
              <w:marRight w:val="0"/>
              <w:marTop w:val="0"/>
              <w:marBottom w:val="0"/>
              <w:divBdr>
                <w:top w:val="none" w:sz="0" w:space="0" w:color="auto"/>
                <w:left w:val="none" w:sz="0" w:space="0" w:color="auto"/>
                <w:bottom w:val="none" w:sz="0" w:space="0" w:color="auto"/>
                <w:right w:val="none" w:sz="0" w:space="0" w:color="auto"/>
              </w:divBdr>
            </w:div>
            <w:div w:id="2108770982">
              <w:marLeft w:val="0"/>
              <w:marRight w:val="0"/>
              <w:marTop w:val="0"/>
              <w:marBottom w:val="0"/>
              <w:divBdr>
                <w:top w:val="none" w:sz="0" w:space="0" w:color="auto"/>
                <w:left w:val="none" w:sz="0" w:space="0" w:color="auto"/>
                <w:bottom w:val="none" w:sz="0" w:space="0" w:color="auto"/>
                <w:right w:val="none" w:sz="0" w:space="0" w:color="auto"/>
              </w:divBdr>
            </w:div>
            <w:div w:id="2135322263">
              <w:marLeft w:val="0"/>
              <w:marRight w:val="0"/>
              <w:marTop w:val="0"/>
              <w:marBottom w:val="0"/>
              <w:divBdr>
                <w:top w:val="none" w:sz="0" w:space="0" w:color="auto"/>
                <w:left w:val="none" w:sz="0" w:space="0" w:color="auto"/>
                <w:bottom w:val="none" w:sz="0" w:space="0" w:color="auto"/>
                <w:right w:val="none" w:sz="0" w:space="0" w:color="auto"/>
              </w:divBdr>
            </w:div>
          </w:divsChild>
        </w:div>
        <w:div w:id="1494494339">
          <w:marLeft w:val="0"/>
          <w:marRight w:val="0"/>
          <w:marTop w:val="0"/>
          <w:marBottom w:val="0"/>
          <w:divBdr>
            <w:top w:val="none" w:sz="0" w:space="0" w:color="auto"/>
            <w:left w:val="none" w:sz="0" w:space="0" w:color="auto"/>
            <w:bottom w:val="none" w:sz="0" w:space="0" w:color="auto"/>
            <w:right w:val="none" w:sz="0" w:space="0" w:color="auto"/>
          </w:divBdr>
        </w:div>
        <w:div w:id="1795520796">
          <w:marLeft w:val="0"/>
          <w:marRight w:val="0"/>
          <w:marTop w:val="0"/>
          <w:marBottom w:val="0"/>
          <w:divBdr>
            <w:top w:val="none" w:sz="0" w:space="0" w:color="auto"/>
            <w:left w:val="none" w:sz="0" w:space="0" w:color="auto"/>
            <w:bottom w:val="none" w:sz="0" w:space="0" w:color="auto"/>
            <w:right w:val="none" w:sz="0" w:space="0" w:color="auto"/>
          </w:divBdr>
        </w:div>
      </w:divsChild>
    </w:div>
    <w:div w:id="1799370900">
      <w:bodyDiv w:val="1"/>
      <w:marLeft w:val="0"/>
      <w:marRight w:val="0"/>
      <w:marTop w:val="0"/>
      <w:marBottom w:val="0"/>
      <w:divBdr>
        <w:top w:val="none" w:sz="0" w:space="0" w:color="auto"/>
        <w:left w:val="none" w:sz="0" w:space="0" w:color="auto"/>
        <w:bottom w:val="none" w:sz="0" w:space="0" w:color="auto"/>
        <w:right w:val="none" w:sz="0" w:space="0" w:color="auto"/>
      </w:divBdr>
    </w:div>
    <w:div w:id="1828132512">
      <w:bodyDiv w:val="1"/>
      <w:marLeft w:val="0"/>
      <w:marRight w:val="0"/>
      <w:marTop w:val="0"/>
      <w:marBottom w:val="0"/>
      <w:divBdr>
        <w:top w:val="none" w:sz="0" w:space="0" w:color="auto"/>
        <w:left w:val="none" w:sz="0" w:space="0" w:color="auto"/>
        <w:bottom w:val="none" w:sz="0" w:space="0" w:color="auto"/>
        <w:right w:val="none" w:sz="0" w:space="0" w:color="auto"/>
      </w:divBdr>
    </w:div>
    <w:div w:id="188174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BB10F-1A40-4208-B79B-FB2262B6D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1242</Words>
  <Characters>6831</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8057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3</cp:revision>
  <dcterms:created xsi:type="dcterms:W3CDTF">2022-12-09T22:34:00Z</dcterms:created>
  <dcterms:modified xsi:type="dcterms:W3CDTF">2022-12-09T22:34:00Z</dcterms:modified>
</cp:coreProperties>
</file>