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E37F5F" w:rsidRDefault="00E37F5F" w:rsidP="00E37F5F">
      <w:pPr>
        <w:pStyle w:val="Sinespaciado"/>
        <w:jc w:val="right"/>
        <w:rPr>
          <w:rStyle w:val="AcrnimoHTML"/>
          <w:rFonts w:ascii="Arial Black" w:eastAsia="PMingLiU-ExtB" w:hAnsi="Arial Black"/>
          <w:b/>
          <w:color w:val="F2F2F2" w:themeColor="background1" w:themeShade="F2"/>
          <w:spacing w:val="10"/>
          <w:sz w:val="72"/>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bookmarkStart w:id="0" w:name="_GoBack"/>
      <w:bookmarkEnd w:id="0"/>
      <w:r w:rsidRPr="00E37F5F">
        <w:rPr>
          <w:noProof/>
          <w:color w:val="F2F2F2" w:themeColor="background1" w:themeShade="F2"/>
          <w:lang w:eastAsia="es-MX"/>
        </w:rPr>
        <w:drawing>
          <wp:anchor distT="0" distB="0" distL="114300" distR="114300" simplePos="0" relativeHeight="251659264" behindDoc="1" locked="0" layoutInCell="1" allowOverlap="1" wp14:anchorId="46BAEED6" wp14:editId="0C6961CF">
            <wp:simplePos x="0" y="0"/>
            <wp:positionH relativeFrom="column">
              <wp:posOffset>-581025</wp:posOffset>
            </wp:positionH>
            <wp:positionV relativeFrom="paragraph">
              <wp:posOffset>133350</wp:posOffset>
            </wp:positionV>
            <wp:extent cx="6934200" cy="33147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936555" cy="3315826"/>
                    </a:xfrm>
                    <a:prstGeom prst="rect">
                      <a:avLst/>
                    </a:prstGeom>
                  </pic:spPr>
                </pic:pic>
              </a:graphicData>
            </a:graphic>
            <wp14:sizeRelH relativeFrom="page">
              <wp14:pctWidth>0</wp14:pctWidth>
            </wp14:sizeRelH>
            <wp14:sizeRelV relativeFrom="page">
              <wp14:pctHeight>0</wp14:pctHeight>
            </wp14:sizeRelV>
          </wp:anchor>
        </w:drawing>
      </w:r>
      <w:r w:rsidR="00594342">
        <w:rPr>
          <w:rStyle w:val="AcrnimoHTML"/>
          <w:rFonts w:ascii="Arial Black" w:eastAsia="PMingLiU-ExtB" w:hAnsi="Arial Black"/>
          <w:b/>
          <w:color w:val="F2F2F2" w:themeColor="background1" w:themeShade="F2"/>
          <w:spacing w:val="10"/>
          <w:sz w:val="72"/>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DISFRUTA Y VIVE DE C</w:t>
      </w:r>
      <w:r w:rsidRPr="00E37F5F">
        <w:rPr>
          <w:rStyle w:val="AcrnimoHTML"/>
          <w:rFonts w:ascii="Arial Black" w:eastAsia="PMingLiU-ExtB" w:hAnsi="Arial Black"/>
          <w:b/>
          <w:color w:val="F2F2F2" w:themeColor="background1" w:themeShade="F2"/>
          <w:spacing w:val="10"/>
          <w:sz w:val="72"/>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UBA</w:t>
      </w:r>
    </w:p>
    <w:p w:rsidR="00E37F5F" w:rsidRDefault="00E37F5F" w:rsidP="00E37F5F">
      <w:pPr>
        <w:pStyle w:val="Sinespaciado"/>
        <w:jc w:val="right"/>
        <w:rPr>
          <w:rFonts w:ascii="Book Antiqua" w:eastAsia="PMingLiU-ExtB" w:hAnsi="Book Antiqua"/>
          <w:b/>
          <w:sz w:val="22"/>
          <w:szCs w:val="22"/>
        </w:rPr>
      </w:pPr>
      <w:r w:rsidRPr="00E37F5F">
        <w:rPr>
          <w:rStyle w:val="AcrnimoHTML"/>
          <w:rFonts w:ascii="Arial Black" w:eastAsia="PMingLiU-ExtB" w:hAnsi="Arial Black"/>
          <w:b/>
          <w:color w:val="F2F2F2" w:themeColor="background1" w:themeShade="F2"/>
          <w:sz w:val="24"/>
          <w:szCs w:val="44"/>
          <w14:textFill>
            <w14:solidFill>
              <w14:schemeClr w14:val="bg1">
                <w14:alpha w14:val="5000"/>
                <w14:lumMod w14:val="95000"/>
              </w14:schemeClr>
            </w14:solidFill>
          </w14:textFill>
        </w:rPr>
        <w:t>LA HABANA - VARADERO</w:t>
      </w: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0C498E" w:rsidP="008F4366">
      <w:pPr>
        <w:jc w:val="center"/>
        <w:rPr>
          <w:rFonts w:ascii="Book Antiqua" w:eastAsia="PMingLiU-ExtB" w:hAnsi="Book Antiqua"/>
          <w:b/>
          <w:sz w:val="22"/>
          <w:szCs w:val="22"/>
        </w:rPr>
      </w:pPr>
      <w:r>
        <w:rPr>
          <w:rFonts w:ascii="Book Antiqua" w:hAnsi="Book Antiqua" w:cs="MV Boli"/>
          <w:b/>
          <w:noProof/>
          <w:sz w:val="22"/>
          <w:szCs w:val="22"/>
          <w:lang w:eastAsia="es-MX"/>
        </w:rPr>
        <mc:AlternateContent>
          <mc:Choice Requires="wps">
            <w:drawing>
              <wp:anchor distT="0" distB="0" distL="114300" distR="114300" simplePos="0" relativeHeight="251663360" behindDoc="0" locked="0" layoutInCell="1" allowOverlap="1" wp14:anchorId="4AF19C03" wp14:editId="31FAFA34">
                <wp:simplePos x="0" y="0"/>
                <wp:positionH relativeFrom="column">
                  <wp:posOffset>-457835</wp:posOffset>
                </wp:positionH>
                <wp:positionV relativeFrom="paragraph">
                  <wp:posOffset>18415</wp:posOffset>
                </wp:positionV>
                <wp:extent cx="2295525" cy="285750"/>
                <wp:effectExtent l="76200" t="38100" r="104775" b="114300"/>
                <wp:wrapNone/>
                <wp:docPr id="3" name="3 Cuadro de texto"/>
                <wp:cNvGraphicFramePr/>
                <a:graphic xmlns:a="http://schemas.openxmlformats.org/drawingml/2006/main">
                  <a:graphicData uri="http://schemas.microsoft.com/office/word/2010/wordprocessingShape">
                    <wps:wsp>
                      <wps:cNvSpPr txBox="1"/>
                      <wps:spPr>
                        <a:xfrm>
                          <a:off x="0" y="0"/>
                          <a:ext cx="2295525" cy="285750"/>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973401" w:rsidRPr="000C498E" w:rsidRDefault="000C498E" w:rsidP="00973401">
                            <w:pPr>
                              <w:jc w:val="center"/>
                              <w:rPr>
                                <w:b/>
                                <w:color w:val="C00000"/>
                              </w:rPr>
                            </w:pPr>
                            <w:r w:rsidRPr="000C498E">
                              <w:rPr>
                                <w:b/>
                                <w:sz w:val="24"/>
                              </w:rPr>
                              <w:t>Salidas: Martes y Sábados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 Cuadro de texto" o:spid="_x0000_s1026" type="#_x0000_t202" style="position:absolute;left:0;text-align:left;margin-left:-36.05pt;margin-top:1.45pt;width:180.7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" fillcolor="#215a69 [1640]" stroked="f">
                <v:fill color2="#3da5c1 [3016]" rotate="t" angle="180" colors="0 #2787a0;52429f #36b1d2;1 #34b3d6" focus="100%" type="gradient">
                  <o:fill v:ext="view" type="gradientUnscaled"/>
                </v:fill>
                <v:shadow on="t" color="black" opacity="22937f" origin=",.5" offset="0,.63889mm"/>
                <v:textbox>
                  <w:txbxContent>
                    <w:p w:rsidR="00973401" w:rsidRPr="000C498E" w:rsidRDefault="000C498E" w:rsidP="00973401">
                      <w:pPr>
                        <w:jc w:val="center"/>
                        <w:rPr>
                          <w:b/>
                          <w:color w:val="C00000"/>
                        </w:rPr>
                      </w:pPr>
                      <w:r w:rsidRPr="000C498E">
                        <w:rPr>
                          <w:b/>
                          <w:sz w:val="24"/>
                        </w:rPr>
                        <w:t>Salidas: Martes y Sábados</w:t>
                      </w:r>
                    </w:p>
                  </w:txbxContent>
                </v:textbox>
              </v:shape>
            </w:pict>
          </mc:Fallback>
        </mc:AlternateContent>
      </w:r>
      <w:r>
        <w:rPr>
          <w:rFonts w:ascii="Book Antiqua" w:hAnsi="Book Antiqua" w:cs="MV Boli"/>
          <w:b/>
          <w:noProof/>
          <w:sz w:val="22"/>
          <w:szCs w:val="22"/>
          <w:lang w:eastAsia="es-MX"/>
        </w:rPr>
        <mc:AlternateContent>
          <mc:Choice Requires="wps">
            <w:drawing>
              <wp:anchor distT="0" distB="0" distL="114300" distR="114300" simplePos="0" relativeHeight="251665408" behindDoc="0" locked="0" layoutInCell="1" allowOverlap="1" wp14:anchorId="232D8E47" wp14:editId="25B7F510">
                <wp:simplePos x="0" y="0"/>
                <wp:positionH relativeFrom="column">
                  <wp:posOffset>3866515</wp:posOffset>
                </wp:positionH>
                <wp:positionV relativeFrom="paragraph">
                  <wp:posOffset>37465</wp:posOffset>
                </wp:positionV>
                <wp:extent cx="2295525" cy="285750"/>
                <wp:effectExtent l="76200" t="38100" r="104775" b="114300"/>
                <wp:wrapNone/>
                <wp:docPr id="5" name="5 Cuadro de texto"/>
                <wp:cNvGraphicFramePr/>
                <a:graphic xmlns:a="http://schemas.openxmlformats.org/drawingml/2006/main">
                  <a:graphicData uri="http://schemas.microsoft.com/office/word/2010/wordprocessingShape">
                    <wps:wsp>
                      <wps:cNvSpPr txBox="1"/>
                      <wps:spPr>
                        <a:xfrm>
                          <a:off x="0" y="0"/>
                          <a:ext cx="2295525" cy="285750"/>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0C498E" w:rsidRPr="00B660D4" w:rsidRDefault="000C498E" w:rsidP="000C498E">
                            <w:pPr>
                              <w:jc w:val="center"/>
                              <w:rPr>
                                <w:b/>
                                <w:color w:val="C00000"/>
                                <w:sz w:val="32"/>
                              </w:rPr>
                            </w:pPr>
                            <w:r>
                              <w:rPr>
                                <w:b/>
                                <w:sz w:val="32"/>
                              </w:rPr>
                              <w:t>08</w:t>
                            </w:r>
                            <w:r w:rsidRPr="006B7F16">
                              <w:rPr>
                                <w:b/>
                                <w:sz w:val="32"/>
                              </w:rPr>
                              <w:t xml:space="preserve"> DIAS / </w:t>
                            </w:r>
                            <w:r>
                              <w:rPr>
                                <w:b/>
                                <w:sz w:val="32"/>
                              </w:rPr>
                              <w:t>07</w:t>
                            </w:r>
                            <w:r w:rsidRPr="006B7F16">
                              <w:rPr>
                                <w:b/>
                                <w:sz w:val="32"/>
                              </w:rPr>
                              <w:t xml:space="preserve"> NOCHES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 Cuadro de texto" o:spid="_x0000_s1027" type="#_x0000_t202" style="position:absolute;left:0;text-align:left;margin-left:304.45pt;margin-top:2.95pt;width:180.7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" fillcolor="#215a69 [1640]" stroked="f">
                <v:fill color2="#3da5c1 [3016]" rotate="t" angle="180" colors="0 #2787a0;52429f #36b1d2;1 #34b3d6" focus="100%" type="gradient">
                  <o:fill v:ext="view" type="gradientUnscaled"/>
                </v:fill>
                <v:shadow on="t" color="black" opacity="22937f" origin=",.5" offset="0,.63889mm"/>
                <v:textbox>
                  <w:txbxContent>
                    <w:p w:rsidR="000C498E" w:rsidRPr="00B660D4" w:rsidRDefault="000C498E" w:rsidP="000C498E">
                      <w:pPr>
                        <w:jc w:val="center"/>
                        <w:rPr>
                          <w:b/>
                          <w:color w:val="C00000"/>
                          <w:sz w:val="32"/>
                        </w:rPr>
                      </w:pPr>
                      <w:r>
                        <w:rPr>
                          <w:b/>
                          <w:sz w:val="32"/>
                        </w:rPr>
                        <w:t>08</w:t>
                      </w:r>
                      <w:r w:rsidRPr="006B7F16">
                        <w:rPr>
                          <w:b/>
                          <w:sz w:val="32"/>
                        </w:rPr>
                        <w:t xml:space="preserve"> DIAS / </w:t>
                      </w:r>
                      <w:r>
                        <w:rPr>
                          <w:b/>
                          <w:sz w:val="32"/>
                        </w:rPr>
                        <w:t>07</w:t>
                      </w:r>
                      <w:r w:rsidRPr="006B7F16">
                        <w:rPr>
                          <w:b/>
                          <w:sz w:val="32"/>
                        </w:rPr>
                        <w:t xml:space="preserve"> NOCHES</w:t>
                      </w:r>
                    </w:p>
                  </w:txbxContent>
                </v:textbox>
              </v:shape>
            </w:pict>
          </mc:Fallback>
        </mc:AlternateContent>
      </w: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594342" w:rsidRDefault="00594342" w:rsidP="00594342">
      <w:pPr>
        <w:jc w:val="center"/>
        <w:rPr>
          <w:noProof/>
          <w:lang w:eastAsia="es-MX"/>
        </w:rPr>
      </w:pPr>
    </w:p>
    <w:p w:rsidR="00594342" w:rsidRDefault="00594342" w:rsidP="00594342">
      <w:pPr>
        <w:jc w:val="center"/>
        <w:rPr>
          <w:rFonts w:ascii="Book Antiqua" w:hAnsi="Book Antiqua" w:cs="MV Boli"/>
          <w:b/>
          <w:sz w:val="22"/>
          <w:szCs w:val="22"/>
        </w:rPr>
      </w:pPr>
      <w:r>
        <w:rPr>
          <w:rFonts w:ascii="Book Antiqua" w:hAnsi="Book Antiqua" w:cs="MV Boli"/>
          <w:b/>
          <w:sz w:val="22"/>
          <w:szCs w:val="22"/>
        </w:rPr>
        <w:t>DIA 01</w:t>
      </w:r>
    </w:p>
    <w:p w:rsidR="00594342" w:rsidRPr="005D2EC1" w:rsidRDefault="00594342" w:rsidP="00594342">
      <w:pPr>
        <w:pStyle w:val="Sinespaciado"/>
        <w:jc w:val="center"/>
        <w:rPr>
          <w:rFonts w:ascii="Book Antiqua" w:hAnsi="Book Antiqua" w:cs="MV Boli"/>
          <w:b/>
          <w:sz w:val="22"/>
          <w:szCs w:val="22"/>
        </w:rPr>
      </w:pPr>
      <w:r>
        <w:rPr>
          <w:rFonts w:ascii="Book Antiqua" w:hAnsi="Book Antiqua" w:cs="MV Boli"/>
          <w:b/>
          <w:sz w:val="22"/>
          <w:szCs w:val="22"/>
          <w:lang w:val="es-ES"/>
        </w:rPr>
        <w:t xml:space="preserve">MEXICO </w:t>
      </w:r>
      <w:r w:rsidRPr="002F3DEF">
        <w:rPr>
          <w:rFonts w:ascii="Segoe UI Emoji" w:eastAsia="MS Gothic" w:hAnsi="Segoe UI Emoji" w:cs="Segoe UI Emoji"/>
          <w:b/>
          <w:noProof/>
          <w:kern w:val="28"/>
          <w:lang w:val="es-ES"/>
        </w:rPr>
        <w:t>✈</w:t>
      </w:r>
      <w:r>
        <w:rPr>
          <w:rFonts w:ascii="Book Antiqua" w:hAnsi="Book Antiqua" w:cs="MV Boli"/>
          <w:b/>
          <w:sz w:val="22"/>
          <w:szCs w:val="22"/>
          <w:lang w:val="es-ES"/>
        </w:rPr>
        <w:t xml:space="preserve"> HABANA</w:t>
      </w:r>
    </w:p>
    <w:p w:rsidR="00594342" w:rsidRDefault="00594342" w:rsidP="00594342">
      <w:pPr>
        <w:pStyle w:val="Sinespaciado"/>
        <w:jc w:val="both"/>
        <w:rPr>
          <w:rFonts w:ascii="Book Antiqua" w:hAnsi="Book Antiqua" w:cs="MV Boli"/>
          <w:sz w:val="22"/>
          <w:szCs w:val="22"/>
        </w:rPr>
      </w:pPr>
      <w:r>
        <w:rPr>
          <w:rFonts w:ascii="Book Antiqua" w:hAnsi="Book Antiqua" w:cs="MV Boli"/>
          <w:sz w:val="22"/>
          <w:szCs w:val="22"/>
        </w:rPr>
        <w:t xml:space="preserve">Cita en el aeropuerto de la ciudad de México 03 horas antes para abordar el vuelo con destino a La Habana. Llegada al aeropuerto Internacional de La Habana, asistencia y traslado al hotel. </w:t>
      </w:r>
      <w:r>
        <w:rPr>
          <w:rFonts w:ascii="Book Antiqua" w:hAnsi="Book Antiqua" w:cs="MV Boli"/>
          <w:b/>
          <w:sz w:val="22"/>
          <w:szCs w:val="22"/>
        </w:rPr>
        <w:t>Alojamiento.</w:t>
      </w:r>
    </w:p>
    <w:p w:rsidR="00594342" w:rsidRPr="004E20B5" w:rsidRDefault="00594342" w:rsidP="00594342">
      <w:pPr>
        <w:pStyle w:val="Sinespaciado"/>
        <w:jc w:val="both"/>
        <w:rPr>
          <w:rFonts w:ascii="Book Antiqua" w:hAnsi="Book Antiqua" w:cs="MV Boli"/>
          <w:sz w:val="22"/>
          <w:szCs w:val="22"/>
        </w:rPr>
      </w:pPr>
      <w:r>
        <w:rPr>
          <w:rFonts w:ascii="Book Antiqua" w:hAnsi="Book Antiqua" w:cs="MV Boli"/>
          <w:sz w:val="22"/>
          <w:szCs w:val="22"/>
        </w:rPr>
        <w:t xml:space="preserve">   </w:t>
      </w:r>
    </w:p>
    <w:p w:rsidR="00594342" w:rsidRPr="001A3821" w:rsidRDefault="00594342" w:rsidP="00594342">
      <w:pPr>
        <w:pStyle w:val="Sinespaciado"/>
        <w:jc w:val="center"/>
        <w:rPr>
          <w:rFonts w:ascii="Book Antiqua" w:hAnsi="Book Antiqua" w:cs="MV Boli"/>
          <w:b/>
          <w:sz w:val="22"/>
          <w:szCs w:val="22"/>
        </w:rPr>
      </w:pPr>
      <w:r>
        <w:rPr>
          <w:rFonts w:ascii="Book Antiqua" w:hAnsi="Book Antiqua" w:cs="MV Boli"/>
          <w:b/>
          <w:sz w:val="22"/>
          <w:szCs w:val="22"/>
        </w:rPr>
        <w:t>DIA 02</w:t>
      </w:r>
    </w:p>
    <w:p w:rsidR="00594342" w:rsidRDefault="00594342" w:rsidP="00594342">
      <w:pPr>
        <w:pStyle w:val="Sinespaciado"/>
        <w:jc w:val="center"/>
        <w:rPr>
          <w:rFonts w:ascii="Book Antiqua" w:hAnsi="Book Antiqua" w:cs="MV Boli"/>
          <w:b/>
          <w:bCs/>
          <w:sz w:val="22"/>
          <w:szCs w:val="22"/>
          <w:lang w:val="es-ES"/>
        </w:rPr>
      </w:pPr>
      <w:r>
        <w:rPr>
          <w:rFonts w:ascii="Book Antiqua" w:hAnsi="Book Antiqua" w:cs="MV Boli"/>
          <w:b/>
          <w:bCs/>
          <w:sz w:val="22"/>
          <w:szCs w:val="22"/>
          <w:lang w:val="es-ES"/>
        </w:rPr>
        <w:t>HABANA (Día libre)</w:t>
      </w:r>
    </w:p>
    <w:p w:rsidR="00594342" w:rsidRDefault="00594342" w:rsidP="00594342">
      <w:pPr>
        <w:jc w:val="both"/>
        <w:rPr>
          <w:rFonts w:ascii="Book Antiqua" w:hAnsi="Book Antiqua"/>
          <w:b/>
          <w:sz w:val="22"/>
        </w:rPr>
      </w:pPr>
      <w:r>
        <w:rPr>
          <w:rFonts w:ascii="Book Antiqua" w:hAnsi="Book Antiqua"/>
          <w:b/>
          <w:sz w:val="22"/>
        </w:rPr>
        <w:t xml:space="preserve">Desayuno. </w:t>
      </w:r>
      <w:r>
        <w:rPr>
          <w:rFonts w:ascii="Book Antiqua" w:hAnsi="Book Antiqua"/>
          <w:sz w:val="22"/>
        </w:rPr>
        <w:t xml:space="preserve">Día libre para realizar actividades personales o hacer compras. </w:t>
      </w:r>
      <w:r>
        <w:rPr>
          <w:rFonts w:ascii="Book Antiqua" w:hAnsi="Book Antiqua"/>
          <w:b/>
          <w:sz w:val="22"/>
        </w:rPr>
        <w:t>Alojamiento.</w:t>
      </w:r>
    </w:p>
    <w:p w:rsidR="00594342" w:rsidRDefault="00594342" w:rsidP="00594342">
      <w:pPr>
        <w:jc w:val="both"/>
        <w:rPr>
          <w:rFonts w:ascii="Book Antiqua" w:hAnsi="Book Antiqua"/>
          <w:b/>
          <w:sz w:val="22"/>
        </w:rPr>
      </w:pPr>
      <w:r>
        <w:rPr>
          <w:rFonts w:ascii="Book Antiqua" w:hAnsi="Book Antiqua"/>
          <w:b/>
          <w:sz w:val="22"/>
        </w:rPr>
        <w:t xml:space="preserve"> </w:t>
      </w:r>
    </w:p>
    <w:p w:rsidR="00594342" w:rsidRDefault="00594342" w:rsidP="00594342">
      <w:pPr>
        <w:jc w:val="center"/>
        <w:rPr>
          <w:rFonts w:ascii="Book Antiqua" w:hAnsi="Book Antiqua"/>
          <w:b/>
          <w:sz w:val="22"/>
        </w:rPr>
      </w:pPr>
      <w:r>
        <w:rPr>
          <w:rFonts w:ascii="Book Antiqua" w:hAnsi="Book Antiqua"/>
          <w:b/>
          <w:sz w:val="22"/>
        </w:rPr>
        <w:t>DIA 03</w:t>
      </w:r>
    </w:p>
    <w:p w:rsidR="00594342" w:rsidRDefault="00594342" w:rsidP="00594342">
      <w:pPr>
        <w:jc w:val="center"/>
        <w:rPr>
          <w:rFonts w:ascii="Book Antiqua" w:hAnsi="Book Antiqua"/>
          <w:b/>
          <w:sz w:val="22"/>
        </w:rPr>
      </w:pPr>
      <w:r>
        <w:rPr>
          <w:rFonts w:ascii="Book Antiqua" w:hAnsi="Book Antiqua"/>
          <w:b/>
          <w:sz w:val="22"/>
        </w:rPr>
        <w:t>HABANA (Día libre)</w:t>
      </w:r>
    </w:p>
    <w:p w:rsidR="00594342" w:rsidRPr="00D04EDE" w:rsidRDefault="00594342" w:rsidP="00594342">
      <w:pPr>
        <w:jc w:val="both"/>
        <w:rPr>
          <w:rFonts w:ascii="Book Antiqua" w:hAnsi="Book Antiqua"/>
          <w:b/>
        </w:rPr>
      </w:pPr>
      <w:r>
        <w:rPr>
          <w:rFonts w:ascii="Book Antiqua" w:hAnsi="Book Antiqua"/>
          <w:b/>
          <w:sz w:val="22"/>
        </w:rPr>
        <w:t xml:space="preserve">Desayuno. </w:t>
      </w:r>
      <w:r>
        <w:rPr>
          <w:rFonts w:ascii="Book Antiqua" w:hAnsi="Book Antiqua"/>
          <w:sz w:val="22"/>
        </w:rPr>
        <w:t xml:space="preserve">Día libre para realizar actividades personales o hacer compras. </w:t>
      </w:r>
      <w:r>
        <w:rPr>
          <w:rFonts w:ascii="Book Antiqua" w:hAnsi="Book Antiqua"/>
          <w:b/>
          <w:sz w:val="22"/>
        </w:rPr>
        <w:t>Alojamiento.</w:t>
      </w:r>
    </w:p>
    <w:p w:rsidR="00594342" w:rsidRPr="00272522" w:rsidRDefault="00594342" w:rsidP="00594342">
      <w:pPr>
        <w:jc w:val="both"/>
        <w:rPr>
          <w:rFonts w:ascii="Book Antiqua" w:hAnsi="Book Antiqua"/>
          <w:sz w:val="22"/>
          <w:lang w:val="es-CR"/>
        </w:rPr>
      </w:pPr>
    </w:p>
    <w:p w:rsidR="00594342" w:rsidRDefault="00594342" w:rsidP="00594342">
      <w:pPr>
        <w:jc w:val="center"/>
        <w:rPr>
          <w:rFonts w:ascii="Book Antiqua" w:hAnsi="Book Antiqua" w:cs="MV Boli"/>
          <w:b/>
          <w:sz w:val="22"/>
          <w:szCs w:val="22"/>
        </w:rPr>
      </w:pPr>
      <w:r>
        <w:rPr>
          <w:rFonts w:ascii="Book Antiqua" w:hAnsi="Book Antiqua" w:cs="MV Boli"/>
          <w:b/>
          <w:sz w:val="22"/>
          <w:szCs w:val="22"/>
        </w:rPr>
        <w:t>DIA 04</w:t>
      </w:r>
    </w:p>
    <w:p w:rsidR="00594342" w:rsidRDefault="00594342" w:rsidP="00594342">
      <w:pPr>
        <w:jc w:val="center"/>
        <w:rPr>
          <w:rFonts w:ascii="Book Antiqua" w:hAnsi="Book Antiqua" w:cs="MV Boli"/>
          <w:b/>
          <w:sz w:val="22"/>
          <w:szCs w:val="22"/>
          <w:lang w:val="es-ES"/>
        </w:rPr>
      </w:pPr>
      <w:r>
        <w:rPr>
          <w:rFonts w:ascii="Book Antiqua" w:hAnsi="Book Antiqua" w:cs="MV Boli"/>
          <w:b/>
          <w:sz w:val="22"/>
          <w:szCs w:val="22"/>
          <w:lang w:val="es-ES"/>
        </w:rPr>
        <w:t xml:space="preserve">HABANA </w:t>
      </w:r>
      <w:r w:rsidRPr="00594342">
        <w:rPr>
          <w:rFonts w:ascii="Segoe UI Symbol" w:hAnsi="Segoe UI Symbol" w:cs="MV Boli"/>
          <w:b/>
          <w:sz w:val="24"/>
          <w:szCs w:val="22"/>
          <w:lang w:val="es-ES"/>
        </w:rPr>
        <w:t>🚌</w:t>
      </w:r>
      <w:r>
        <w:rPr>
          <w:rFonts w:ascii="Book Antiqua" w:hAnsi="Book Antiqua" w:cs="MV Boli"/>
          <w:b/>
          <w:sz w:val="22"/>
          <w:szCs w:val="22"/>
          <w:lang w:val="es-ES"/>
        </w:rPr>
        <w:t xml:space="preserve"> VARADERO</w:t>
      </w:r>
    </w:p>
    <w:p w:rsidR="00594342" w:rsidRPr="00D04EDE" w:rsidRDefault="00594342" w:rsidP="00594342">
      <w:pPr>
        <w:jc w:val="both"/>
        <w:rPr>
          <w:rFonts w:ascii="Book Antiqua" w:hAnsi="Book Antiqua" w:cs="MV Boli"/>
          <w:b/>
          <w:sz w:val="22"/>
          <w:szCs w:val="22"/>
          <w:lang w:val="es-ES"/>
        </w:rPr>
      </w:pPr>
      <w:r>
        <w:rPr>
          <w:rFonts w:ascii="Book Antiqua" w:hAnsi="Book Antiqua" w:cs="MV Boli"/>
          <w:b/>
          <w:sz w:val="22"/>
          <w:szCs w:val="22"/>
          <w:lang w:val="es-ES"/>
        </w:rPr>
        <w:t xml:space="preserve">Desayuno </w:t>
      </w:r>
      <w:r w:rsidRPr="00594342">
        <w:rPr>
          <w:rFonts w:ascii="Book Antiqua" w:hAnsi="Book Antiqua" w:cs="MV Boli"/>
          <w:sz w:val="22"/>
          <w:szCs w:val="22"/>
          <w:lang w:val="es-ES"/>
        </w:rPr>
        <w:t>y a</w:t>
      </w:r>
      <w:r>
        <w:rPr>
          <w:rFonts w:ascii="Book Antiqua" w:hAnsi="Book Antiqua" w:cs="MV Boli"/>
          <w:sz w:val="22"/>
          <w:szCs w:val="22"/>
          <w:lang w:val="es-ES"/>
        </w:rPr>
        <w:t xml:space="preserve"> la hora indicada traslado a Varadero máximo 2 horas de trayecto. Llegada al hotel de Varadero. </w:t>
      </w:r>
      <w:r>
        <w:rPr>
          <w:rFonts w:ascii="Book Antiqua" w:hAnsi="Book Antiqua" w:cs="MV Boli"/>
          <w:b/>
          <w:sz w:val="22"/>
          <w:szCs w:val="22"/>
          <w:lang w:val="es-ES"/>
        </w:rPr>
        <w:t>Alojamiento.</w:t>
      </w:r>
    </w:p>
    <w:p w:rsidR="00594342" w:rsidRDefault="00594342" w:rsidP="00594342">
      <w:pPr>
        <w:jc w:val="both"/>
        <w:rPr>
          <w:rFonts w:ascii="Book Antiqua" w:hAnsi="Book Antiqua" w:cs="MV Boli"/>
          <w:sz w:val="22"/>
          <w:szCs w:val="22"/>
        </w:rPr>
      </w:pPr>
      <w:r>
        <w:rPr>
          <w:rFonts w:ascii="Book Antiqua" w:hAnsi="Book Antiqua" w:cs="MV Boli"/>
          <w:sz w:val="22"/>
          <w:szCs w:val="22"/>
        </w:rPr>
        <w:t xml:space="preserve"> </w:t>
      </w:r>
    </w:p>
    <w:p w:rsidR="00594342" w:rsidRDefault="00594342" w:rsidP="00594342">
      <w:pPr>
        <w:pStyle w:val="Sinespaciado"/>
        <w:jc w:val="center"/>
        <w:rPr>
          <w:rFonts w:ascii="Book Antiqua" w:hAnsi="Book Antiqua" w:cs="MV Boli"/>
          <w:b/>
          <w:sz w:val="22"/>
          <w:szCs w:val="22"/>
        </w:rPr>
      </w:pPr>
      <w:r>
        <w:rPr>
          <w:rFonts w:ascii="Book Antiqua" w:hAnsi="Book Antiqua" w:cs="MV Boli"/>
          <w:b/>
          <w:sz w:val="22"/>
          <w:szCs w:val="22"/>
        </w:rPr>
        <w:t>DIA 05</w:t>
      </w:r>
    </w:p>
    <w:p w:rsidR="00594342" w:rsidRDefault="00594342" w:rsidP="00594342">
      <w:pPr>
        <w:pStyle w:val="Sinespaciado"/>
        <w:jc w:val="center"/>
        <w:rPr>
          <w:rFonts w:ascii="Book Antiqua" w:hAnsi="Book Antiqua" w:cs="MV Boli"/>
          <w:b/>
          <w:sz w:val="22"/>
          <w:szCs w:val="22"/>
        </w:rPr>
      </w:pPr>
      <w:r>
        <w:rPr>
          <w:rFonts w:ascii="Book Antiqua" w:hAnsi="Book Antiqua" w:cs="MV Boli"/>
          <w:b/>
          <w:sz w:val="22"/>
          <w:szCs w:val="22"/>
        </w:rPr>
        <w:t>VARADERO (Todo Incluido)</w:t>
      </w:r>
    </w:p>
    <w:p w:rsidR="00594342" w:rsidRDefault="00594342" w:rsidP="00594342">
      <w:pPr>
        <w:pStyle w:val="Sinespaciado"/>
        <w:jc w:val="both"/>
        <w:rPr>
          <w:rFonts w:ascii="Book Antiqua" w:hAnsi="Book Antiqua" w:cs="MV Boli"/>
          <w:b/>
          <w:sz w:val="22"/>
          <w:szCs w:val="22"/>
        </w:rPr>
      </w:pPr>
      <w:r>
        <w:rPr>
          <w:rFonts w:ascii="Book Antiqua" w:hAnsi="Book Antiqua" w:cs="MV Boli"/>
          <w:sz w:val="22"/>
          <w:szCs w:val="22"/>
        </w:rPr>
        <w:t xml:space="preserve">Día libre para disfrutar de la alberca o hacer excursiones opcionales. </w:t>
      </w:r>
      <w:r>
        <w:rPr>
          <w:rFonts w:ascii="Book Antiqua" w:hAnsi="Book Antiqua" w:cs="MV Boli"/>
          <w:b/>
          <w:sz w:val="22"/>
          <w:szCs w:val="22"/>
        </w:rPr>
        <w:t>Alojamiento.</w:t>
      </w:r>
    </w:p>
    <w:p w:rsidR="00594342" w:rsidRDefault="00594342" w:rsidP="00594342">
      <w:pPr>
        <w:pStyle w:val="Sinespaciado"/>
        <w:jc w:val="both"/>
        <w:rPr>
          <w:rFonts w:ascii="Book Antiqua" w:hAnsi="Book Antiqua" w:cs="MV Boli"/>
          <w:b/>
          <w:sz w:val="22"/>
          <w:szCs w:val="22"/>
        </w:rPr>
      </w:pPr>
    </w:p>
    <w:p w:rsidR="00567890" w:rsidRDefault="00567890" w:rsidP="00567890">
      <w:pPr>
        <w:pStyle w:val="Sinespaciado"/>
        <w:jc w:val="center"/>
        <w:rPr>
          <w:rFonts w:ascii="Book Antiqua" w:hAnsi="Book Antiqua" w:cs="MV Boli"/>
          <w:b/>
          <w:sz w:val="22"/>
          <w:szCs w:val="22"/>
        </w:rPr>
      </w:pPr>
      <w:r>
        <w:rPr>
          <w:rFonts w:ascii="Book Antiqua" w:hAnsi="Book Antiqua" w:cs="MV Boli"/>
          <w:b/>
          <w:sz w:val="22"/>
          <w:szCs w:val="22"/>
        </w:rPr>
        <w:t>DIA 06</w:t>
      </w:r>
    </w:p>
    <w:p w:rsidR="00567890" w:rsidRDefault="00567890" w:rsidP="00567890">
      <w:pPr>
        <w:pStyle w:val="Sinespaciado"/>
        <w:jc w:val="center"/>
        <w:rPr>
          <w:rFonts w:ascii="Book Antiqua" w:hAnsi="Book Antiqua" w:cs="MV Boli"/>
          <w:b/>
          <w:sz w:val="22"/>
          <w:szCs w:val="22"/>
        </w:rPr>
      </w:pPr>
      <w:r>
        <w:rPr>
          <w:rFonts w:ascii="Book Antiqua" w:hAnsi="Book Antiqua" w:cs="MV Boli"/>
          <w:b/>
          <w:sz w:val="22"/>
          <w:szCs w:val="22"/>
        </w:rPr>
        <w:t>VARADERO (Todo Incluido)</w:t>
      </w:r>
    </w:p>
    <w:p w:rsidR="00567890" w:rsidRDefault="00567890" w:rsidP="00567890">
      <w:pPr>
        <w:pStyle w:val="Sinespaciado"/>
        <w:jc w:val="both"/>
        <w:rPr>
          <w:rFonts w:ascii="Book Antiqua" w:hAnsi="Book Antiqua" w:cs="MV Boli"/>
          <w:b/>
          <w:sz w:val="22"/>
          <w:szCs w:val="22"/>
        </w:rPr>
      </w:pPr>
      <w:r>
        <w:rPr>
          <w:rFonts w:ascii="Book Antiqua" w:hAnsi="Book Antiqua" w:cs="MV Boli"/>
          <w:sz w:val="22"/>
          <w:szCs w:val="22"/>
        </w:rPr>
        <w:t xml:space="preserve">Día libre para disfrutar de la alberca o hacer excursiones opcionales. </w:t>
      </w:r>
      <w:r>
        <w:rPr>
          <w:rFonts w:ascii="Book Antiqua" w:hAnsi="Book Antiqua" w:cs="MV Boli"/>
          <w:b/>
          <w:sz w:val="22"/>
          <w:szCs w:val="22"/>
        </w:rPr>
        <w:t>Alojamiento.</w:t>
      </w:r>
    </w:p>
    <w:p w:rsidR="00567890" w:rsidRDefault="00567890" w:rsidP="00567890">
      <w:pPr>
        <w:pStyle w:val="Sinespaciado"/>
        <w:jc w:val="both"/>
        <w:rPr>
          <w:rFonts w:ascii="Book Antiqua" w:hAnsi="Book Antiqua" w:cs="MV Boli"/>
          <w:b/>
          <w:sz w:val="22"/>
          <w:szCs w:val="22"/>
        </w:rPr>
      </w:pPr>
    </w:p>
    <w:p w:rsidR="00594342" w:rsidRDefault="00567890" w:rsidP="00594342">
      <w:pPr>
        <w:pStyle w:val="Sinespaciado"/>
        <w:jc w:val="center"/>
        <w:rPr>
          <w:rFonts w:ascii="Book Antiqua" w:hAnsi="Book Antiqua" w:cs="MV Boli"/>
          <w:b/>
          <w:sz w:val="22"/>
          <w:szCs w:val="22"/>
        </w:rPr>
      </w:pPr>
      <w:r>
        <w:rPr>
          <w:rFonts w:ascii="Book Antiqua" w:hAnsi="Book Antiqua" w:cs="MV Boli"/>
          <w:b/>
          <w:sz w:val="22"/>
          <w:szCs w:val="22"/>
        </w:rPr>
        <w:t>DIA 07</w:t>
      </w:r>
    </w:p>
    <w:p w:rsidR="00594342" w:rsidRDefault="00594342" w:rsidP="00594342">
      <w:pPr>
        <w:pStyle w:val="Sinespaciado"/>
        <w:jc w:val="center"/>
        <w:rPr>
          <w:rFonts w:ascii="Book Antiqua" w:hAnsi="Book Antiqua" w:cs="MV Boli"/>
          <w:b/>
          <w:sz w:val="22"/>
          <w:szCs w:val="22"/>
        </w:rPr>
      </w:pPr>
      <w:r>
        <w:rPr>
          <w:rFonts w:ascii="Book Antiqua" w:hAnsi="Book Antiqua" w:cs="MV Boli"/>
          <w:b/>
          <w:sz w:val="22"/>
          <w:szCs w:val="22"/>
        </w:rPr>
        <w:t>VARADERO – Todo Incluido</w:t>
      </w:r>
    </w:p>
    <w:p w:rsidR="00594342" w:rsidRPr="00B11531" w:rsidRDefault="00594342" w:rsidP="00594342">
      <w:pPr>
        <w:pStyle w:val="Sinespaciado"/>
        <w:jc w:val="both"/>
        <w:rPr>
          <w:rFonts w:ascii="Book Antiqua" w:hAnsi="Book Antiqua" w:cs="MV Boli"/>
          <w:b/>
          <w:sz w:val="22"/>
          <w:szCs w:val="22"/>
        </w:rPr>
      </w:pPr>
      <w:r>
        <w:rPr>
          <w:rFonts w:ascii="Book Antiqua" w:hAnsi="Book Antiqua" w:cs="MV Boli"/>
          <w:sz w:val="22"/>
          <w:szCs w:val="22"/>
        </w:rPr>
        <w:t xml:space="preserve">Día libre para disfrutar de la alberca o hacer excursiones opcionales. </w:t>
      </w:r>
      <w:r>
        <w:rPr>
          <w:rFonts w:ascii="Book Antiqua" w:hAnsi="Book Antiqua" w:cs="MV Boli"/>
          <w:b/>
          <w:sz w:val="22"/>
          <w:szCs w:val="22"/>
        </w:rPr>
        <w:t>Alojamiento.</w:t>
      </w:r>
    </w:p>
    <w:p w:rsidR="00594342" w:rsidRPr="00B11531" w:rsidRDefault="00594342" w:rsidP="00594342">
      <w:pPr>
        <w:pStyle w:val="Sinespaciado"/>
        <w:jc w:val="both"/>
        <w:rPr>
          <w:rFonts w:ascii="Book Antiqua" w:hAnsi="Book Antiqua" w:cs="MV Boli"/>
          <w:b/>
          <w:sz w:val="22"/>
          <w:szCs w:val="22"/>
        </w:rPr>
      </w:pPr>
    </w:p>
    <w:p w:rsidR="00595689" w:rsidRDefault="00595689" w:rsidP="00594342">
      <w:pPr>
        <w:pStyle w:val="Sinespaciado"/>
        <w:jc w:val="center"/>
        <w:rPr>
          <w:rFonts w:ascii="Book Antiqua" w:hAnsi="Book Antiqua" w:cs="MV Boli"/>
          <w:b/>
          <w:sz w:val="22"/>
          <w:szCs w:val="22"/>
        </w:rPr>
      </w:pPr>
    </w:p>
    <w:p w:rsidR="00594342" w:rsidRDefault="002200BB" w:rsidP="00594342">
      <w:pPr>
        <w:pStyle w:val="Sinespaciado"/>
        <w:jc w:val="center"/>
        <w:rPr>
          <w:rFonts w:ascii="Book Antiqua" w:hAnsi="Book Antiqua" w:cs="MV Boli"/>
          <w:b/>
          <w:sz w:val="22"/>
          <w:szCs w:val="22"/>
        </w:rPr>
      </w:pPr>
      <w:r>
        <w:rPr>
          <w:rFonts w:ascii="Book Antiqua" w:hAnsi="Book Antiqua" w:cs="MV Boli"/>
          <w:b/>
          <w:sz w:val="22"/>
          <w:szCs w:val="22"/>
        </w:rPr>
        <w:t>DIA 08</w:t>
      </w:r>
    </w:p>
    <w:p w:rsidR="00594342" w:rsidRDefault="00594342" w:rsidP="00594342">
      <w:pPr>
        <w:pStyle w:val="Sinespaciado"/>
        <w:jc w:val="center"/>
        <w:rPr>
          <w:rFonts w:ascii="Book Antiqua" w:hAnsi="Book Antiqua" w:cs="MV Boli"/>
          <w:b/>
          <w:sz w:val="22"/>
          <w:szCs w:val="22"/>
        </w:rPr>
      </w:pPr>
      <w:r>
        <w:rPr>
          <w:rFonts w:ascii="Book Antiqua" w:hAnsi="Book Antiqua" w:cs="MV Boli"/>
          <w:b/>
          <w:sz w:val="22"/>
          <w:szCs w:val="22"/>
        </w:rPr>
        <w:t xml:space="preserve">VARADERO </w:t>
      </w:r>
      <w:r w:rsidR="00595689" w:rsidRPr="00594342">
        <w:rPr>
          <w:rFonts w:ascii="Segoe UI Symbol" w:hAnsi="Segoe UI Symbol" w:cs="MV Boli"/>
          <w:b/>
          <w:sz w:val="24"/>
          <w:szCs w:val="22"/>
          <w:lang w:val="es-ES"/>
        </w:rPr>
        <w:t>🚌</w:t>
      </w:r>
      <w:r w:rsidR="00595689">
        <w:rPr>
          <w:rFonts w:ascii="Book Antiqua" w:hAnsi="Book Antiqua" w:cs="MV Boli"/>
          <w:b/>
          <w:sz w:val="22"/>
          <w:szCs w:val="22"/>
        </w:rPr>
        <w:t xml:space="preserve"> HABANA </w:t>
      </w:r>
      <w:r w:rsidR="00595689" w:rsidRPr="002F3DEF">
        <w:rPr>
          <w:rFonts w:ascii="Segoe UI Emoji" w:eastAsia="MS Gothic" w:hAnsi="Segoe UI Emoji" w:cs="Segoe UI Emoji"/>
          <w:b/>
          <w:noProof/>
          <w:kern w:val="28"/>
          <w:lang w:val="es-ES"/>
        </w:rPr>
        <w:t>✈</w:t>
      </w:r>
      <w:r w:rsidR="00595689">
        <w:rPr>
          <w:rFonts w:ascii="Segoe UI Emoji" w:eastAsia="MS Gothic" w:hAnsi="Segoe UI Emoji" w:cs="Segoe UI Emoji"/>
          <w:b/>
          <w:noProof/>
          <w:kern w:val="28"/>
          <w:lang w:val="es-ES"/>
        </w:rPr>
        <w:t xml:space="preserve"> </w:t>
      </w:r>
      <w:r w:rsidR="00595689">
        <w:rPr>
          <w:rFonts w:ascii="Book Antiqua" w:hAnsi="Book Antiqua" w:cs="MV Boli"/>
          <w:b/>
          <w:sz w:val="22"/>
          <w:szCs w:val="22"/>
        </w:rPr>
        <w:t>MEXICO</w:t>
      </w:r>
    </w:p>
    <w:p w:rsidR="00594342" w:rsidRPr="00B11531" w:rsidRDefault="00594342" w:rsidP="00594342">
      <w:pPr>
        <w:pStyle w:val="Sinespaciado"/>
        <w:jc w:val="both"/>
        <w:rPr>
          <w:rFonts w:ascii="Book Antiqua" w:hAnsi="Book Antiqua" w:cs="MV Boli"/>
          <w:sz w:val="22"/>
          <w:szCs w:val="22"/>
        </w:rPr>
      </w:pPr>
      <w:r>
        <w:rPr>
          <w:rFonts w:ascii="Book Antiqua" w:hAnsi="Book Antiqua" w:cs="MV Boli"/>
          <w:b/>
          <w:sz w:val="22"/>
          <w:szCs w:val="22"/>
        </w:rPr>
        <w:t xml:space="preserve">Desayuno </w:t>
      </w:r>
      <w:r>
        <w:rPr>
          <w:rFonts w:ascii="Book Antiqua" w:hAnsi="Book Antiqua" w:cs="MV Boli"/>
          <w:sz w:val="22"/>
          <w:szCs w:val="22"/>
        </w:rPr>
        <w:t>y a la hora indicada traslado al aeropuerto de La Habana para tomar el vuelo con destino de regreso a la Ciudad de México.</w:t>
      </w:r>
    </w:p>
    <w:p w:rsidR="00594342" w:rsidRDefault="00594342" w:rsidP="00594342">
      <w:pPr>
        <w:jc w:val="center"/>
        <w:rPr>
          <w:rFonts w:ascii="Book Antiqua" w:hAnsi="Book Antiqua"/>
          <w:b/>
          <w:sz w:val="22"/>
          <w:lang w:val="es-ES"/>
        </w:rPr>
      </w:pPr>
      <w:r>
        <w:rPr>
          <w:rFonts w:ascii="Book Antiqua" w:hAnsi="Book Antiqua"/>
          <w:b/>
          <w:sz w:val="22"/>
          <w:lang w:val="es-ES"/>
        </w:rPr>
        <w:t xml:space="preserve">                            </w:t>
      </w:r>
    </w:p>
    <w:p w:rsidR="00594342" w:rsidRPr="003045C0" w:rsidRDefault="005D211E" w:rsidP="00594342">
      <w:pPr>
        <w:jc w:val="both"/>
        <w:rPr>
          <w:rFonts w:ascii="Book Antiqua" w:hAnsi="Book Antiqua"/>
          <w:b/>
          <w:bCs/>
        </w:rPr>
      </w:pPr>
      <w:r>
        <w:rPr>
          <w:rFonts w:ascii="Book Antiqua" w:eastAsia="PMingLiU-ExtB" w:hAnsi="Book Antiqua"/>
          <w:b/>
          <w:noProof/>
          <w:color w:val="FF0000"/>
          <w:sz w:val="22"/>
          <w:szCs w:val="22"/>
          <w:lang w:val="es-ES"/>
        </w:rPr>
        <w:t>……………………………………………….</w:t>
      </w:r>
      <w:r w:rsidR="00594342" w:rsidRPr="000E6686">
        <w:rPr>
          <w:rFonts w:ascii="Book Antiqua" w:eastAsia="PMingLiU-ExtB" w:hAnsi="Book Antiqua"/>
          <w:b/>
          <w:noProof/>
          <w:color w:val="FF0000"/>
          <w:sz w:val="22"/>
          <w:szCs w:val="22"/>
          <w:lang w:val="es-ES"/>
        </w:rPr>
        <w:t>………………………………Fin de nuestros servicios</w:t>
      </w:r>
    </w:p>
    <w:p w:rsidR="00594342" w:rsidRPr="00060AED" w:rsidRDefault="00594342" w:rsidP="00594342">
      <w:pPr>
        <w:autoSpaceDE w:val="0"/>
        <w:autoSpaceDN w:val="0"/>
        <w:adjustRightInd w:val="0"/>
        <w:jc w:val="both"/>
        <w:rPr>
          <w:rFonts w:ascii="Book Antiqua" w:eastAsia="Calibri" w:hAnsi="Book Antiqua" w:cs="Futura-Heavy"/>
          <w:b/>
          <w:bCs/>
          <w:color w:val="17365D"/>
          <w:kern w:val="0"/>
          <w:sz w:val="22"/>
          <w:szCs w:val="22"/>
          <w:lang w:eastAsia="es-MX"/>
        </w:rPr>
      </w:pPr>
      <w:r w:rsidRPr="00060AED">
        <w:rPr>
          <w:rFonts w:ascii="Book Antiqua" w:eastAsia="PMingLiU-ExtB" w:hAnsi="Book Antiqua"/>
          <w:b/>
          <w:noProof/>
          <w:color w:val="17365D"/>
          <w:sz w:val="22"/>
          <w:szCs w:val="22"/>
          <w:lang w:eastAsia="es-MX"/>
        </w:rPr>
        <mc:AlternateContent>
          <mc:Choice Requires="wps">
            <w:drawing>
              <wp:anchor distT="0" distB="0" distL="114300" distR="114300" simplePos="0" relativeHeight="251661312" behindDoc="1" locked="0" layoutInCell="1" allowOverlap="1" wp14:anchorId="26A1BBAE" wp14:editId="25A9DBD4">
                <wp:simplePos x="0" y="0"/>
                <wp:positionH relativeFrom="column">
                  <wp:posOffset>1785025</wp:posOffset>
                </wp:positionH>
                <wp:positionV relativeFrom="paragraph">
                  <wp:posOffset>131053</wp:posOffset>
                </wp:positionV>
                <wp:extent cx="2636195" cy="228600"/>
                <wp:effectExtent l="0" t="0" r="12065" b="19050"/>
                <wp:wrapNone/>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6195" cy="228600"/>
                        </a:xfrm>
                        <a:prstGeom prst="flowChartAlternateProcess">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4" o:spid="_x0000_s1026" type="#_x0000_t176" style="position:absolute;margin-left:140.55pt;margin-top:10.3pt;width:207.55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" fillcolor="aqua"/>
            </w:pict>
          </mc:Fallback>
        </mc:AlternateContent>
      </w:r>
    </w:p>
    <w:p w:rsidR="00E37F5F" w:rsidRDefault="00594342" w:rsidP="00594342">
      <w:pPr>
        <w:jc w:val="center"/>
        <w:rPr>
          <w:rFonts w:ascii="Book Antiqua" w:eastAsia="PMingLiU-ExtB" w:hAnsi="Book Antiqua"/>
          <w:b/>
          <w:sz w:val="22"/>
          <w:szCs w:val="22"/>
        </w:rPr>
      </w:pPr>
      <w:r w:rsidRPr="00060AED">
        <w:rPr>
          <w:rFonts w:ascii="Book Antiqua" w:eastAsia="PMingLiU-ExtB" w:hAnsi="Book Antiqua"/>
          <w:b/>
          <w:color w:val="17365D"/>
          <w:sz w:val="22"/>
          <w:szCs w:val="22"/>
          <w:lang w:val="es-ES"/>
        </w:rPr>
        <w:t xml:space="preserve">FELIZ REGRESO   </w:t>
      </w:r>
      <w:proofErr w:type="gramStart"/>
      <w:r w:rsidRPr="00060AED">
        <w:rPr>
          <w:rFonts w:ascii="Book Antiqua" w:eastAsia="PMingLiU-ExtB" w:hAnsi="Book Antiqua"/>
          <w:b/>
          <w:color w:val="17365D"/>
          <w:sz w:val="22"/>
          <w:szCs w:val="22"/>
          <w:lang w:val="es-ES"/>
        </w:rPr>
        <w:t>¡</w:t>
      </w:r>
      <w:proofErr w:type="gramEnd"/>
      <w:r w:rsidRPr="00060AED">
        <w:rPr>
          <w:rFonts w:ascii="Book Antiqua" w:eastAsia="PMingLiU-ExtB" w:hAnsi="Book Antiqua"/>
          <w:b/>
          <w:color w:val="17365D"/>
          <w:sz w:val="22"/>
          <w:szCs w:val="22"/>
          <w:lang w:val="es-ES"/>
        </w:rPr>
        <w:t>HASTA PRONT</w:t>
      </w:r>
    </w:p>
    <w:p w:rsidR="00E37F5F" w:rsidRDefault="00E37F5F" w:rsidP="008F4366">
      <w:pPr>
        <w:jc w:val="center"/>
        <w:rPr>
          <w:rFonts w:ascii="Book Antiqua" w:eastAsia="PMingLiU-ExtB" w:hAnsi="Book Antiqua"/>
          <w:b/>
          <w:sz w:val="22"/>
          <w:szCs w:val="22"/>
        </w:rPr>
      </w:pPr>
    </w:p>
    <w:p w:rsidR="008F4366" w:rsidRDefault="008F4366" w:rsidP="008F4366">
      <w:pPr>
        <w:jc w:val="center"/>
        <w:rPr>
          <w:rFonts w:ascii="Book Antiqua" w:eastAsia="PMingLiU-ExtB" w:hAnsi="Book Antiqua"/>
          <w:b/>
          <w:sz w:val="22"/>
          <w:szCs w:val="22"/>
        </w:rPr>
      </w:pPr>
      <w:r>
        <w:rPr>
          <w:rFonts w:ascii="Book Antiqua" w:eastAsia="PMingLiU-ExtB" w:hAnsi="Book Antiqua"/>
          <w:b/>
          <w:sz w:val="22"/>
          <w:szCs w:val="22"/>
        </w:rPr>
        <w:t>PRECIOS POR PERSONA EN USD</w:t>
      </w:r>
    </w:p>
    <w:p w:rsidR="008F4366" w:rsidRDefault="008F4366" w:rsidP="008F4366">
      <w:pPr>
        <w:pStyle w:val="Encabezado"/>
        <w:spacing w:line="360" w:lineRule="auto"/>
        <w:jc w:val="center"/>
        <w:rPr>
          <w:rFonts w:cs="Arial"/>
          <w:b/>
        </w:rPr>
      </w:pPr>
    </w:p>
    <w:p w:rsidR="008F4366" w:rsidRDefault="008F4366" w:rsidP="008F4366">
      <w:pPr>
        <w:pStyle w:val="Encabezado"/>
        <w:spacing w:line="360" w:lineRule="auto"/>
        <w:jc w:val="center"/>
        <w:rPr>
          <w:rFonts w:cs="Arial"/>
          <w:b/>
        </w:rPr>
      </w:pPr>
      <w:r w:rsidRPr="002A7929">
        <w:rPr>
          <w:rFonts w:cs="Arial"/>
          <w:b/>
        </w:rPr>
        <w:t>Hoteles previstos</w:t>
      </w:r>
      <w:r>
        <w:rPr>
          <w:rFonts w:cs="Arial"/>
          <w:b/>
        </w:rPr>
        <w:t xml:space="preserve"> o similares </w:t>
      </w:r>
    </w:p>
    <w:tbl>
      <w:tblPr>
        <w:tblpPr w:leftFromText="141" w:rightFromText="141" w:vertAnchor="text" w:horzAnchor="margin" w:tblpY="9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977"/>
        <w:gridCol w:w="1418"/>
        <w:gridCol w:w="1417"/>
        <w:gridCol w:w="1418"/>
      </w:tblGrid>
      <w:tr w:rsidR="00667E2C" w:rsidRPr="002A7929" w:rsidTr="00667E2C">
        <w:tc>
          <w:tcPr>
            <w:tcW w:w="2376" w:type="dxa"/>
            <w:shd w:val="clear" w:color="auto" w:fill="0070C0"/>
          </w:tcPr>
          <w:p w:rsidR="00E37F5F" w:rsidRPr="002A7929" w:rsidRDefault="00E37F5F" w:rsidP="00E37F5F">
            <w:pPr>
              <w:pStyle w:val="Encabezado"/>
              <w:spacing w:line="360" w:lineRule="auto"/>
              <w:jc w:val="center"/>
              <w:rPr>
                <w:rFonts w:cs="Arial"/>
                <w:b/>
                <w:bCs/>
                <w:i/>
                <w:color w:val="FFFFFF" w:themeColor="background1"/>
              </w:rPr>
            </w:pPr>
            <w:r>
              <w:rPr>
                <w:rFonts w:cs="Arial"/>
                <w:b/>
                <w:bCs/>
                <w:color w:val="FFFFFF" w:themeColor="background1"/>
              </w:rPr>
              <w:t>Habana</w:t>
            </w:r>
          </w:p>
        </w:tc>
        <w:tc>
          <w:tcPr>
            <w:tcW w:w="2977" w:type="dxa"/>
            <w:tcBorders>
              <w:right w:val="single" w:sz="4" w:space="0" w:color="auto"/>
            </w:tcBorders>
            <w:shd w:val="clear" w:color="auto" w:fill="0070C0"/>
          </w:tcPr>
          <w:p w:rsidR="00E37F5F" w:rsidRPr="002A7929" w:rsidRDefault="00E37F5F" w:rsidP="00E37F5F">
            <w:pPr>
              <w:pStyle w:val="Encabezado"/>
              <w:spacing w:line="360" w:lineRule="auto"/>
              <w:jc w:val="center"/>
              <w:rPr>
                <w:rFonts w:cs="Arial"/>
                <w:b/>
                <w:bCs/>
                <w:i/>
                <w:color w:val="FFFFFF" w:themeColor="background1"/>
              </w:rPr>
            </w:pPr>
            <w:r>
              <w:rPr>
                <w:rFonts w:cs="Arial"/>
                <w:b/>
                <w:bCs/>
                <w:color w:val="FFFFFF" w:themeColor="background1"/>
              </w:rPr>
              <w:t>Varadero</w:t>
            </w:r>
            <w:r w:rsidRPr="002A7929">
              <w:rPr>
                <w:rFonts w:cs="Arial"/>
                <w:b/>
                <w:bCs/>
                <w:color w:val="FFFFFF" w:themeColor="background1"/>
              </w:rPr>
              <w:t xml:space="preserve">  </w:t>
            </w:r>
          </w:p>
        </w:tc>
        <w:tc>
          <w:tcPr>
            <w:tcW w:w="1418" w:type="dxa"/>
            <w:tcBorders>
              <w:top w:val="single" w:sz="4" w:space="0" w:color="auto"/>
              <w:left w:val="single" w:sz="4" w:space="0" w:color="auto"/>
              <w:bottom w:val="single" w:sz="4" w:space="0" w:color="auto"/>
              <w:right w:val="nil"/>
            </w:tcBorders>
            <w:shd w:val="clear" w:color="auto" w:fill="0070C0"/>
          </w:tcPr>
          <w:p w:rsidR="00E37F5F" w:rsidRDefault="00E37F5F" w:rsidP="00E37F5F">
            <w:pPr>
              <w:pStyle w:val="Encabezado"/>
              <w:spacing w:line="360" w:lineRule="auto"/>
              <w:jc w:val="center"/>
              <w:rPr>
                <w:rFonts w:cs="Arial"/>
                <w:b/>
                <w:bCs/>
                <w:color w:val="FFFFFF" w:themeColor="background1"/>
              </w:rPr>
            </w:pPr>
            <w:r>
              <w:rPr>
                <w:rFonts w:cs="Arial"/>
                <w:b/>
                <w:bCs/>
                <w:color w:val="FFFFFF" w:themeColor="background1"/>
              </w:rPr>
              <w:t>3HAB/4VAR</w:t>
            </w:r>
          </w:p>
          <w:p w:rsidR="00E37F5F" w:rsidRPr="002A7929" w:rsidRDefault="00E37F5F" w:rsidP="00E37F5F">
            <w:pPr>
              <w:pStyle w:val="Encabezado"/>
              <w:spacing w:line="360" w:lineRule="auto"/>
              <w:jc w:val="center"/>
              <w:rPr>
                <w:rFonts w:cs="Arial"/>
                <w:b/>
                <w:bCs/>
                <w:i/>
                <w:color w:val="FFFFFF" w:themeColor="background1"/>
              </w:rPr>
            </w:pPr>
            <w:r>
              <w:rPr>
                <w:rFonts w:cs="Arial"/>
                <w:b/>
                <w:bCs/>
                <w:color w:val="FFFFFF" w:themeColor="background1"/>
              </w:rPr>
              <w:t>DBL</w:t>
            </w:r>
            <w:r w:rsidRPr="002A7929">
              <w:rPr>
                <w:rFonts w:cs="Arial"/>
                <w:b/>
                <w:bCs/>
                <w:color w:val="FFFFFF" w:themeColor="background1"/>
              </w:rPr>
              <w:t xml:space="preserve">  </w:t>
            </w:r>
          </w:p>
        </w:tc>
        <w:tc>
          <w:tcPr>
            <w:tcW w:w="1417" w:type="dxa"/>
            <w:tcBorders>
              <w:top w:val="single" w:sz="4" w:space="0" w:color="auto"/>
              <w:left w:val="nil"/>
              <w:bottom w:val="single" w:sz="4" w:space="0" w:color="auto"/>
              <w:right w:val="nil"/>
            </w:tcBorders>
            <w:shd w:val="clear" w:color="auto" w:fill="0070C0"/>
          </w:tcPr>
          <w:p w:rsidR="00E37F5F" w:rsidRDefault="00E37F5F" w:rsidP="00E37F5F">
            <w:pPr>
              <w:pStyle w:val="Encabezado"/>
              <w:spacing w:line="360" w:lineRule="auto"/>
              <w:jc w:val="center"/>
              <w:rPr>
                <w:rFonts w:cs="Arial"/>
                <w:b/>
                <w:bCs/>
                <w:color w:val="FFFFFF" w:themeColor="background1"/>
              </w:rPr>
            </w:pPr>
            <w:r>
              <w:rPr>
                <w:rFonts w:cs="Arial"/>
                <w:b/>
                <w:bCs/>
                <w:color w:val="FFFFFF" w:themeColor="background1"/>
              </w:rPr>
              <w:t>3HAB/4VAR</w:t>
            </w:r>
            <w:r w:rsidRPr="002A7929">
              <w:rPr>
                <w:rFonts w:cs="Arial"/>
                <w:b/>
                <w:bCs/>
                <w:color w:val="FFFFFF" w:themeColor="background1"/>
              </w:rPr>
              <w:t xml:space="preserve"> </w:t>
            </w:r>
          </w:p>
          <w:p w:rsidR="00E37F5F" w:rsidRPr="002A7929" w:rsidRDefault="00E37F5F" w:rsidP="00E37F5F">
            <w:pPr>
              <w:pStyle w:val="Encabezado"/>
              <w:spacing w:line="360" w:lineRule="auto"/>
              <w:jc w:val="center"/>
              <w:rPr>
                <w:rFonts w:cs="Arial"/>
                <w:b/>
                <w:bCs/>
                <w:i/>
                <w:color w:val="FFFFFF" w:themeColor="background1"/>
              </w:rPr>
            </w:pPr>
            <w:r>
              <w:rPr>
                <w:rFonts w:cs="Arial"/>
                <w:b/>
                <w:bCs/>
                <w:color w:val="FFFFFF" w:themeColor="background1"/>
              </w:rPr>
              <w:t>TPL</w:t>
            </w:r>
          </w:p>
        </w:tc>
        <w:tc>
          <w:tcPr>
            <w:tcW w:w="1418" w:type="dxa"/>
            <w:tcBorders>
              <w:top w:val="single" w:sz="4" w:space="0" w:color="auto"/>
              <w:left w:val="nil"/>
              <w:bottom w:val="single" w:sz="4" w:space="0" w:color="auto"/>
              <w:right w:val="single" w:sz="4" w:space="0" w:color="auto"/>
            </w:tcBorders>
            <w:shd w:val="clear" w:color="auto" w:fill="0070C0"/>
          </w:tcPr>
          <w:p w:rsidR="00E37F5F" w:rsidRDefault="00E37F5F" w:rsidP="00E37F5F">
            <w:pPr>
              <w:pStyle w:val="Encabezado"/>
              <w:spacing w:line="360" w:lineRule="auto"/>
              <w:jc w:val="center"/>
              <w:rPr>
                <w:rFonts w:cs="Arial"/>
                <w:b/>
                <w:bCs/>
                <w:color w:val="FFFFFF" w:themeColor="background1"/>
              </w:rPr>
            </w:pPr>
            <w:r>
              <w:rPr>
                <w:rFonts w:cs="Arial"/>
                <w:b/>
                <w:bCs/>
                <w:color w:val="FFFFFF" w:themeColor="background1"/>
              </w:rPr>
              <w:t>3HAB/4VAR</w:t>
            </w:r>
            <w:r w:rsidRPr="002A7929">
              <w:rPr>
                <w:rFonts w:cs="Arial"/>
                <w:b/>
                <w:bCs/>
                <w:color w:val="FFFFFF" w:themeColor="background1"/>
              </w:rPr>
              <w:t xml:space="preserve">  </w:t>
            </w:r>
          </w:p>
          <w:p w:rsidR="00E37F5F" w:rsidRPr="002A7929" w:rsidRDefault="00E37F5F" w:rsidP="00E37F5F">
            <w:pPr>
              <w:pStyle w:val="Encabezado"/>
              <w:spacing w:line="360" w:lineRule="auto"/>
              <w:jc w:val="center"/>
              <w:rPr>
                <w:rFonts w:cs="Arial"/>
                <w:b/>
                <w:bCs/>
                <w:i/>
                <w:color w:val="FFFFFF" w:themeColor="background1"/>
              </w:rPr>
            </w:pPr>
            <w:r>
              <w:rPr>
                <w:rFonts w:cs="Arial"/>
                <w:b/>
                <w:bCs/>
                <w:color w:val="FFFFFF" w:themeColor="background1"/>
              </w:rPr>
              <w:t>SGL</w:t>
            </w:r>
          </w:p>
        </w:tc>
      </w:tr>
      <w:tr w:rsidR="00667E2C" w:rsidRPr="002A7929" w:rsidTr="00667E2C">
        <w:trPr>
          <w:trHeight w:val="305"/>
        </w:trPr>
        <w:tc>
          <w:tcPr>
            <w:tcW w:w="2376" w:type="dxa"/>
          </w:tcPr>
          <w:p w:rsidR="00E37F5F" w:rsidRPr="002A7929" w:rsidRDefault="00E37F5F" w:rsidP="00E37F5F">
            <w:pPr>
              <w:pStyle w:val="Encabezado"/>
              <w:spacing w:line="360" w:lineRule="auto"/>
              <w:jc w:val="center"/>
              <w:rPr>
                <w:rFonts w:cs="Arial"/>
                <w:b/>
                <w:bCs/>
                <w:i/>
              </w:rPr>
            </w:pPr>
            <w:r>
              <w:rPr>
                <w:rFonts w:cs="Arial"/>
                <w:b/>
                <w:bCs/>
              </w:rPr>
              <w:t>Vedado***</w:t>
            </w:r>
          </w:p>
        </w:tc>
        <w:tc>
          <w:tcPr>
            <w:tcW w:w="2977" w:type="dxa"/>
          </w:tcPr>
          <w:p w:rsidR="00E37F5F" w:rsidRPr="002A7929" w:rsidRDefault="002200BB" w:rsidP="002200BB">
            <w:pPr>
              <w:pStyle w:val="Encabezado"/>
              <w:spacing w:line="360" w:lineRule="auto"/>
              <w:jc w:val="center"/>
              <w:rPr>
                <w:rFonts w:cs="Arial"/>
                <w:b/>
                <w:i/>
              </w:rPr>
            </w:pPr>
            <w:proofErr w:type="spellStart"/>
            <w:r>
              <w:rPr>
                <w:rFonts w:cs="Arial"/>
                <w:b/>
              </w:rPr>
              <w:t>Starfish</w:t>
            </w:r>
            <w:proofErr w:type="spellEnd"/>
            <w:r>
              <w:rPr>
                <w:rFonts w:cs="Arial"/>
                <w:b/>
              </w:rPr>
              <w:t xml:space="preserve"> Varadero </w:t>
            </w:r>
            <w:r w:rsidR="00E37F5F">
              <w:rPr>
                <w:rFonts w:cs="Arial"/>
                <w:b/>
              </w:rPr>
              <w:t>***</w:t>
            </w:r>
          </w:p>
        </w:tc>
        <w:tc>
          <w:tcPr>
            <w:tcW w:w="1418" w:type="dxa"/>
            <w:tcBorders>
              <w:top w:val="single" w:sz="4" w:space="0" w:color="auto"/>
            </w:tcBorders>
          </w:tcPr>
          <w:p w:rsidR="00E37F5F" w:rsidRPr="002A7929" w:rsidRDefault="001F789F" w:rsidP="00E37F5F">
            <w:pPr>
              <w:pStyle w:val="Encabezado"/>
              <w:spacing w:line="360" w:lineRule="auto"/>
              <w:jc w:val="center"/>
              <w:rPr>
                <w:rFonts w:cs="Arial"/>
                <w:b/>
                <w:i/>
              </w:rPr>
            </w:pPr>
            <w:r>
              <w:rPr>
                <w:rFonts w:cs="Arial"/>
                <w:b/>
              </w:rPr>
              <w:t>738</w:t>
            </w:r>
            <w:r w:rsidR="00E37F5F">
              <w:rPr>
                <w:rFonts w:cs="Arial"/>
                <w:b/>
              </w:rPr>
              <w:t>.00</w:t>
            </w:r>
          </w:p>
        </w:tc>
        <w:tc>
          <w:tcPr>
            <w:tcW w:w="1417" w:type="dxa"/>
            <w:tcBorders>
              <w:top w:val="single" w:sz="4" w:space="0" w:color="auto"/>
            </w:tcBorders>
          </w:tcPr>
          <w:p w:rsidR="00E37F5F" w:rsidRPr="002A7929" w:rsidRDefault="001F789F" w:rsidP="00E37F5F">
            <w:pPr>
              <w:pStyle w:val="Encabezado"/>
              <w:spacing w:line="360" w:lineRule="auto"/>
              <w:jc w:val="center"/>
              <w:rPr>
                <w:rFonts w:cs="Arial"/>
                <w:b/>
                <w:i/>
              </w:rPr>
            </w:pPr>
            <w:r>
              <w:rPr>
                <w:rFonts w:cs="Arial"/>
                <w:b/>
              </w:rPr>
              <w:t>717</w:t>
            </w:r>
            <w:r w:rsidR="00E37F5F">
              <w:rPr>
                <w:rFonts w:cs="Arial"/>
                <w:b/>
              </w:rPr>
              <w:t>.00</w:t>
            </w:r>
          </w:p>
        </w:tc>
        <w:tc>
          <w:tcPr>
            <w:tcW w:w="1418" w:type="dxa"/>
            <w:tcBorders>
              <w:top w:val="single" w:sz="4" w:space="0" w:color="auto"/>
            </w:tcBorders>
          </w:tcPr>
          <w:p w:rsidR="00E37F5F" w:rsidRPr="002A7929" w:rsidRDefault="001F789F" w:rsidP="00E37F5F">
            <w:pPr>
              <w:pStyle w:val="Encabezado"/>
              <w:spacing w:line="360" w:lineRule="auto"/>
              <w:jc w:val="center"/>
              <w:rPr>
                <w:rFonts w:cs="Arial"/>
                <w:b/>
                <w:i/>
              </w:rPr>
            </w:pPr>
            <w:r>
              <w:rPr>
                <w:rFonts w:cs="Arial"/>
                <w:b/>
              </w:rPr>
              <w:t>892</w:t>
            </w:r>
            <w:r w:rsidR="00E37F5F">
              <w:rPr>
                <w:rFonts w:cs="Arial"/>
                <w:b/>
              </w:rPr>
              <w:t>.00</w:t>
            </w:r>
          </w:p>
        </w:tc>
      </w:tr>
      <w:tr w:rsidR="00667E2C" w:rsidRPr="002A7929" w:rsidTr="00667E2C">
        <w:trPr>
          <w:trHeight w:val="305"/>
        </w:trPr>
        <w:tc>
          <w:tcPr>
            <w:tcW w:w="2376" w:type="dxa"/>
          </w:tcPr>
          <w:p w:rsidR="00E37F5F" w:rsidRPr="002A7929" w:rsidRDefault="002200BB" w:rsidP="002200BB">
            <w:pPr>
              <w:pStyle w:val="Encabezado"/>
              <w:spacing w:line="360" w:lineRule="auto"/>
              <w:jc w:val="center"/>
              <w:rPr>
                <w:rFonts w:cs="Arial"/>
                <w:b/>
                <w:bCs/>
                <w:i/>
              </w:rPr>
            </w:pPr>
            <w:proofErr w:type="spellStart"/>
            <w:r>
              <w:rPr>
                <w:rFonts w:cs="Arial"/>
                <w:b/>
                <w:bCs/>
              </w:rPr>
              <w:t>Memories</w:t>
            </w:r>
            <w:proofErr w:type="spellEnd"/>
            <w:r>
              <w:rPr>
                <w:rFonts w:cs="Arial"/>
                <w:b/>
                <w:bCs/>
              </w:rPr>
              <w:t xml:space="preserve"> Miramar </w:t>
            </w:r>
            <w:r w:rsidR="0016675C">
              <w:rPr>
                <w:rFonts w:cs="Arial"/>
                <w:b/>
                <w:bCs/>
              </w:rPr>
              <w:t>*</w:t>
            </w:r>
            <w:r w:rsidR="00E37F5F">
              <w:rPr>
                <w:rFonts w:cs="Arial"/>
                <w:b/>
                <w:bCs/>
              </w:rPr>
              <w:t>***</w:t>
            </w:r>
          </w:p>
        </w:tc>
        <w:tc>
          <w:tcPr>
            <w:tcW w:w="2977" w:type="dxa"/>
          </w:tcPr>
          <w:p w:rsidR="00E37F5F" w:rsidRPr="002A7929" w:rsidRDefault="0016675C" w:rsidP="002200BB">
            <w:pPr>
              <w:pStyle w:val="Encabezado"/>
              <w:spacing w:line="360" w:lineRule="auto"/>
              <w:jc w:val="center"/>
              <w:rPr>
                <w:rFonts w:cs="Arial"/>
                <w:b/>
                <w:i/>
              </w:rPr>
            </w:pPr>
            <w:proofErr w:type="spellStart"/>
            <w:r>
              <w:rPr>
                <w:rFonts w:cs="Arial"/>
                <w:b/>
              </w:rPr>
              <w:t>Me</w:t>
            </w:r>
            <w:r w:rsidR="002200BB">
              <w:rPr>
                <w:rFonts w:cs="Arial"/>
                <w:b/>
              </w:rPr>
              <w:t>mories</w:t>
            </w:r>
            <w:proofErr w:type="spellEnd"/>
            <w:r w:rsidR="002200BB">
              <w:rPr>
                <w:rFonts w:cs="Arial"/>
                <w:b/>
              </w:rPr>
              <w:t xml:space="preserve"> Varadero</w:t>
            </w:r>
            <w:r>
              <w:rPr>
                <w:rFonts w:cs="Arial"/>
                <w:b/>
              </w:rPr>
              <w:t xml:space="preserve"> **</w:t>
            </w:r>
            <w:r w:rsidR="00E37F5F">
              <w:rPr>
                <w:rFonts w:cs="Arial"/>
                <w:b/>
              </w:rPr>
              <w:t>**</w:t>
            </w:r>
          </w:p>
        </w:tc>
        <w:tc>
          <w:tcPr>
            <w:tcW w:w="1418" w:type="dxa"/>
          </w:tcPr>
          <w:p w:rsidR="00E37F5F" w:rsidRPr="002A7929" w:rsidRDefault="001F789F" w:rsidP="00E37F5F">
            <w:pPr>
              <w:pStyle w:val="Encabezado"/>
              <w:spacing w:line="360" w:lineRule="auto"/>
              <w:jc w:val="center"/>
              <w:rPr>
                <w:rFonts w:cs="Arial"/>
                <w:b/>
                <w:i/>
              </w:rPr>
            </w:pPr>
            <w:r>
              <w:rPr>
                <w:rFonts w:cs="Arial"/>
                <w:b/>
              </w:rPr>
              <w:t>870</w:t>
            </w:r>
            <w:r w:rsidR="00E37F5F">
              <w:rPr>
                <w:rFonts w:cs="Arial"/>
                <w:b/>
              </w:rPr>
              <w:t>.00</w:t>
            </w:r>
          </w:p>
        </w:tc>
        <w:tc>
          <w:tcPr>
            <w:tcW w:w="1417" w:type="dxa"/>
          </w:tcPr>
          <w:p w:rsidR="00E37F5F" w:rsidRPr="002A7929" w:rsidRDefault="001F789F" w:rsidP="00E37F5F">
            <w:pPr>
              <w:pStyle w:val="Encabezado"/>
              <w:spacing w:line="360" w:lineRule="auto"/>
              <w:jc w:val="center"/>
              <w:rPr>
                <w:rFonts w:cs="Arial"/>
                <w:b/>
                <w:i/>
              </w:rPr>
            </w:pPr>
            <w:r>
              <w:rPr>
                <w:rFonts w:cs="Arial"/>
                <w:b/>
              </w:rPr>
              <w:t>855</w:t>
            </w:r>
            <w:r w:rsidR="00E37F5F">
              <w:rPr>
                <w:rFonts w:cs="Arial"/>
                <w:b/>
              </w:rPr>
              <w:t>.00</w:t>
            </w:r>
          </w:p>
        </w:tc>
        <w:tc>
          <w:tcPr>
            <w:tcW w:w="1418" w:type="dxa"/>
          </w:tcPr>
          <w:p w:rsidR="00E37F5F" w:rsidRPr="002A7929" w:rsidRDefault="001F789F" w:rsidP="00E37F5F">
            <w:pPr>
              <w:pStyle w:val="Encabezado"/>
              <w:spacing w:line="360" w:lineRule="auto"/>
              <w:jc w:val="center"/>
              <w:rPr>
                <w:rFonts w:cs="Arial"/>
                <w:b/>
                <w:i/>
              </w:rPr>
            </w:pPr>
            <w:r>
              <w:rPr>
                <w:rFonts w:cs="Arial"/>
                <w:b/>
              </w:rPr>
              <w:t>1,130</w:t>
            </w:r>
            <w:r w:rsidR="00E37F5F">
              <w:rPr>
                <w:rFonts w:cs="Arial"/>
                <w:b/>
              </w:rPr>
              <w:t>.00</w:t>
            </w:r>
          </w:p>
        </w:tc>
      </w:tr>
      <w:tr w:rsidR="00667E2C" w:rsidRPr="002A7929" w:rsidTr="00667E2C">
        <w:trPr>
          <w:trHeight w:val="305"/>
        </w:trPr>
        <w:tc>
          <w:tcPr>
            <w:tcW w:w="2376" w:type="dxa"/>
          </w:tcPr>
          <w:p w:rsidR="00E37F5F" w:rsidRPr="002A7929" w:rsidRDefault="002200BB" w:rsidP="002200BB">
            <w:pPr>
              <w:pStyle w:val="Encabezado"/>
              <w:spacing w:line="360" w:lineRule="auto"/>
              <w:jc w:val="center"/>
              <w:rPr>
                <w:rFonts w:cs="Arial"/>
                <w:b/>
                <w:bCs/>
                <w:i/>
              </w:rPr>
            </w:pPr>
            <w:proofErr w:type="spellStart"/>
            <w:r>
              <w:rPr>
                <w:rFonts w:cs="Arial"/>
                <w:b/>
                <w:bCs/>
              </w:rPr>
              <w:t>Roc</w:t>
            </w:r>
            <w:proofErr w:type="spellEnd"/>
            <w:r>
              <w:rPr>
                <w:rFonts w:cs="Arial"/>
                <w:b/>
                <w:bCs/>
              </w:rPr>
              <w:t xml:space="preserve"> Presidente</w:t>
            </w:r>
            <w:r w:rsidR="0016675C">
              <w:rPr>
                <w:rFonts w:cs="Arial"/>
                <w:b/>
                <w:bCs/>
              </w:rPr>
              <w:t xml:space="preserve"> </w:t>
            </w:r>
            <w:r w:rsidR="00E37F5F">
              <w:rPr>
                <w:rFonts w:cs="Arial"/>
                <w:b/>
                <w:bCs/>
              </w:rPr>
              <w:t>****</w:t>
            </w:r>
          </w:p>
        </w:tc>
        <w:tc>
          <w:tcPr>
            <w:tcW w:w="2977" w:type="dxa"/>
          </w:tcPr>
          <w:p w:rsidR="00E37F5F" w:rsidRPr="002A7929" w:rsidRDefault="002200BB" w:rsidP="002200BB">
            <w:pPr>
              <w:pStyle w:val="Encabezado"/>
              <w:spacing w:line="360" w:lineRule="auto"/>
              <w:jc w:val="center"/>
              <w:rPr>
                <w:rFonts w:cs="Arial"/>
                <w:b/>
                <w:i/>
              </w:rPr>
            </w:pPr>
            <w:proofErr w:type="spellStart"/>
            <w:r>
              <w:rPr>
                <w:rFonts w:cs="Arial"/>
                <w:b/>
              </w:rPr>
              <w:t>Roc</w:t>
            </w:r>
            <w:proofErr w:type="spellEnd"/>
            <w:r>
              <w:rPr>
                <w:rFonts w:cs="Arial"/>
                <w:b/>
              </w:rPr>
              <w:t xml:space="preserve"> Varadero </w:t>
            </w:r>
            <w:r w:rsidR="00E37F5F">
              <w:rPr>
                <w:rFonts w:cs="Arial"/>
                <w:b/>
              </w:rPr>
              <w:t>****</w:t>
            </w:r>
          </w:p>
        </w:tc>
        <w:tc>
          <w:tcPr>
            <w:tcW w:w="1418" w:type="dxa"/>
          </w:tcPr>
          <w:p w:rsidR="00E37F5F" w:rsidRPr="002A7929" w:rsidRDefault="001F789F" w:rsidP="00E37F5F">
            <w:pPr>
              <w:pStyle w:val="Encabezado"/>
              <w:spacing w:line="360" w:lineRule="auto"/>
              <w:jc w:val="center"/>
              <w:rPr>
                <w:rFonts w:cs="Arial"/>
                <w:b/>
                <w:i/>
              </w:rPr>
            </w:pPr>
            <w:r>
              <w:rPr>
                <w:rFonts w:cs="Arial"/>
                <w:b/>
              </w:rPr>
              <w:t>955</w:t>
            </w:r>
            <w:r w:rsidR="00E37F5F">
              <w:rPr>
                <w:rFonts w:cs="Arial"/>
                <w:b/>
              </w:rPr>
              <w:t>.00</w:t>
            </w:r>
          </w:p>
        </w:tc>
        <w:tc>
          <w:tcPr>
            <w:tcW w:w="1417" w:type="dxa"/>
          </w:tcPr>
          <w:p w:rsidR="00E37F5F" w:rsidRPr="002A7929" w:rsidRDefault="001F789F" w:rsidP="00E37F5F">
            <w:pPr>
              <w:pStyle w:val="Encabezado"/>
              <w:spacing w:line="360" w:lineRule="auto"/>
              <w:jc w:val="center"/>
              <w:rPr>
                <w:rFonts w:cs="Arial"/>
                <w:b/>
                <w:i/>
              </w:rPr>
            </w:pPr>
            <w:r>
              <w:rPr>
                <w:rFonts w:cs="Arial"/>
                <w:b/>
              </w:rPr>
              <w:t>935</w:t>
            </w:r>
            <w:r w:rsidR="00E37F5F">
              <w:rPr>
                <w:rFonts w:cs="Arial"/>
                <w:b/>
              </w:rPr>
              <w:t>.00</w:t>
            </w:r>
          </w:p>
        </w:tc>
        <w:tc>
          <w:tcPr>
            <w:tcW w:w="1418" w:type="dxa"/>
          </w:tcPr>
          <w:p w:rsidR="00E37F5F" w:rsidRPr="002A7929" w:rsidRDefault="00E37F5F" w:rsidP="001F789F">
            <w:pPr>
              <w:pStyle w:val="Encabezado"/>
              <w:spacing w:line="360" w:lineRule="auto"/>
              <w:jc w:val="center"/>
              <w:rPr>
                <w:rFonts w:cs="Arial"/>
                <w:b/>
                <w:i/>
              </w:rPr>
            </w:pPr>
            <w:r>
              <w:rPr>
                <w:rFonts w:cs="Arial"/>
                <w:b/>
              </w:rPr>
              <w:t>1,</w:t>
            </w:r>
            <w:r w:rsidR="001F789F">
              <w:rPr>
                <w:rFonts w:cs="Arial"/>
                <w:b/>
              </w:rPr>
              <w:t>338</w:t>
            </w:r>
            <w:r>
              <w:rPr>
                <w:rFonts w:cs="Arial"/>
                <w:b/>
              </w:rPr>
              <w:t>.00</w:t>
            </w:r>
          </w:p>
        </w:tc>
      </w:tr>
      <w:tr w:rsidR="002200BB" w:rsidRPr="002A7929" w:rsidTr="006741D4">
        <w:trPr>
          <w:trHeight w:val="305"/>
        </w:trPr>
        <w:tc>
          <w:tcPr>
            <w:tcW w:w="2376" w:type="dxa"/>
          </w:tcPr>
          <w:p w:rsidR="002200BB" w:rsidRPr="002A7929" w:rsidRDefault="002200BB" w:rsidP="00155CCA">
            <w:pPr>
              <w:pStyle w:val="Encabezado"/>
              <w:spacing w:line="360" w:lineRule="auto"/>
              <w:jc w:val="center"/>
              <w:rPr>
                <w:rFonts w:cs="Arial"/>
                <w:b/>
                <w:bCs/>
                <w:i/>
              </w:rPr>
            </w:pPr>
            <w:r>
              <w:rPr>
                <w:rFonts w:cs="Arial"/>
                <w:b/>
                <w:bCs/>
              </w:rPr>
              <w:t>Nacional de Cuba ****</w:t>
            </w:r>
          </w:p>
        </w:tc>
        <w:tc>
          <w:tcPr>
            <w:tcW w:w="2977" w:type="dxa"/>
          </w:tcPr>
          <w:p w:rsidR="002200BB" w:rsidRPr="002A7929" w:rsidRDefault="002200BB" w:rsidP="002200BB">
            <w:pPr>
              <w:pStyle w:val="Encabezado"/>
              <w:spacing w:line="360" w:lineRule="auto"/>
              <w:jc w:val="center"/>
              <w:rPr>
                <w:rFonts w:cs="Arial"/>
                <w:b/>
                <w:i/>
              </w:rPr>
            </w:pPr>
            <w:r>
              <w:rPr>
                <w:rFonts w:cs="Arial"/>
                <w:b/>
              </w:rPr>
              <w:t xml:space="preserve">Grand </w:t>
            </w:r>
            <w:proofErr w:type="spellStart"/>
            <w:r>
              <w:rPr>
                <w:rFonts w:cs="Arial"/>
                <w:b/>
              </w:rPr>
              <w:t>Memories</w:t>
            </w:r>
            <w:proofErr w:type="spellEnd"/>
            <w:r>
              <w:rPr>
                <w:rFonts w:cs="Arial"/>
                <w:b/>
              </w:rPr>
              <w:t xml:space="preserve"> ****</w:t>
            </w:r>
          </w:p>
        </w:tc>
        <w:tc>
          <w:tcPr>
            <w:tcW w:w="1418" w:type="dxa"/>
          </w:tcPr>
          <w:p w:rsidR="002200BB" w:rsidRPr="002A7929" w:rsidRDefault="001F789F" w:rsidP="002200BB">
            <w:pPr>
              <w:pStyle w:val="Encabezado"/>
              <w:spacing w:line="360" w:lineRule="auto"/>
              <w:jc w:val="center"/>
              <w:rPr>
                <w:rFonts w:cs="Arial"/>
                <w:b/>
                <w:i/>
              </w:rPr>
            </w:pPr>
            <w:r>
              <w:rPr>
                <w:rFonts w:cs="Arial"/>
                <w:b/>
              </w:rPr>
              <w:t>1,137</w:t>
            </w:r>
            <w:r w:rsidR="002200BB">
              <w:rPr>
                <w:rFonts w:cs="Arial"/>
                <w:b/>
              </w:rPr>
              <w:t>.00</w:t>
            </w:r>
          </w:p>
        </w:tc>
        <w:tc>
          <w:tcPr>
            <w:tcW w:w="1417" w:type="dxa"/>
          </w:tcPr>
          <w:p w:rsidR="002200BB" w:rsidRPr="002A7929" w:rsidRDefault="001F789F" w:rsidP="002200BB">
            <w:pPr>
              <w:pStyle w:val="Encabezado"/>
              <w:spacing w:line="360" w:lineRule="auto"/>
              <w:jc w:val="center"/>
              <w:rPr>
                <w:rFonts w:cs="Arial"/>
                <w:b/>
                <w:i/>
              </w:rPr>
            </w:pPr>
            <w:r>
              <w:rPr>
                <w:rFonts w:cs="Arial"/>
                <w:b/>
              </w:rPr>
              <w:t>1,126</w:t>
            </w:r>
            <w:r w:rsidR="002200BB">
              <w:rPr>
                <w:rFonts w:cs="Arial"/>
                <w:b/>
              </w:rPr>
              <w:t>.00</w:t>
            </w:r>
          </w:p>
        </w:tc>
        <w:tc>
          <w:tcPr>
            <w:tcW w:w="1418" w:type="dxa"/>
          </w:tcPr>
          <w:p w:rsidR="002200BB" w:rsidRPr="002A7929" w:rsidRDefault="002200BB" w:rsidP="001F789F">
            <w:pPr>
              <w:pStyle w:val="Encabezado"/>
              <w:spacing w:line="360" w:lineRule="auto"/>
              <w:jc w:val="center"/>
              <w:rPr>
                <w:rFonts w:cs="Arial"/>
                <w:b/>
                <w:i/>
              </w:rPr>
            </w:pPr>
            <w:r>
              <w:rPr>
                <w:rFonts w:cs="Arial"/>
                <w:b/>
              </w:rPr>
              <w:t>1,</w:t>
            </w:r>
            <w:r w:rsidR="001F789F">
              <w:rPr>
                <w:rFonts w:cs="Arial"/>
                <w:b/>
              </w:rPr>
              <w:t>488</w:t>
            </w:r>
            <w:r>
              <w:rPr>
                <w:rFonts w:cs="Arial"/>
                <w:b/>
              </w:rPr>
              <w:t>.00</w:t>
            </w:r>
          </w:p>
        </w:tc>
      </w:tr>
      <w:tr w:rsidR="002200BB" w:rsidRPr="002A7929" w:rsidTr="006741D4">
        <w:trPr>
          <w:trHeight w:val="305"/>
        </w:trPr>
        <w:tc>
          <w:tcPr>
            <w:tcW w:w="2376" w:type="dxa"/>
          </w:tcPr>
          <w:p w:rsidR="002200BB" w:rsidRPr="002A7929" w:rsidRDefault="001F789F" w:rsidP="00155CCA">
            <w:pPr>
              <w:pStyle w:val="Encabezado"/>
              <w:spacing w:line="360" w:lineRule="auto"/>
              <w:jc w:val="center"/>
              <w:rPr>
                <w:rFonts w:cs="Arial"/>
                <w:b/>
                <w:bCs/>
                <w:i/>
              </w:rPr>
            </w:pPr>
            <w:r>
              <w:rPr>
                <w:rFonts w:cs="Arial"/>
                <w:b/>
                <w:bCs/>
              </w:rPr>
              <w:t>Meliá</w:t>
            </w:r>
            <w:r w:rsidR="00155CCA">
              <w:rPr>
                <w:rFonts w:cs="Arial"/>
                <w:b/>
                <w:bCs/>
              </w:rPr>
              <w:t xml:space="preserve"> Habana </w:t>
            </w:r>
            <w:r w:rsidR="002200BB">
              <w:rPr>
                <w:rFonts w:cs="Arial"/>
                <w:b/>
                <w:bCs/>
              </w:rPr>
              <w:t>*****</w:t>
            </w:r>
          </w:p>
        </w:tc>
        <w:tc>
          <w:tcPr>
            <w:tcW w:w="2977" w:type="dxa"/>
          </w:tcPr>
          <w:p w:rsidR="002200BB" w:rsidRPr="002A7929" w:rsidRDefault="001F789F" w:rsidP="00155CCA">
            <w:pPr>
              <w:pStyle w:val="Encabezado"/>
              <w:spacing w:line="360" w:lineRule="auto"/>
              <w:jc w:val="center"/>
              <w:rPr>
                <w:rFonts w:cs="Arial"/>
                <w:b/>
                <w:i/>
              </w:rPr>
            </w:pPr>
            <w:r>
              <w:rPr>
                <w:rFonts w:cs="Arial"/>
                <w:b/>
              </w:rPr>
              <w:t>Meliá</w:t>
            </w:r>
            <w:r w:rsidR="00155CCA">
              <w:rPr>
                <w:rFonts w:cs="Arial"/>
                <w:b/>
              </w:rPr>
              <w:t xml:space="preserve"> Varadero</w:t>
            </w:r>
            <w:r w:rsidR="002200BB">
              <w:rPr>
                <w:rFonts w:cs="Arial"/>
                <w:b/>
              </w:rPr>
              <w:t xml:space="preserve"> *****</w:t>
            </w:r>
          </w:p>
        </w:tc>
        <w:tc>
          <w:tcPr>
            <w:tcW w:w="1418" w:type="dxa"/>
          </w:tcPr>
          <w:p w:rsidR="002200BB" w:rsidRPr="002A7929" w:rsidRDefault="002200BB" w:rsidP="001F789F">
            <w:pPr>
              <w:pStyle w:val="Encabezado"/>
              <w:spacing w:line="360" w:lineRule="auto"/>
              <w:jc w:val="center"/>
              <w:rPr>
                <w:rFonts w:cs="Arial"/>
                <w:b/>
                <w:i/>
              </w:rPr>
            </w:pPr>
            <w:r>
              <w:rPr>
                <w:rFonts w:cs="Arial"/>
                <w:b/>
              </w:rPr>
              <w:t>1,</w:t>
            </w:r>
            <w:r w:rsidR="001F789F">
              <w:rPr>
                <w:rFonts w:cs="Arial"/>
                <w:b/>
              </w:rPr>
              <w:t>1</w:t>
            </w:r>
            <w:r>
              <w:rPr>
                <w:rFonts w:cs="Arial"/>
                <w:b/>
              </w:rPr>
              <w:t>9</w:t>
            </w:r>
            <w:r w:rsidR="001F789F">
              <w:rPr>
                <w:rFonts w:cs="Arial"/>
                <w:b/>
              </w:rPr>
              <w:t>5</w:t>
            </w:r>
            <w:r>
              <w:rPr>
                <w:rFonts w:cs="Arial"/>
                <w:b/>
              </w:rPr>
              <w:t>.00</w:t>
            </w:r>
          </w:p>
        </w:tc>
        <w:tc>
          <w:tcPr>
            <w:tcW w:w="1417" w:type="dxa"/>
          </w:tcPr>
          <w:p w:rsidR="002200BB" w:rsidRPr="002A7929" w:rsidRDefault="002200BB" w:rsidP="001F789F">
            <w:pPr>
              <w:pStyle w:val="Encabezado"/>
              <w:spacing w:line="360" w:lineRule="auto"/>
              <w:jc w:val="center"/>
              <w:rPr>
                <w:rFonts w:cs="Arial"/>
                <w:b/>
                <w:i/>
              </w:rPr>
            </w:pPr>
            <w:r>
              <w:rPr>
                <w:rFonts w:cs="Arial"/>
                <w:b/>
              </w:rPr>
              <w:t>1,</w:t>
            </w:r>
            <w:r w:rsidR="001F789F">
              <w:rPr>
                <w:rFonts w:cs="Arial"/>
                <w:b/>
              </w:rPr>
              <w:t>148</w:t>
            </w:r>
            <w:r>
              <w:rPr>
                <w:rFonts w:cs="Arial"/>
                <w:b/>
              </w:rPr>
              <w:t>.00</w:t>
            </w:r>
          </w:p>
        </w:tc>
        <w:tc>
          <w:tcPr>
            <w:tcW w:w="1418" w:type="dxa"/>
          </w:tcPr>
          <w:p w:rsidR="002200BB" w:rsidRPr="002A7929" w:rsidRDefault="002200BB" w:rsidP="001F789F">
            <w:pPr>
              <w:pStyle w:val="Encabezado"/>
              <w:spacing w:line="360" w:lineRule="auto"/>
              <w:jc w:val="center"/>
              <w:rPr>
                <w:rFonts w:cs="Arial"/>
                <w:b/>
                <w:i/>
              </w:rPr>
            </w:pPr>
            <w:r>
              <w:rPr>
                <w:rFonts w:cs="Arial"/>
                <w:b/>
              </w:rPr>
              <w:t>1,</w:t>
            </w:r>
            <w:r w:rsidR="001F789F">
              <w:rPr>
                <w:rFonts w:cs="Arial"/>
                <w:b/>
              </w:rPr>
              <w:t>668</w:t>
            </w:r>
            <w:r>
              <w:rPr>
                <w:rFonts w:cs="Arial"/>
                <w:b/>
              </w:rPr>
              <w:t>.00</w:t>
            </w:r>
          </w:p>
        </w:tc>
      </w:tr>
      <w:tr w:rsidR="00667E2C" w:rsidRPr="002A7929" w:rsidTr="00667E2C">
        <w:trPr>
          <w:trHeight w:val="305"/>
        </w:trPr>
        <w:tc>
          <w:tcPr>
            <w:tcW w:w="2376" w:type="dxa"/>
          </w:tcPr>
          <w:p w:rsidR="00E37F5F" w:rsidRPr="002A7929" w:rsidRDefault="001F789F" w:rsidP="001F789F">
            <w:pPr>
              <w:pStyle w:val="Encabezado"/>
              <w:spacing w:line="360" w:lineRule="auto"/>
              <w:jc w:val="center"/>
              <w:rPr>
                <w:rFonts w:cs="Arial"/>
                <w:b/>
                <w:bCs/>
                <w:i/>
              </w:rPr>
            </w:pPr>
            <w:r>
              <w:rPr>
                <w:rFonts w:cs="Arial"/>
                <w:b/>
                <w:bCs/>
              </w:rPr>
              <w:t xml:space="preserve">Iberostar Parque </w:t>
            </w:r>
            <w:r w:rsidR="00E37F5F">
              <w:rPr>
                <w:rFonts w:cs="Arial"/>
                <w:b/>
                <w:bCs/>
              </w:rPr>
              <w:t>*****</w:t>
            </w:r>
          </w:p>
        </w:tc>
        <w:tc>
          <w:tcPr>
            <w:tcW w:w="2977" w:type="dxa"/>
          </w:tcPr>
          <w:p w:rsidR="00E37F5F" w:rsidRPr="002A7929" w:rsidRDefault="00667E2C" w:rsidP="001F789F">
            <w:pPr>
              <w:pStyle w:val="Encabezado"/>
              <w:spacing w:line="360" w:lineRule="auto"/>
              <w:jc w:val="center"/>
              <w:rPr>
                <w:rFonts w:cs="Arial"/>
                <w:b/>
                <w:i/>
              </w:rPr>
            </w:pPr>
            <w:r>
              <w:rPr>
                <w:rFonts w:cs="Arial"/>
                <w:b/>
              </w:rPr>
              <w:t xml:space="preserve">Iberostar </w:t>
            </w:r>
            <w:proofErr w:type="spellStart"/>
            <w:r w:rsidR="001F789F">
              <w:rPr>
                <w:rFonts w:cs="Arial"/>
                <w:b/>
              </w:rPr>
              <w:t>Selection</w:t>
            </w:r>
            <w:proofErr w:type="spellEnd"/>
            <w:r w:rsidR="001F789F">
              <w:rPr>
                <w:rFonts w:cs="Arial"/>
                <w:b/>
              </w:rPr>
              <w:t xml:space="preserve"> Bella</w:t>
            </w:r>
            <w:r w:rsidR="00E37F5F">
              <w:rPr>
                <w:rFonts w:cs="Arial"/>
                <w:b/>
              </w:rPr>
              <w:t>*****</w:t>
            </w:r>
          </w:p>
        </w:tc>
        <w:tc>
          <w:tcPr>
            <w:tcW w:w="1418" w:type="dxa"/>
          </w:tcPr>
          <w:p w:rsidR="00E37F5F" w:rsidRPr="002A7929" w:rsidRDefault="00E37F5F" w:rsidP="001F789F">
            <w:pPr>
              <w:pStyle w:val="Encabezado"/>
              <w:spacing w:line="360" w:lineRule="auto"/>
              <w:jc w:val="center"/>
              <w:rPr>
                <w:rFonts w:cs="Arial"/>
                <w:b/>
                <w:i/>
              </w:rPr>
            </w:pPr>
            <w:r>
              <w:rPr>
                <w:rFonts w:cs="Arial"/>
                <w:b/>
              </w:rPr>
              <w:t>1,</w:t>
            </w:r>
            <w:r w:rsidR="001F789F">
              <w:rPr>
                <w:rFonts w:cs="Arial"/>
                <w:b/>
              </w:rPr>
              <w:t>3</w:t>
            </w:r>
            <w:r>
              <w:rPr>
                <w:rFonts w:cs="Arial"/>
                <w:b/>
              </w:rPr>
              <w:t>99.00</w:t>
            </w:r>
          </w:p>
        </w:tc>
        <w:tc>
          <w:tcPr>
            <w:tcW w:w="1417" w:type="dxa"/>
          </w:tcPr>
          <w:p w:rsidR="00E37F5F" w:rsidRPr="002A7929" w:rsidRDefault="00E37F5F" w:rsidP="001F789F">
            <w:pPr>
              <w:pStyle w:val="Encabezado"/>
              <w:spacing w:line="360" w:lineRule="auto"/>
              <w:jc w:val="center"/>
              <w:rPr>
                <w:rFonts w:cs="Arial"/>
                <w:b/>
                <w:i/>
              </w:rPr>
            </w:pPr>
            <w:r>
              <w:rPr>
                <w:rFonts w:cs="Arial"/>
                <w:b/>
              </w:rPr>
              <w:t>1,</w:t>
            </w:r>
            <w:r w:rsidR="001F789F">
              <w:rPr>
                <w:rFonts w:cs="Arial"/>
                <w:b/>
              </w:rPr>
              <w:t>344</w:t>
            </w:r>
            <w:r>
              <w:rPr>
                <w:rFonts w:cs="Arial"/>
                <w:b/>
              </w:rPr>
              <w:t>.00</w:t>
            </w:r>
          </w:p>
        </w:tc>
        <w:tc>
          <w:tcPr>
            <w:tcW w:w="1418" w:type="dxa"/>
          </w:tcPr>
          <w:p w:rsidR="00E37F5F" w:rsidRPr="002A7929" w:rsidRDefault="00E37F5F" w:rsidP="001F789F">
            <w:pPr>
              <w:pStyle w:val="Encabezado"/>
              <w:spacing w:line="360" w:lineRule="auto"/>
              <w:jc w:val="center"/>
              <w:rPr>
                <w:rFonts w:cs="Arial"/>
                <w:b/>
                <w:i/>
              </w:rPr>
            </w:pPr>
            <w:r>
              <w:rPr>
                <w:rFonts w:cs="Arial"/>
                <w:b/>
              </w:rPr>
              <w:t>1,</w:t>
            </w:r>
            <w:r w:rsidR="001F789F">
              <w:rPr>
                <w:rFonts w:cs="Arial"/>
                <w:b/>
              </w:rPr>
              <w:t>910</w:t>
            </w:r>
            <w:r>
              <w:rPr>
                <w:rFonts w:cs="Arial"/>
                <w:b/>
              </w:rPr>
              <w:t>.00</w:t>
            </w:r>
          </w:p>
        </w:tc>
      </w:tr>
    </w:tbl>
    <w:p w:rsidR="00DF4154" w:rsidRDefault="00DF4154" w:rsidP="008F4366">
      <w:pPr>
        <w:pStyle w:val="Encabezado"/>
        <w:spacing w:line="360" w:lineRule="auto"/>
        <w:jc w:val="center"/>
        <w:rPr>
          <w:rFonts w:cs="Arial"/>
          <w:b/>
        </w:rPr>
      </w:pPr>
    </w:p>
    <w:p w:rsidR="0086190F" w:rsidRDefault="0086190F" w:rsidP="0086190F">
      <w:pPr>
        <w:pStyle w:val="section1"/>
        <w:spacing w:before="0" w:beforeAutospacing="0" w:after="0" w:afterAutospacing="0"/>
        <w:jc w:val="center"/>
        <w:rPr>
          <w:rFonts w:ascii="Arial" w:hAnsi="Arial" w:cs="Arial"/>
          <w:b/>
          <w:bCs/>
          <w:sz w:val="22"/>
          <w:szCs w:val="22"/>
          <w:lang w:val="en-US"/>
        </w:rPr>
      </w:pPr>
      <w:r>
        <w:rPr>
          <w:rFonts w:ascii="Arial" w:hAnsi="Arial" w:cs="Arial"/>
          <w:b/>
          <w:bCs/>
          <w:sz w:val="22"/>
          <w:szCs w:val="22"/>
          <w:lang w:val="en-US"/>
        </w:rPr>
        <w:t>“VUELOS CONFIRMADOS”</w:t>
      </w:r>
    </w:p>
    <w:p w:rsidR="0086190F" w:rsidRDefault="0086190F" w:rsidP="0086190F">
      <w:pPr>
        <w:pStyle w:val="section1"/>
        <w:spacing w:before="0" w:beforeAutospacing="0" w:after="0" w:afterAutospacing="0"/>
        <w:jc w:val="center"/>
        <w:rPr>
          <w:rFonts w:ascii="Arial" w:hAnsi="Arial" w:cs="Arial"/>
          <w:b/>
          <w:bCs/>
          <w:sz w:val="22"/>
          <w:szCs w:val="22"/>
          <w:lang w:val="en-US"/>
        </w:rPr>
      </w:pPr>
    </w:p>
    <w:tbl>
      <w:tblPr>
        <w:tblStyle w:val="Sombreadomedio1-nfasis1"/>
        <w:tblW w:w="9498" w:type="dxa"/>
        <w:jc w:val="center"/>
        <w:tblLayout w:type="fixed"/>
        <w:tblLook w:val="04A0" w:firstRow="1" w:lastRow="0" w:firstColumn="1" w:lastColumn="0" w:noHBand="0" w:noVBand="1"/>
      </w:tblPr>
      <w:tblGrid>
        <w:gridCol w:w="2286"/>
        <w:gridCol w:w="1542"/>
        <w:gridCol w:w="3261"/>
        <w:gridCol w:w="2409"/>
      </w:tblGrid>
      <w:tr w:rsidR="0086190F" w:rsidRPr="002948C1" w:rsidTr="006741D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6" w:type="dxa"/>
          </w:tcPr>
          <w:p w:rsidR="0086190F" w:rsidRPr="002948C1" w:rsidRDefault="0086190F" w:rsidP="006741D4">
            <w:pPr>
              <w:jc w:val="center"/>
              <w:rPr>
                <w:rFonts w:ascii="Book Antiqua" w:eastAsia="PMingLiU-ExtB" w:hAnsi="Book Antiqua"/>
                <w:b w:val="0"/>
                <w:szCs w:val="22"/>
              </w:rPr>
            </w:pPr>
            <w:r>
              <w:rPr>
                <w:rFonts w:ascii="Book Antiqua" w:eastAsia="PMingLiU-ExtB" w:hAnsi="Book Antiqua"/>
                <w:szCs w:val="22"/>
              </w:rPr>
              <w:t>LINEA AEREA</w:t>
            </w:r>
          </w:p>
        </w:tc>
        <w:tc>
          <w:tcPr>
            <w:tcW w:w="1542" w:type="dxa"/>
          </w:tcPr>
          <w:p w:rsidR="0086190F" w:rsidRPr="002948C1" w:rsidRDefault="0086190F" w:rsidP="0086190F">
            <w:pPr>
              <w:jc w:val="center"/>
              <w:cnfStyle w:val="100000000000" w:firstRow="1" w:lastRow="0" w:firstColumn="0" w:lastColumn="0" w:oddVBand="0" w:evenVBand="0" w:oddHBand="0" w:evenHBand="0" w:firstRowFirstColumn="0" w:firstRowLastColumn="0" w:lastRowFirstColumn="0" w:lastRowLastColumn="0"/>
              <w:rPr>
                <w:rFonts w:ascii="Book Antiqua" w:eastAsia="PMingLiU-ExtB" w:hAnsi="Book Antiqua"/>
                <w:b w:val="0"/>
                <w:szCs w:val="22"/>
              </w:rPr>
            </w:pPr>
            <w:r>
              <w:rPr>
                <w:rFonts w:ascii="Book Antiqua" w:eastAsia="PMingLiU-ExtB" w:hAnsi="Book Antiqua"/>
                <w:szCs w:val="22"/>
              </w:rPr>
              <w:t>DIAS</w:t>
            </w:r>
          </w:p>
        </w:tc>
        <w:tc>
          <w:tcPr>
            <w:tcW w:w="3261" w:type="dxa"/>
          </w:tcPr>
          <w:p w:rsidR="0086190F" w:rsidRPr="002948C1" w:rsidRDefault="0086190F" w:rsidP="0086190F">
            <w:pPr>
              <w:jc w:val="center"/>
              <w:cnfStyle w:val="100000000000" w:firstRow="1" w:lastRow="0" w:firstColumn="0" w:lastColumn="0" w:oddVBand="0" w:evenVBand="0" w:oddHBand="0" w:evenHBand="0" w:firstRowFirstColumn="0" w:firstRowLastColumn="0" w:lastRowFirstColumn="0" w:lastRowLastColumn="0"/>
              <w:rPr>
                <w:rFonts w:ascii="Book Antiqua" w:eastAsia="PMingLiU-ExtB" w:hAnsi="Book Antiqua"/>
                <w:b w:val="0"/>
                <w:szCs w:val="22"/>
              </w:rPr>
            </w:pPr>
            <w:r>
              <w:rPr>
                <w:rFonts w:ascii="Book Antiqua" w:eastAsia="PMingLiU-ExtB" w:hAnsi="Book Antiqua"/>
                <w:szCs w:val="22"/>
              </w:rPr>
              <w:t>CIUDAD</w:t>
            </w:r>
          </w:p>
        </w:tc>
        <w:tc>
          <w:tcPr>
            <w:tcW w:w="2409" w:type="dxa"/>
          </w:tcPr>
          <w:p w:rsidR="0086190F" w:rsidRPr="002948C1" w:rsidRDefault="0086190F" w:rsidP="006741D4">
            <w:pPr>
              <w:jc w:val="center"/>
              <w:cnfStyle w:val="100000000000" w:firstRow="1" w:lastRow="0" w:firstColumn="0" w:lastColumn="0" w:oddVBand="0" w:evenVBand="0" w:oddHBand="0" w:evenHBand="0" w:firstRowFirstColumn="0" w:firstRowLastColumn="0" w:lastRowFirstColumn="0" w:lastRowLastColumn="0"/>
              <w:rPr>
                <w:rFonts w:ascii="Book Antiqua" w:eastAsia="PMingLiU-ExtB" w:hAnsi="Book Antiqua"/>
                <w:b w:val="0"/>
                <w:szCs w:val="22"/>
              </w:rPr>
            </w:pPr>
            <w:r>
              <w:rPr>
                <w:rFonts w:ascii="Book Antiqua" w:eastAsia="PMingLiU-ExtB" w:hAnsi="Book Antiqua"/>
                <w:szCs w:val="22"/>
              </w:rPr>
              <w:t>HORARIOS</w:t>
            </w:r>
          </w:p>
        </w:tc>
      </w:tr>
      <w:tr w:rsidR="0086190F" w:rsidRPr="002948C1" w:rsidTr="006741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6" w:type="dxa"/>
          </w:tcPr>
          <w:p w:rsidR="0086190F" w:rsidRPr="002948C1" w:rsidRDefault="0086190F" w:rsidP="0086190F">
            <w:pPr>
              <w:jc w:val="both"/>
              <w:rPr>
                <w:rFonts w:ascii="Book Antiqua" w:eastAsia="PMingLiU-ExtB" w:hAnsi="Book Antiqua"/>
                <w:b w:val="0"/>
                <w:szCs w:val="22"/>
              </w:rPr>
            </w:pPr>
            <w:r>
              <w:rPr>
                <w:rFonts w:ascii="Book Antiqua" w:eastAsia="PMingLiU-ExtB" w:hAnsi="Book Antiqua"/>
                <w:szCs w:val="22"/>
              </w:rPr>
              <w:t>MAGNICHARERTS</w:t>
            </w:r>
          </w:p>
        </w:tc>
        <w:tc>
          <w:tcPr>
            <w:tcW w:w="1542" w:type="dxa"/>
          </w:tcPr>
          <w:p w:rsidR="0086190F" w:rsidRPr="002948C1" w:rsidRDefault="0086190F" w:rsidP="0086190F">
            <w:pPr>
              <w:jc w:val="both"/>
              <w:cnfStyle w:val="000000100000" w:firstRow="0" w:lastRow="0" w:firstColumn="0" w:lastColumn="0" w:oddVBand="0" w:evenVBand="0" w:oddHBand="1" w:evenHBand="0" w:firstRowFirstColumn="0" w:firstRowLastColumn="0" w:lastRowFirstColumn="0" w:lastRowLastColumn="0"/>
              <w:rPr>
                <w:rFonts w:ascii="Book Antiqua" w:eastAsia="PMingLiU-ExtB" w:hAnsi="Book Antiqua"/>
                <w:b/>
                <w:szCs w:val="22"/>
              </w:rPr>
            </w:pPr>
            <w:r>
              <w:rPr>
                <w:rFonts w:ascii="Book Antiqua" w:eastAsia="PMingLiU-ExtB" w:hAnsi="Book Antiqua"/>
                <w:b/>
                <w:szCs w:val="22"/>
              </w:rPr>
              <w:t>MA</w:t>
            </w:r>
            <w:r>
              <w:rPr>
                <w:rFonts w:ascii="Book Antiqua" w:eastAsia="PMingLiU-ExtB" w:hAnsi="Book Antiqua"/>
                <w:b/>
                <w:szCs w:val="22"/>
              </w:rPr>
              <w:t>RTES</w:t>
            </w:r>
          </w:p>
        </w:tc>
        <w:tc>
          <w:tcPr>
            <w:tcW w:w="3261" w:type="dxa"/>
          </w:tcPr>
          <w:p w:rsidR="0086190F" w:rsidRPr="002948C1" w:rsidRDefault="0086190F" w:rsidP="0086190F">
            <w:pPr>
              <w:jc w:val="both"/>
              <w:cnfStyle w:val="000000100000" w:firstRow="0" w:lastRow="0" w:firstColumn="0" w:lastColumn="0" w:oddVBand="0" w:evenVBand="0" w:oddHBand="1" w:evenHBand="0" w:firstRowFirstColumn="0" w:firstRowLastColumn="0" w:lastRowFirstColumn="0" w:lastRowLastColumn="0"/>
              <w:rPr>
                <w:rFonts w:ascii="Book Antiqua" w:eastAsia="PMingLiU-ExtB" w:hAnsi="Book Antiqua"/>
                <w:b/>
                <w:szCs w:val="22"/>
              </w:rPr>
            </w:pPr>
            <w:r>
              <w:rPr>
                <w:rFonts w:ascii="Book Antiqua" w:eastAsia="PMingLiU-ExtB" w:hAnsi="Book Antiqua"/>
                <w:b/>
                <w:szCs w:val="22"/>
              </w:rPr>
              <w:t>MEXICO</w:t>
            </w:r>
            <w:r w:rsidRPr="002948C1">
              <w:rPr>
                <w:rFonts w:ascii="Book Antiqua" w:eastAsia="PMingLiU-ExtB" w:hAnsi="Book Antiqua"/>
                <w:b/>
                <w:szCs w:val="22"/>
              </w:rPr>
              <w:t xml:space="preserve"> – </w:t>
            </w:r>
            <w:r>
              <w:rPr>
                <w:rFonts w:ascii="Book Antiqua" w:eastAsia="PMingLiU-ExtB" w:hAnsi="Book Antiqua"/>
                <w:b/>
                <w:szCs w:val="22"/>
              </w:rPr>
              <w:t>HABANA</w:t>
            </w:r>
          </w:p>
        </w:tc>
        <w:tc>
          <w:tcPr>
            <w:tcW w:w="2409" w:type="dxa"/>
          </w:tcPr>
          <w:p w:rsidR="0086190F" w:rsidRPr="002948C1" w:rsidRDefault="0086190F" w:rsidP="0086190F">
            <w:pPr>
              <w:jc w:val="both"/>
              <w:cnfStyle w:val="000000100000" w:firstRow="0" w:lastRow="0" w:firstColumn="0" w:lastColumn="0" w:oddVBand="0" w:evenVBand="0" w:oddHBand="1" w:evenHBand="0" w:firstRowFirstColumn="0" w:firstRowLastColumn="0" w:lastRowFirstColumn="0" w:lastRowLastColumn="0"/>
              <w:rPr>
                <w:rFonts w:ascii="Book Antiqua" w:eastAsia="PMingLiU-ExtB" w:hAnsi="Book Antiqua"/>
                <w:b/>
                <w:szCs w:val="22"/>
              </w:rPr>
            </w:pPr>
            <w:r>
              <w:rPr>
                <w:rFonts w:ascii="Book Antiqua" w:eastAsia="PMingLiU-ExtB" w:hAnsi="Book Antiqua"/>
                <w:b/>
                <w:szCs w:val="22"/>
              </w:rPr>
              <w:t>15</w:t>
            </w:r>
            <w:r>
              <w:rPr>
                <w:rFonts w:ascii="Book Antiqua" w:eastAsia="PMingLiU-ExtB" w:hAnsi="Book Antiqua"/>
                <w:b/>
                <w:szCs w:val="22"/>
              </w:rPr>
              <w:t>:</w:t>
            </w:r>
            <w:r>
              <w:rPr>
                <w:rFonts w:ascii="Book Antiqua" w:eastAsia="PMingLiU-ExtB" w:hAnsi="Book Antiqua"/>
                <w:b/>
                <w:szCs w:val="22"/>
              </w:rPr>
              <w:t>15</w:t>
            </w:r>
            <w:r w:rsidRPr="002948C1">
              <w:rPr>
                <w:rFonts w:ascii="Book Antiqua" w:eastAsia="PMingLiU-ExtB" w:hAnsi="Book Antiqua"/>
                <w:b/>
                <w:szCs w:val="22"/>
              </w:rPr>
              <w:t xml:space="preserve"> – </w:t>
            </w:r>
            <w:r>
              <w:rPr>
                <w:rFonts w:ascii="Book Antiqua" w:eastAsia="PMingLiU-ExtB" w:hAnsi="Book Antiqua"/>
                <w:b/>
                <w:szCs w:val="22"/>
              </w:rPr>
              <w:t>1</w:t>
            </w:r>
            <w:r>
              <w:rPr>
                <w:rFonts w:ascii="Book Antiqua" w:eastAsia="PMingLiU-ExtB" w:hAnsi="Book Antiqua"/>
                <w:b/>
                <w:szCs w:val="22"/>
              </w:rPr>
              <w:t>8</w:t>
            </w:r>
            <w:r w:rsidRPr="002948C1">
              <w:rPr>
                <w:rFonts w:ascii="Book Antiqua" w:eastAsia="PMingLiU-ExtB" w:hAnsi="Book Antiqua"/>
                <w:b/>
                <w:szCs w:val="22"/>
              </w:rPr>
              <w:t>:</w:t>
            </w:r>
            <w:r>
              <w:rPr>
                <w:rFonts w:ascii="Book Antiqua" w:eastAsia="PMingLiU-ExtB" w:hAnsi="Book Antiqua"/>
                <w:b/>
                <w:szCs w:val="22"/>
              </w:rPr>
              <w:t>4</w:t>
            </w:r>
            <w:r w:rsidRPr="002948C1">
              <w:rPr>
                <w:rFonts w:ascii="Book Antiqua" w:eastAsia="PMingLiU-ExtB" w:hAnsi="Book Antiqua"/>
                <w:b/>
                <w:szCs w:val="22"/>
              </w:rPr>
              <w:t>5</w:t>
            </w:r>
          </w:p>
        </w:tc>
      </w:tr>
      <w:tr w:rsidR="0086190F" w:rsidRPr="002948C1" w:rsidTr="006741D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6" w:type="dxa"/>
          </w:tcPr>
          <w:p w:rsidR="0086190F" w:rsidRPr="0086190F" w:rsidRDefault="0086190F" w:rsidP="006741D4">
            <w:pPr>
              <w:jc w:val="both"/>
              <w:rPr>
                <w:rFonts w:ascii="Book Antiqua" w:eastAsia="PMingLiU-ExtB" w:hAnsi="Book Antiqua"/>
                <w:szCs w:val="22"/>
              </w:rPr>
            </w:pPr>
            <w:r w:rsidRPr="0086190F">
              <w:rPr>
                <w:rFonts w:ascii="Book Antiqua" w:eastAsia="PMingLiU-ExtB" w:hAnsi="Book Antiqua"/>
                <w:szCs w:val="22"/>
              </w:rPr>
              <w:t>MAGNICHARTERS</w:t>
            </w:r>
          </w:p>
        </w:tc>
        <w:tc>
          <w:tcPr>
            <w:tcW w:w="1542" w:type="dxa"/>
          </w:tcPr>
          <w:p w:rsidR="0086190F" w:rsidRPr="002948C1" w:rsidRDefault="0086190F" w:rsidP="0086190F">
            <w:pPr>
              <w:jc w:val="both"/>
              <w:cnfStyle w:val="000000010000" w:firstRow="0" w:lastRow="0" w:firstColumn="0" w:lastColumn="0" w:oddVBand="0" w:evenVBand="0" w:oddHBand="0" w:evenHBand="1" w:firstRowFirstColumn="0" w:firstRowLastColumn="0" w:lastRowFirstColumn="0" w:lastRowLastColumn="0"/>
              <w:rPr>
                <w:rFonts w:ascii="Book Antiqua" w:eastAsia="PMingLiU-ExtB" w:hAnsi="Book Antiqua"/>
                <w:b/>
                <w:szCs w:val="22"/>
              </w:rPr>
            </w:pPr>
            <w:r>
              <w:rPr>
                <w:rFonts w:ascii="Book Antiqua" w:eastAsia="PMingLiU-ExtB" w:hAnsi="Book Antiqua"/>
                <w:b/>
                <w:szCs w:val="22"/>
              </w:rPr>
              <w:t>MARTES</w:t>
            </w:r>
          </w:p>
        </w:tc>
        <w:tc>
          <w:tcPr>
            <w:tcW w:w="3261" w:type="dxa"/>
          </w:tcPr>
          <w:p w:rsidR="0086190F" w:rsidRPr="002948C1" w:rsidRDefault="0086190F" w:rsidP="0086190F">
            <w:pPr>
              <w:jc w:val="both"/>
              <w:cnfStyle w:val="000000010000" w:firstRow="0" w:lastRow="0" w:firstColumn="0" w:lastColumn="0" w:oddVBand="0" w:evenVBand="0" w:oddHBand="0" w:evenHBand="1" w:firstRowFirstColumn="0" w:firstRowLastColumn="0" w:lastRowFirstColumn="0" w:lastRowLastColumn="0"/>
              <w:rPr>
                <w:rFonts w:ascii="Book Antiqua" w:eastAsia="PMingLiU-ExtB" w:hAnsi="Book Antiqua"/>
                <w:b/>
                <w:szCs w:val="22"/>
              </w:rPr>
            </w:pPr>
            <w:r>
              <w:rPr>
                <w:rFonts w:ascii="Book Antiqua" w:eastAsia="PMingLiU-ExtB" w:hAnsi="Book Antiqua"/>
                <w:b/>
                <w:szCs w:val="22"/>
              </w:rPr>
              <w:t>HABANA</w:t>
            </w:r>
            <w:r>
              <w:rPr>
                <w:rFonts w:ascii="Book Antiqua" w:eastAsia="PMingLiU-ExtB" w:hAnsi="Book Antiqua"/>
                <w:b/>
                <w:szCs w:val="22"/>
              </w:rPr>
              <w:t xml:space="preserve"> – </w:t>
            </w:r>
            <w:r>
              <w:rPr>
                <w:rFonts w:ascii="Book Antiqua" w:eastAsia="PMingLiU-ExtB" w:hAnsi="Book Antiqua"/>
                <w:b/>
                <w:szCs w:val="22"/>
              </w:rPr>
              <w:t>MEXICO</w:t>
            </w:r>
          </w:p>
        </w:tc>
        <w:tc>
          <w:tcPr>
            <w:tcW w:w="2409" w:type="dxa"/>
          </w:tcPr>
          <w:p w:rsidR="0086190F" w:rsidRPr="002948C1" w:rsidRDefault="0086190F" w:rsidP="0086190F">
            <w:pPr>
              <w:jc w:val="both"/>
              <w:cnfStyle w:val="000000010000" w:firstRow="0" w:lastRow="0" w:firstColumn="0" w:lastColumn="0" w:oddVBand="0" w:evenVBand="0" w:oddHBand="0" w:evenHBand="1" w:firstRowFirstColumn="0" w:firstRowLastColumn="0" w:lastRowFirstColumn="0" w:lastRowLastColumn="0"/>
              <w:rPr>
                <w:rFonts w:ascii="Book Antiqua" w:eastAsia="PMingLiU-ExtB" w:hAnsi="Book Antiqua"/>
                <w:b/>
                <w:szCs w:val="22"/>
              </w:rPr>
            </w:pPr>
            <w:r>
              <w:rPr>
                <w:rFonts w:ascii="Book Antiqua" w:eastAsia="PMingLiU-ExtB" w:hAnsi="Book Antiqua"/>
                <w:b/>
                <w:szCs w:val="22"/>
              </w:rPr>
              <w:t>2</w:t>
            </w:r>
            <w:r>
              <w:rPr>
                <w:rFonts w:ascii="Book Antiqua" w:eastAsia="PMingLiU-ExtB" w:hAnsi="Book Antiqua"/>
                <w:b/>
                <w:szCs w:val="22"/>
              </w:rPr>
              <w:t>0</w:t>
            </w:r>
            <w:r w:rsidRPr="002948C1">
              <w:rPr>
                <w:rFonts w:ascii="Book Antiqua" w:eastAsia="PMingLiU-ExtB" w:hAnsi="Book Antiqua"/>
                <w:b/>
                <w:szCs w:val="22"/>
              </w:rPr>
              <w:t>:</w:t>
            </w:r>
            <w:r>
              <w:rPr>
                <w:rFonts w:ascii="Book Antiqua" w:eastAsia="PMingLiU-ExtB" w:hAnsi="Book Antiqua"/>
                <w:b/>
                <w:szCs w:val="22"/>
              </w:rPr>
              <w:t>1</w:t>
            </w:r>
            <w:r>
              <w:rPr>
                <w:rFonts w:ascii="Book Antiqua" w:eastAsia="PMingLiU-ExtB" w:hAnsi="Book Antiqua"/>
                <w:b/>
                <w:szCs w:val="22"/>
              </w:rPr>
              <w:t>5</w:t>
            </w:r>
            <w:r w:rsidRPr="002948C1">
              <w:rPr>
                <w:rFonts w:ascii="Book Antiqua" w:eastAsia="PMingLiU-ExtB" w:hAnsi="Book Antiqua"/>
                <w:b/>
                <w:szCs w:val="22"/>
              </w:rPr>
              <w:t xml:space="preserve"> – </w:t>
            </w:r>
            <w:r>
              <w:rPr>
                <w:rFonts w:ascii="Book Antiqua" w:eastAsia="PMingLiU-ExtB" w:hAnsi="Book Antiqua"/>
                <w:b/>
                <w:szCs w:val="22"/>
              </w:rPr>
              <w:t>21</w:t>
            </w:r>
            <w:r w:rsidRPr="002948C1">
              <w:rPr>
                <w:rFonts w:ascii="Book Antiqua" w:eastAsia="PMingLiU-ExtB" w:hAnsi="Book Antiqua"/>
                <w:b/>
                <w:szCs w:val="22"/>
              </w:rPr>
              <w:t>:</w:t>
            </w:r>
            <w:r>
              <w:rPr>
                <w:rFonts w:ascii="Book Antiqua" w:eastAsia="PMingLiU-ExtB" w:hAnsi="Book Antiqua"/>
                <w:b/>
                <w:szCs w:val="22"/>
              </w:rPr>
              <w:t>45</w:t>
            </w:r>
          </w:p>
        </w:tc>
      </w:tr>
      <w:tr w:rsidR="0086190F" w:rsidRPr="002948C1" w:rsidTr="006741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6" w:type="dxa"/>
          </w:tcPr>
          <w:p w:rsidR="0086190F" w:rsidRPr="002948C1" w:rsidRDefault="00555620" w:rsidP="00555620">
            <w:pPr>
              <w:jc w:val="both"/>
              <w:rPr>
                <w:rFonts w:ascii="Book Antiqua" w:eastAsia="PMingLiU-ExtB" w:hAnsi="Book Antiqua"/>
                <w:b w:val="0"/>
                <w:szCs w:val="22"/>
              </w:rPr>
            </w:pPr>
            <w:r>
              <w:rPr>
                <w:rFonts w:ascii="Book Antiqua" w:eastAsia="PMingLiU-ExtB" w:hAnsi="Book Antiqua"/>
                <w:szCs w:val="22"/>
              </w:rPr>
              <w:t>MAGNICHARTERS</w:t>
            </w:r>
          </w:p>
        </w:tc>
        <w:tc>
          <w:tcPr>
            <w:tcW w:w="1542" w:type="dxa"/>
          </w:tcPr>
          <w:p w:rsidR="0086190F" w:rsidRPr="002948C1" w:rsidRDefault="00555620" w:rsidP="00555620">
            <w:pPr>
              <w:jc w:val="both"/>
              <w:cnfStyle w:val="000000100000" w:firstRow="0" w:lastRow="0" w:firstColumn="0" w:lastColumn="0" w:oddVBand="0" w:evenVBand="0" w:oddHBand="1" w:evenHBand="0" w:firstRowFirstColumn="0" w:firstRowLastColumn="0" w:lastRowFirstColumn="0" w:lastRowLastColumn="0"/>
              <w:rPr>
                <w:rFonts w:ascii="Book Antiqua" w:eastAsia="PMingLiU-ExtB" w:hAnsi="Book Antiqua"/>
                <w:b/>
                <w:szCs w:val="22"/>
              </w:rPr>
            </w:pPr>
            <w:r>
              <w:rPr>
                <w:rFonts w:ascii="Book Antiqua" w:eastAsia="PMingLiU-ExtB" w:hAnsi="Book Antiqua"/>
                <w:b/>
                <w:szCs w:val="22"/>
              </w:rPr>
              <w:t>SABADOS</w:t>
            </w:r>
          </w:p>
        </w:tc>
        <w:tc>
          <w:tcPr>
            <w:tcW w:w="3261" w:type="dxa"/>
          </w:tcPr>
          <w:p w:rsidR="0086190F" w:rsidRPr="002948C1" w:rsidRDefault="00555620" w:rsidP="00555620">
            <w:pPr>
              <w:jc w:val="both"/>
              <w:cnfStyle w:val="000000100000" w:firstRow="0" w:lastRow="0" w:firstColumn="0" w:lastColumn="0" w:oddVBand="0" w:evenVBand="0" w:oddHBand="1" w:evenHBand="0" w:firstRowFirstColumn="0" w:firstRowLastColumn="0" w:lastRowFirstColumn="0" w:lastRowLastColumn="0"/>
              <w:rPr>
                <w:rFonts w:ascii="Book Antiqua" w:eastAsia="PMingLiU-ExtB" w:hAnsi="Book Antiqua"/>
                <w:b/>
                <w:szCs w:val="22"/>
              </w:rPr>
            </w:pPr>
            <w:r>
              <w:rPr>
                <w:rFonts w:ascii="Book Antiqua" w:eastAsia="PMingLiU-ExtB" w:hAnsi="Book Antiqua"/>
                <w:b/>
                <w:szCs w:val="22"/>
              </w:rPr>
              <w:t>MEXICO</w:t>
            </w:r>
            <w:r w:rsidR="0086190F">
              <w:rPr>
                <w:rFonts w:ascii="Book Antiqua" w:eastAsia="PMingLiU-ExtB" w:hAnsi="Book Antiqua"/>
                <w:b/>
                <w:szCs w:val="22"/>
              </w:rPr>
              <w:t xml:space="preserve"> - </w:t>
            </w:r>
            <w:r>
              <w:rPr>
                <w:rFonts w:ascii="Book Antiqua" w:eastAsia="PMingLiU-ExtB" w:hAnsi="Book Antiqua"/>
                <w:b/>
                <w:szCs w:val="22"/>
              </w:rPr>
              <w:t>HABANA</w:t>
            </w:r>
          </w:p>
        </w:tc>
        <w:tc>
          <w:tcPr>
            <w:tcW w:w="2409" w:type="dxa"/>
          </w:tcPr>
          <w:p w:rsidR="0086190F" w:rsidRPr="002948C1" w:rsidRDefault="00555620" w:rsidP="00555620">
            <w:pPr>
              <w:jc w:val="both"/>
              <w:cnfStyle w:val="000000100000" w:firstRow="0" w:lastRow="0" w:firstColumn="0" w:lastColumn="0" w:oddVBand="0" w:evenVBand="0" w:oddHBand="1" w:evenHBand="0" w:firstRowFirstColumn="0" w:firstRowLastColumn="0" w:lastRowFirstColumn="0" w:lastRowLastColumn="0"/>
              <w:rPr>
                <w:rFonts w:ascii="Book Antiqua" w:eastAsia="PMingLiU-ExtB" w:hAnsi="Book Antiqua"/>
                <w:b/>
                <w:szCs w:val="22"/>
              </w:rPr>
            </w:pPr>
            <w:r>
              <w:rPr>
                <w:rFonts w:ascii="Book Antiqua" w:eastAsia="PMingLiU-ExtB" w:hAnsi="Book Antiqua"/>
                <w:b/>
                <w:szCs w:val="22"/>
              </w:rPr>
              <w:t>15</w:t>
            </w:r>
            <w:r w:rsidR="0086190F" w:rsidRPr="002948C1">
              <w:rPr>
                <w:rFonts w:ascii="Book Antiqua" w:eastAsia="PMingLiU-ExtB" w:hAnsi="Book Antiqua"/>
                <w:b/>
                <w:szCs w:val="22"/>
              </w:rPr>
              <w:t>:</w:t>
            </w:r>
            <w:r w:rsidR="0086190F">
              <w:rPr>
                <w:rFonts w:ascii="Book Antiqua" w:eastAsia="PMingLiU-ExtB" w:hAnsi="Book Antiqua"/>
                <w:b/>
                <w:szCs w:val="22"/>
              </w:rPr>
              <w:t>1</w:t>
            </w:r>
            <w:r>
              <w:rPr>
                <w:rFonts w:ascii="Book Antiqua" w:eastAsia="PMingLiU-ExtB" w:hAnsi="Book Antiqua"/>
                <w:b/>
                <w:szCs w:val="22"/>
              </w:rPr>
              <w:t>5</w:t>
            </w:r>
            <w:r w:rsidR="0086190F" w:rsidRPr="002948C1">
              <w:rPr>
                <w:rFonts w:ascii="Book Antiqua" w:eastAsia="PMingLiU-ExtB" w:hAnsi="Book Antiqua"/>
                <w:b/>
                <w:szCs w:val="22"/>
              </w:rPr>
              <w:t xml:space="preserve"> – </w:t>
            </w:r>
            <w:r>
              <w:rPr>
                <w:rFonts w:ascii="Book Antiqua" w:eastAsia="PMingLiU-ExtB" w:hAnsi="Book Antiqua"/>
                <w:b/>
                <w:szCs w:val="22"/>
              </w:rPr>
              <w:t>18</w:t>
            </w:r>
            <w:r w:rsidR="0086190F" w:rsidRPr="002948C1">
              <w:rPr>
                <w:rFonts w:ascii="Book Antiqua" w:eastAsia="PMingLiU-ExtB" w:hAnsi="Book Antiqua"/>
                <w:b/>
                <w:szCs w:val="22"/>
              </w:rPr>
              <w:t>:</w:t>
            </w:r>
            <w:r>
              <w:rPr>
                <w:rFonts w:ascii="Book Antiqua" w:eastAsia="PMingLiU-ExtB" w:hAnsi="Book Antiqua"/>
                <w:b/>
                <w:szCs w:val="22"/>
              </w:rPr>
              <w:t>45</w:t>
            </w:r>
          </w:p>
        </w:tc>
      </w:tr>
      <w:tr w:rsidR="0086190F" w:rsidRPr="002948C1" w:rsidTr="006741D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6" w:type="dxa"/>
          </w:tcPr>
          <w:p w:rsidR="0086190F" w:rsidRPr="002948C1" w:rsidRDefault="002B0D3C" w:rsidP="002B0D3C">
            <w:pPr>
              <w:jc w:val="both"/>
              <w:rPr>
                <w:rFonts w:ascii="Book Antiqua" w:eastAsia="PMingLiU-ExtB" w:hAnsi="Book Antiqua"/>
                <w:b w:val="0"/>
                <w:szCs w:val="22"/>
              </w:rPr>
            </w:pPr>
            <w:r>
              <w:rPr>
                <w:rFonts w:ascii="Book Antiqua" w:eastAsia="PMingLiU-ExtB" w:hAnsi="Book Antiqua"/>
                <w:szCs w:val="22"/>
              </w:rPr>
              <w:t>MAGNICHARTERS</w:t>
            </w:r>
            <w:r w:rsidR="0086190F">
              <w:rPr>
                <w:rFonts w:ascii="Book Antiqua" w:eastAsia="PMingLiU-ExtB" w:hAnsi="Book Antiqua"/>
                <w:szCs w:val="22"/>
              </w:rPr>
              <w:t xml:space="preserve"> </w:t>
            </w:r>
          </w:p>
        </w:tc>
        <w:tc>
          <w:tcPr>
            <w:tcW w:w="1542" w:type="dxa"/>
          </w:tcPr>
          <w:p w:rsidR="0086190F" w:rsidRPr="002948C1" w:rsidRDefault="002B0D3C" w:rsidP="002B0D3C">
            <w:pPr>
              <w:jc w:val="both"/>
              <w:cnfStyle w:val="000000010000" w:firstRow="0" w:lastRow="0" w:firstColumn="0" w:lastColumn="0" w:oddVBand="0" w:evenVBand="0" w:oddHBand="0" w:evenHBand="1" w:firstRowFirstColumn="0" w:firstRowLastColumn="0" w:lastRowFirstColumn="0" w:lastRowLastColumn="0"/>
              <w:rPr>
                <w:rFonts w:ascii="Book Antiqua" w:eastAsia="PMingLiU-ExtB" w:hAnsi="Book Antiqua"/>
                <w:b/>
                <w:szCs w:val="22"/>
              </w:rPr>
            </w:pPr>
            <w:r>
              <w:rPr>
                <w:rFonts w:ascii="Book Antiqua" w:eastAsia="PMingLiU-ExtB" w:hAnsi="Book Antiqua"/>
                <w:b/>
                <w:szCs w:val="22"/>
              </w:rPr>
              <w:t>SABADOS</w:t>
            </w:r>
          </w:p>
        </w:tc>
        <w:tc>
          <w:tcPr>
            <w:tcW w:w="3261" w:type="dxa"/>
          </w:tcPr>
          <w:p w:rsidR="0086190F" w:rsidRPr="002948C1" w:rsidRDefault="002B0D3C" w:rsidP="002B0D3C">
            <w:pPr>
              <w:jc w:val="both"/>
              <w:cnfStyle w:val="000000010000" w:firstRow="0" w:lastRow="0" w:firstColumn="0" w:lastColumn="0" w:oddVBand="0" w:evenVBand="0" w:oddHBand="0" w:evenHBand="1" w:firstRowFirstColumn="0" w:firstRowLastColumn="0" w:lastRowFirstColumn="0" w:lastRowLastColumn="0"/>
              <w:rPr>
                <w:rFonts w:ascii="Book Antiqua" w:eastAsia="PMingLiU-ExtB" w:hAnsi="Book Antiqua"/>
                <w:b/>
                <w:szCs w:val="22"/>
              </w:rPr>
            </w:pPr>
            <w:r>
              <w:rPr>
                <w:rFonts w:ascii="Book Antiqua" w:eastAsia="PMingLiU-ExtB" w:hAnsi="Book Antiqua"/>
                <w:b/>
                <w:szCs w:val="22"/>
              </w:rPr>
              <w:t>HABANA</w:t>
            </w:r>
            <w:r w:rsidR="0086190F">
              <w:rPr>
                <w:rFonts w:ascii="Book Antiqua" w:eastAsia="PMingLiU-ExtB" w:hAnsi="Book Antiqua"/>
                <w:b/>
                <w:szCs w:val="22"/>
              </w:rPr>
              <w:t xml:space="preserve"> - MEXICO</w:t>
            </w:r>
          </w:p>
        </w:tc>
        <w:tc>
          <w:tcPr>
            <w:tcW w:w="2409" w:type="dxa"/>
          </w:tcPr>
          <w:p w:rsidR="0086190F" w:rsidRPr="002948C1" w:rsidRDefault="0086190F" w:rsidP="002B0D3C">
            <w:pPr>
              <w:jc w:val="both"/>
              <w:cnfStyle w:val="000000010000" w:firstRow="0" w:lastRow="0" w:firstColumn="0" w:lastColumn="0" w:oddVBand="0" w:evenVBand="0" w:oddHBand="0" w:evenHBand="1" w:firstRowFirstColumn="0" w:firstRowLastColumn="0" w:lastRowFirstColumn="0" w:lastRowLastColumn="0"/>
              <w:rPr>
                <w:rFonts w:ascii="Book Antiqua" w:eastAsia="PMingLiU-ExtB" w:hAnsi="Book Antiqua"/>
                <w:b/>
                <w:szCs w:val="22"/>
              </w:rPr>
            </w:pPr>
            <w:r>
              <w:rPr>
                <w:rFonts w:ascii="Book Antiqua" w:eastAsia="PMingLiU-ExtB" w:hAnsi="Book Antiqua"/>
                <w:b/>
                <w:szCs w:val="22"/>
              </w:rPr>
              <w:t>2</w:t>
            </w:r>
            <w:r w:rsidR="002B0D3C">
              <w:rPr>
                <w:rFonts w:ascii="Book Antiqua" w:eastAsia="PMingLiU-ExtB" w:hAnsi="Book Antiqua"/>
                <w:b/>
                <w:szCs w:val="22"/>
              </w:rPr>
              <w:t>0</w:t>
            </w:r>
            <w:r w:rsidRPr="002948C1">
              <w:rPr>
                <w:rFonts w:ascii="Book Antiqua" w:eastAsia="PMingLiU-ExtB" w:hAnsi="Book Antiqua"/>
                <w:b/>
                <w:szCs w:val="22"/>
              </w:rPr>
              <w:t>:</w:t>
            </w:r>
            <w:r w:rsidR="002B0D3C">
              <w:rPr>
                <w:rFonts w:ascii="Book Antiqua" w:eastAsia="PMingLiU-ExtB" w:hAnsi="Book Antiqua"/>
                <w:b/>
                <w:szCs w:val="22"/>
              </w:rPr>
              <w:t>1</w:t>
            </w:r>
            <w:r>
              <w:rPr>
                <w:rFonts w:ascii="Book Antiqua" w:eastAsia="PMingLiU-ExtB" w:hAnsi="Book Antiqua"/>
                <w:b/>
                <w:szCs w:val="22"/>
              </w:rPr>
              <w:t>5</w:t>
            </w:r>
            <w:r w:rsidRPr="002948C1">
              <w:rPr>
                <w:rFonts w:ascii="Book Antiqua" w:eastAsia="PMingLiU-ExtB" w:hAnsi="Book Antiqua"/>
                <w:b/>
                <w:szCs w:val="22"/>
              </w:rPr>
              <w:t xml:space="preserve"> –</w:t>
            </w:r>
            <w:r>
              <w:rPr>
                <w:rFonts w:ascii="Book Antiqua" w:eastAsia="PMingLiU-ExtB" w:hAnsi="Book Antiqua"/>
                <w:b/>
                <w:szCs w:val="22"/>
              </w:rPr>
              <w:t xml:space="preserve"> </w:t>
            </w:r>
            <w:r w:rsidR="002B0D3C">
              <w:rPr>
                <w:rFonts w:ascii="Book Antiqua" w:eastAsia="PMingLiU-ExtB" w:hAnsi="Book Antiqua"/>
                <w:b/>
                <w:szCs w:val="22"/>
              </w:rPr>
              <w:t>2</w:t>
            </w:r>
            <w:r>
              <w:rPr>
                <w:rFonts w:ascii="Book Antiqua" w:eastAsia="PMingLiU-ExtB" w:hAnsi="Book Antiqua"/>
                <w:b/>
                <w:szCs w:val="22"/>
              </w:rPr>
              <w:t>1</w:t>
            </w:r>
            <w:r w:rsidRPr="002948C1">
              <w:rPr>
                <w:rFonts w:ascii="Book Antiqua" w:eastAsia="PMingLiU-ExtB" w:hAnsi="Book Antiqua"/>
                <w:b/>
                <w:szCs w:val="22"/>
              </w:rPr>
              <w:t>:</w:t>
            </w:r>
            <w:r w:rsidR="002B0D3C">
              <w:rPr>
                <w:rFonts w:ascii="Book Antiqua" w:eastAsia="PMingLiU-ExtB" w:hAnsi="Book Antiqua"/>
                <w:b/>
                <w:szCs w:val="22"/>
              </w:rPr>
              <w:t>4</w:t>
            </w:r>
            <w:r>
              <w:rPr>
                <w:rFonts w:ascii="Book Antiqua" w:eastAsia="PMingLiU-ExtB" w:hAnsi="Book Antiqua"/>
                <w:b/>
                <w:szCs w:val="22"/>
              </w:rPr>
              <w:t>5</w:t>
            </w:r>
          </w:p>
        </w:tc>
      </w:tr>
    </w:tbl>
    <w:p w:rsidR="000C498E" w:rsidRDefault="000C498E" w:rsidP="008F4366">
      <w:pPr>
        <w:pStyle w:val="Encabezado"/>
        <w:spacing w:line="360" w:lineRule="auto"/>
        <w:jc w:val="center"/>
        <w:rPr>
          <w:rFonts w:cs="Arial"/>
          <w:b/>
        </w:rPr>
      </w:pPr>
    </w:p>
    <w:p w:rsidR="009A41EC" w:rsidRDefault="004A3998" w:rsidP="00480AE9">
      <w:pPr>
        <w:rPr>
          <w:rFonts w:ascii="Book Antiqua" w:eastAsia="PMingLiU-ExtB" w:hAnsi="Book Antiqua"/>
          <w:b/>
          <w:sz w:val="22"/>
          <w:szCs w:val="22"/>
        </w:rPr>
      </w:pPr>
      <w:r>
        <w:rPr>
          <w:rFonts w:ascii="Book Antiqua" w:eastAsia="PMingLiU-ExtB" w:hAnsi="Book Antiqua"/>
          <w:b/>
          <w:noProof/>
          <w:sz w:val="22"/>
          <w:szCs w:val="22"/>
          <w:lang w:eastAsia="es-MX"/>
        </w:rPr>
        <mc:AlternateContent>
          <mc:Choice Requires="wpc">
            <w:drawing>
              <wp:anchor distT="0" distB="0" distL="114300" distR="114300" simplePos="0" relativeHeight="251658240" behindDoc="0" locked="0" layoutInCell="1" allowOverlap="1" wp14:anchorId="63F95CD8" wp14:editId="706BB145">
                <wp:simplePos x="0" y="0"/>
                <wp:positionH relativeFrom="margin">
                  <wp:align>left</wp:align>
                </wp:positionH>
                <wp:positionV relativeFrom="paragraph">
                  <wp:posOffset>10795</wp:posOffset>
                </wp:positionV>
                <wp:extent cx="1152525" cy="403029"/>
                <wp:effectExtent l="0" t="0" r="0" b="0"/>
                <wp:wrapNone/>
                <wp:docPr id="164" name="Lienzo 1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1" name="Picture 160" descr="World map centered on Africa"/>
                          <pic:cNvPicPr>
                            <a:picLocks noChangeAspect="1" noChangeArrowheads="1"/>
                          </pic:cNvPicPr>
                        </pic:nvPicPr>
                        <pic:blipFill>
                          <a:blip r:embed="rId10" cstate="print">
                            <a:clrChange>
                              <a:clrFrom>
                                <a:srgbClr val="FFFFFF"/>
                              </a:clrFrom>
                              <a:clrTo>
                                <a:srgbClr val="FFFFFF">
                                  <a:alpha val="0"/>
                                </a:srgbClr>
                              </a:clrTo>
                            </a:clrChange>
                            <a:lum bright="18000" contrast="-30000"/>
                            <a:extLst>
                              <a:ext uri="{28A0092B-C50C-407E-A947-70E740481C1C}">
                                <a14:useLocalDpi xmlns:a14="http://schemas.microsoft.com/office/drawing/2010/main" val="0"/>
                              </a:ext>
                            </a:extLst>
                          </a:blip>
                          <a:srcRect/>
                          <a:stretch>
                            <a:fillRect/>
                          </a:stretch>
                        </pic:blipFill>
                        <pic:spPr bwMode="auto">
                          <a:xfrm>
                            <a:off x="0" y="0"/>
                            <a:ext cx="1079500" cy="361950"/>
                          </a:xfrm>
                          <a:prstGeom prst="rect">
                            <a:avLst/>
                          </a:prstGeom>
                          <a:noFill/>
                          <a:extLst>
                            <a:ext uri="{909E8E84-426E-40DD-AFC4-6F175D3DCCD1}">
                              <a14:hiddenFill xmlns:a14="http://schemas.microsoft.com/office/drawing/2010/main">
                                <a:solidFill>
                                  <a:srgbClr val="FF0000">
                                    <a:alpha val="59000"/>
                                  </a:srgbClr>
                                </a:solidFill>
                              </a14:hiddenFill>
                            </a:ext>
                          </a:extLst>
                        </pic:spPr>
                      </pic:pic>
                      <wps:wsp>
                        <wps:cNvPr id="12" name="WordArt 161"/>
                        <wps:cNvSpPr txBox="1">
                          <a:spLocks noChangeArrowheads="1" noChangeShapeType="1" noTextEdit="1"/>
                        </wps:cNvSpPr>
                        <wps:spPr bwMode="auto">
                          <a:xfrm>
                            <a:off x="214630" y="47625"/>
                            <a:ext cx="360045" cy="266700"/>
                          </a:xfrm>
                          <a:prstGeom prst="rect">
                            <a:avLst/>
                          </a:prstGeom>
                        </wps:spPr>
                        <wps:txbx>
                          <w:txbxContent>
                            <w:p w:rsidR="00D64278" w:rsidRDefault="00D64278" w:rsidP="007E1615">
                              <w:pPr>
                                <w:pStyle w:val="NormalWeb"/>
                                <w:spacing w:before="0" w:beforeAutospacing="0" w:after="0" w:afterAutospacing="0"/>
                                <w:jc w:val="center"/>
                              </w:pPr>
                            </w:p>
                          </w:txbxContent>
                        </wps:txbx>
                        <wps:bodyPr wrap="square" numCol="1" fromWordArt="1">
                          <a:prstTxWarp prst="textFadeUp">
                            <a:avLst>
                              <a:gd name="adj" fmla="val 33333"/>
                            </a:avLst>
                          </a:prstTxWarp>
                          <a:spAutoFit/>
                        </wps:bodyPr>
                      </wps:wsp>
                      <wps:wsp>
                        <wps:cNvPr id="13" name="Rectangle 162"/>
                        <wps:cNvSpPr>
                          <a:spLocks noChangeArrowheads="1"/>
                        </wps:cNvSpPr>
                        <wps:spPr bwMode="auto">
                          <a:xfrm>
                            <a:off x="69850" y="1905"/>
                            <a:ext cx="1081405" cy="365125"/>
                          </a:xfrm>
                          <a:prstGeom prst="rect">
                            <a:avLst/>
                          </a:prstGeom>
                          <a:noFill/>
                          <a:ln>
                            <a:noFill/>
                          </a:ln>
                          <a:effectLst/>
                          <a:extLst>
                            <a:ext uri="{909E8E84-426E-40DD-AFC4-6F175D3DCCD1}">
                              <a14:hiddenFill xmlns:a14="http://schemas.microsoft.com/office/drawing/2010/main">
                                <a:solidFill>
                                  <a:srgbClr val="FBDF53">
                                    <a:alpha val="59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4278" w:rsidRDefault="00D64278"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D64278" w:rsidRDefault="00D64278"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164" o:spid="_x0000_s1028" editas="canvas" style="position:absolute;margin-left:0;margin-top:.85pt;width:90.75pt;height:31.75pt;z-index:251658240;mso-position-horizontal:left;mso-position-horizontal-relative:margin" coordsize="11525,40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11525;height:4025;visibility:visible;mso-wrap-style:square">
                  <v:fill o:detectmouseclick="t"/>
                  <v:path o:connecttype="none"/>
                </v:shape>
                <v:shape id="Picture 160" o:spid="_x0000_s1030" type="#_x0000_t75" alt="World map centered on Africa" style="position:absolute;width:10795;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fZHEAAAA2wAAAA8AAABkcnMvZG93bnJldi54bWxEj0GLwjAQhe+C/yGMsDdNuweRrlGKqKsI&#10;C7oqeBuasa02k9Jktf57syB4m+G9782b8bQ1lbhR40rLCuJBBII4s7rkXMH+d9EfgXAeWWNlmRQ8&#10;yMF00u2MMdH2zlu67XwuQgi7BBUU3teJlC4ryKAb2Jo4aGfbGPRhbXKpG7yHcFPJzygaSoMlhwsF&#10;1jQrKLvu/kyokX7/nHKZHjaZ3lyq2Bznl/VSqY9em36B8NT6t/lFr3TgYvj/JQwgJ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fZHEAAAA2wAAAA8AAAAAAAAAAAAAAAAA&#10;nwIAAGRycy9kb3ducmV2LnhtbFBLBQYAAAAABAAEAPcAAACQAwAAAAA=&#10;" fillcolor="red">
                  <v:fill opacity="38550f"/>
                  <v:imagedata r:id="rId11" o:title="World map centered on Africa" chromakey="white" gain="45875f" blacklevel="5898f"/>
                </v:shape>
                <v:shape id="WordArt 161" o:spid="_x0000_s1031" type="#_x0000_t202" style="position:absolute;left:2146;top:476;width:360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c1L8A&#10;AADbAAAADwAAAGRycy9kb3ducmV2LnhtbERPTWvCQBC9C/0PywjedKNQKalrCLYFD1606X3ITrOh&#10;2dmQnZr4712h0Ns83ufsisl36kpDbAMbWK8yUMR1sC03BqrPj+ULqCjIFrvAZOBGEYr902yHuQ0j&#10;n+l6kUalEI45GnAifa51rB15jKvQEyfuOwweJcGh0XbAMYX7Tm+ybKs9tpwaHPZ0cFT/XH69ARFb&#10;rm/Vu4/Hr+n0NrqsfsbKmMV8Kl9BCU3yL/5zH22av4HHL+kAv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VzUvwAAANsAAAAPAAAAAAAAAAAAAAAAAJgCAABkcnMvZG93bnJl&#10;di54bWxQSwUGAAAAAAQABAD1AAAAhAMAAAAA&#10;" filled="f" stroked="f">
                  <o:lock v:ext="edit" shapetype="t"/>
                  <v:textbox style="mso-fit-shape-to-text:t">
                    <w:txbxContent>
                      <w:p w:rsidR="00D64278" w:rsidRDefault="00D64278" w:rsidP="007E1615">
                        <w:pPr>
                          <w:pStyle w:val="NormalWeb"/>
                          <w:spacing w:before="0" w:beforeAutospacing="0" w:after="0" w:afterAutospacing="0"/>
                          <w:jc w:val="center"/>
                        </w:pPr>
                      </w:p>
                    </w:txbxContent>
                  </v:textbox>
                </v:shape>
                <v:rect id="Rectangle 162" o:spid="_x0000_s1032" style="position:absolute;left:698;top:19;width:10814;height:3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uK8cIA&#10;AADbAAAADwAAAGRycy9kb3ducmV2LnhtbERPTWvCQBC9F/wPyxR6001bKjW6EREE6c20tB7H7JhN&#10;zM6m2TXGf+8WhN7m8T5nsRxsI3rqfOVYwfMkAUFcOF1xqeDrczN+B+EDssbGMSm4kodlNnpYYKrd&#10;hXfU56EUMYR9igpMCG0qpS8MWfQT1xJH7ug6iyHCrpS6w0sMt418SZKptFhxbDDY0tpQccrPVsFZ&#10;lj+zvf9oa7Ou3w7f/LvL+6lST4/Dag4i0BD+xXf3Vsf5r/D3SzxAZ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24rxwgAAANsAAAAPAAAAAAAAAAAAAAAAAJgCAABkcnMvZG93&#10;bnJldi54bWxQSwUGAAAAAAQABAD1AAAAhwMAAAAA&#10;" filled="f" fillcolor="#fbdf53" stroked="f">
                  <v:fill opacity="38550f"/>
                  <v:textbox>
                    <w:txbxContent>
                      <w:p w:rsidR="00D64278" w:rsidRDefault="00D64278"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D64278" w:rsidRDefault="00D64278"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v:textbox>
                </v:rect>
                <w10:wrap anchorx="margin"/>
              </v:group>
            </w:pict>
          </mc:Fallback>
        </mc:AlternateContent>
      </w:r>
    </w:p>
    <w:p w:rsidR="00EB3685" w:rsidRDefault="00EB3685" w:rsidP="00480AE9">
      <w:pPr>
        <w:rPr>
          <w:rFonts w:ascii="Book Antiqua" w:eastAsia="PMingLiU-ExtB" w:hAnsi="Book Antiqua"/>
          <w:b/>
          <w:sz w:val="22"/>
          <w:szCs w:val="22"/>
        </w:rPr>
      </w:pPr>
    </w:p>
    <w:p w:rsidR="002D4DDA" w:rsidRDefault="002D4DDA" w:rsidP="00480AE9">
      <w:pPr>
        <w:rPr>
          <w:rFonts w:ascii="Book Antiqua" w:eastAsia="PMingLiU-ExtB" w:hAnsi="Book Antiqua"/>
          <w:b/>
          <w:sz w:val="22"/>
          <w:szCs w:val="22"/>
        </w:rPr>
      </w:pPr>
    </w:p>
    <w:p w:rsidR="000F207D" w:rsidRPr="000F207D" w:rsidRDefault="000F207D" w:rsidP="000F207D">
      <w:pPr>
        <w:pStyle w:val="Prrafodelista"/>
        <w:numPr>
          <w:ilvl w:val="0"/>
          <w:numId w:val="13"/>
        </w:numPr>
        <w:jc w:val="both"/>
        <w:rPr>
          <w:rFonts w:ascii="Book Antiqua" w:hAnsi="Book Antiqua"/>
          <w:sz w:val="22"/>
        </w:rPr>
      </w:pPr>
      <w:r w:rsidRPr="000F207D">
        <w:rPr>
          <w:rFonts w:ascii="Book Antiqua" w:hAnsi="Book Antiqua"/>
          <w:sz w:val="22"/>
        </w:rPr>
        <w:t xml:space="preserve">Boleto de avión </w:t>
      </w:r>
      <w:r w:rsidR="00393A13">
        <w:rPr>
          <w:rFonts w:ascii="Book Antiqua" w:hAnsi="Book Antiqua"/>
          <w:sz w:val="22"/>
        </w:rPr>
        <w:t xml:space="preserve">viaje redondo </w:t>
      </w:r>
      <w:r w:rsidRPr="000F207D">
        <w:rPr>
          <w:rFonts w:ascii="Book Antiqua" w:hAnsi="Book Antiqua"/>
          <w:sz w:val="22"/>
        </w:rPr>
        <w:t>Mex</w:t>
      </w:r>
      <w:r w:rsidR="00393A13">
        <w:rPr>
          <w:rFonts w:ascii="Book Antiqua" w:hAnsi="Book Antiqua"/>
          <w:sz w:val="22"/>
        </w:rPr>
        <w:t xml:space="preserve">ico </w:t>
      </w:r>
      <w:r w:rsidR="00CC3878">
        <w:rPr>
          <w:rFonts w:ascii="Book Antiqua" w:hAnsi="Book Antiqua"/>
          <w:sz w:val="22"/>
        </w:rPr>
        <w:t>(</w:t>
      </w:r>
      <w:proofErr w:type="spellStart"/>
      <w:r w:rsidR="00CC3878">
        <w:rPr>
          <w:rFonts w:ascii="Book Antiqua" w:hAnsi="Book Antiqua"/>
          <w:sz w:val="22"/>
        </w:rPr>
        <w:t>Aifa</w:t>
      </w:r>
      <w:proofErr w:type="spellEnd"/>
      <w:r w:rsidR="00CC3878">
        <w:rPr>
          <w:rFonts w:ascii="Book Antiqua" w:hAnsi="Book Antiqua"/>
          <w:sz w:val="22"/>
        </w:rPr>
        <w:t xml:space="preserve">) </w:t>
      </w:r>
      <w:r w:rsidR="00393A13">
        <w:rPr>
          <w:rFonts w:ascii="Book Antiqua" w:hAnsi="Book Antiqua"/>
          <w:sz w:val="22"/>
        </w:rPr>
        <w:t xml:space="preserve">– </w:t>
      </w:r>
      <w:r w:rsidRPr="000F207D">
        <w:rPr>
          <w:rFonts w:ascii="Book Antiqua" w:hAnsi="Book Antiqua"/>
          <w:sz w:val="22"/>
        </w:rPr>
        <w:t>Ha</w:t>
      </w:r>
      <w:r w:rsidR="00393A13">
        <w:rPr>
          <w:rFonts w:ascii="Book Antiqua" w:hAnsi="Book Antiqua"/>
          <w:sz w:val="22"/>
        </w:rPr>
        <w:t xml:space="preserve">bana </w:t>
      </w:r>
      <w:r w:rsidR="00CC3878">
        <w:rPr>
          <w:rFonts w:ascii="Book Antiqua" w:hAnsi="Book Antiqua"/>
          <w:sz w:val="22"/>
        </w:rPr>
        <w:t>–</w:t>
      </w:r>
      <w:r w:rsidR="00393A13">
        <w:rPr>
          <w:rFonts w:ascii="Book Antiqua" w:hAnsi="Book Antiqua"/>
          <w:sz w:val="22"/>
        </w:rPr>
        <w:t xml:space="preserve"> </w:t>
      </w:r>
      <w:r w:rsidRPr="000F207D">
        <w:rPr>
          <w:rFonts w:ascii="Book Antiqua" w:hAnsi="Book Antiqua"/>
          <w:sz w:val="22"/>
        </w:rPr>
        <w:t>Mex</w:t>
      </w:r>
      <w:r w:rsidR="00393A13">
        <w:rPr>
          <w:rFonts w:ascii="Book Antiqua" w:hAnsi="Book Antiqua"/>
          <w:sz w:val="22"/>
        </w:rPr>
        <w:t>ico</w:t>
      </w:r>
      <w:r w:rsidR="00CC3878">
        <w:rPr>
          <w:rFonts w:ascii="Book Antiqua" w:hAnsi="Book Antiqua"/>
          <w:sz w:val="22"/>
        </w:rPr>
        <w:t xml:space="preserve"> (</w:t>
      </w:r>
      <w:proofErr w:type="spellStart"/>
      <w:r w:rsidR="00CC3878">
        <w:rPr>
          <w:rFonts w:ascii="Book Antiqua" w:hAnsi="Book Antiqua"/>
          <w:sz w:val="22"/>
        </w:rPr>
        <w:t>Aifa</w:t>
      </w:r>
      <w:proofErr w:type="spellEnd"/>
      <w:r w:rsidR="00CC3878">
        <w:rPr>
          <w:rFonts w:ascii="Book Antiqua" w:hAnsi="Book Antiqua"/>
          <w:sz w:val="22"/>
        </w:rPr>
        <w:t>)</w:t>
      </w:r>
    </w:p>
    <w:p w:rsidR="000F207D" w:rsidRPr="000F207D" w:rsidRDefault="00393A13" w:rsidP="000F207D">
      <w:pPr>
        <w:pStyle w:val="Prrafodelista"/>
        <w:numPr>
          <w:ilvl w:val="0"/>
          <w:numId w:val="13"/>
        </w:numPr>
        <w:jc w:val="both"/>
        <w:rPr>
          <w:rFonts w:ascii="Book Antiqua" w:hAnsi="Book Antiqua"/>
          <w:sz w:val="22"/>
        </w:rPr>
      </w:pPr>
      <w:r>
        <w:rPr>
          <w:rFonts w:ascii="Book Antiqua" w:hAnsi="Book Antiqua"/>
          <w:sz w:val="22"/>
        </w:rPr>
        <w:t>03 n</w:t>
      </w:r>
      <w:r w:rsidR="000F207D" w:rsidRPr="000F207D">
        <w:rPr>
          <w:rFonts w:ascii="Book Antiqua" w:hAnsi="Book Antiqua"/>
          <w:sz w:val="22"/>
        </w:rPr>
        <w:t>oches de alojamiento en La Habana en hotel con desayuno incluido</w:t>
      </w:r>
    </w:p>
    <w:p w:rsidR="000F207D" w:rsidRPr="000F207D" w:rsidRDefault="00393A13" w:rsidP="000F207D">
      <w:pPr>
        <w:pStyle w:val="Prrafodelista"/>
        <w:numPr>
          <w:ilvl w:val="0"/>
          <w:numId w:val="13"/>
        </w:numPr>
        <w:jc w:val="both"/>
        <w:rPr>
          <w:rFonts w:ascii="Book Antiqua" w:hAnsi="Book Antiqua"/>
          <w:sz w:val="22"/>
        </w:rPr>
      </w:pPr>
      <w:r>
        <w:rPr>
          <w:rFonts w:ascii="Book Antiqua" w:hAnsi="Book Antiqua"/>
          <w:sz w:val="22"/>
        </w:rPr>
        <w:t>04 n</w:t>
      </w:r>
      <w:r w:rsidR="000F207D" w:rsidRPr="000F207D">
        <w:rPr>
          <w:rFonts w:ascii="Book Antiqua" w:hAnsi="Book Antiqua"/>
          <w:sz w:val="22"/>
        </w:rPr>
        <w:t xml:space="preserve">oches de alojamiento en Varadero en Hotel en plan todo incluido </w:t>
      </w:r>
    </w:p>
    <w:p w:rsidR="000F207D" w:rsidRPr="000F207D" w:rsidRDefault="000F207D" w:rsidP="000F207D">
      <w:pPr>
        <w:pStyle w:val="Prrafodelista"/>
        <w:numPr>
          <w:ilvl w:val="0"/>
          <w:numId w:val="13"/>
        </w:numPr>
        <w:jc w:val="both"/>
        <w:rPr>
          <w:rFonts w:ascii="Book Antiqua" w:hAnsi="Book Antiqua"/>
          <w:sz w:val="22"/>
        </w:rPr>
      </w:pPr>
      <w:r w:rsidRPr="000F207D">
        <w:rPr>
          <w:rFonts w:ascii="Book Antiqua" w:hAnsi="Book Antiqua"/>
          <w:sz w:val="22"/>
        </w:rPr>
        <w:t>Traslado co</w:t>
      </w:r>
      <w:r w:rsidR="00393A13">
        <w:rPr>
          <w:rFonts w:ascii="Book Antiqua" w:hAnsi="Book Antiqua"/>
          <w:sz w:val="22"/>
        </w:rPr>
        <w:t>mpartido</w:t>
      </w:r>
      <w:r w:rsidRPr="000F207D">
        <w:rPr>
          <w:rFonts w:ascii="Book Antiqua" w:hAnsi="Book Antiqua"/>
          <w:sz w:val="22"/>
        </w:rPr>
        <w:t xml:space="preserve"> de llegada A</w:t>
      </w:r>
      <w:r w:rsidR="00393A13">
        <w:rPr>
          <w:rFonts w:ascii="Book Antiqua" w:hAnsi="Book Antiqua"/>
          <w:sz w:val="22"/>
        </w:rPr>
        <w:t>ero</w:t>
      </w:r>
      <w:r w:rsidRPr="000F207D">
        <w:rPr>
          <w:rFonts w:ascii="Book Antiqua" w:hAnsi="Book Antiqua"/>
          <w:sz w:val="22"/>
        </w:rPr>
        <w:t>p</w:t>
      </w:r>
      <w:r w:rsidR="00393A13">
        <w:rPr>
          <w:rFonts w:ascii="Book Antiqua" w:hAnsi="Book Antiqua"/>
          <w:sz w:val="22"/>
        </w:rPr>
        <w:t>uer</w:t>
      </w:r>
      <w:r w:rsidRPr="000F207D">
        <w:rPr>
          <w:rFonts w:ascii="Book Antiqua" w:hAnsi="Book Antiqua"/>
          <w:sz w:val="22"/>
        </w:rPr>
        <w:t>to –</w:t>
      </w:r>
      <w:r w:rsidR="00393A13">
        <w:rPr>
          <w:rFonts w:ascii="Book Antiqua" w:hAnsi="Book Antiqua"/>
          <w:sz w:val="22"/>
        </w:rPr>
        <w:t xml:space="preserve"> </w:t>
      </w:r>
      <w:r w:rsidRPr="000F207D">
        <w:rPr>
          <w:rFonts w:ascii="Book Antiqua" w:hAnsi="Book Antiqua"/>
          <w:sz w:val="22"/>
        </w:rPr>
        <w:t>H</w:t>
      </w:r>
      <w:r w:rsidR="00393A13">
        <w:rPr>
          <w:rFonts w:ascii="Book Antiqua" w:hAnsi="Book Antiqua"/>
          <w:sz w:val="22"/>
        </w:rPr>
        <w:t>o</w:t>
      </w:r>
      <w:r w:rsidRPr="000F207D">
        <w:rPr>
          <w:rFonts w:ascii="Book Antiqua" w:hAnsi="Book Antiqua"/>
          <w:sz w:val="22"/>
        </w:rPr>
        <w:t>t</w:t>
      </w:r>
      <w:r w:rsidR="00393A13">
        <w:rPr>
          <w:rFonts w:ascii="Book Antiqua" w:hAnsi="Book Antiqua"/>
          <w:sz w:val="22"/>
        </w:rPr>
        <w:t>e</w:t>
      </w:r>
      <w:r w:rsidRPr="000F207D">
        <w:rPr>
          <w:rFonts w:ascii="Book Antiqua" w:hAnsi="Book Antiqua"/>
          <w:sz w:val="22"/>
        </w:rPr>
        <w:t>l</w:t>
      </w:r>
      <w:r w:rsidR="00393A13">
        <w:rPr>
          <w:rFonts w:ascii="Book Antiqua" w:hAnsi="Book Antiqua"/>
          <w:sz w:val="22"/>
        </w:rPr>
        <w:t xml:space="preserve"> La Habana</w:t>
      </w:r>
      <w:r w:rsidRPr="000F207D">
        <w:rPr>
          <w:rFonts w:ascii="Book Antiqua" w:hAnsi="Book Antiqua"/>
          <w:sz w:val="22"/>
        </w:rPr>
        <w:t xml:space="preserve"> </w:t>
      </w:r>
    </w:p>
    <w:p w:rsidR="000F207D" w:rsidRPr="000F207D" w:rsidRDefault="000F207D" w:rsidP="000F207D">
      <w:pPr>
        <w:pStyle w:val="Prrafodelista"/>
        <w:numPr>
          <w:ilvl w:val="0"/>
          <w:numId w:val="13"/>
        </w:numPr>
        <w:jc w:val="both"/>
        <w:rPr>
          <w:rFonts w:ascii="Book Antiqua" w:hAnsi="Book Antiqua"/>
          <w:sz w:val="22"/>
        </w:rPr>
      </w:pPr>
      <w:r w:rsidRPr="000F207D">
        <w:rPr>
          <w:rFonts w:ascii="Book Antiqua" w:hAnsi="Book Antiqua"/>
          <w:sz w:val="22"/>
        </w:rPr>
        <w:t>Traslado co</w:t>
      </w:r>
      <w:r w:rsidR="00393A13">
        <w:rPr>
          <w:rFonts w:ascii="Book Antiqua" w:hAnsi="Book Antiqua"/>
          <w:sz w:val="22"/>
        </w:rPr>
        <w:t>mpartido</w:t>
      </w:r>
      <w:r w:rsidRPr="000F207D">
        <w:rPr>
          <w:rFonts w:ascii="Book Antiqua" w:hAnsi="Book Antiqua"/>
          <w:sz w:val="22"/>
        </w:rPr>
        <w:t xml:space="preserve"> entre hoteles Ha</w:t>
      </w:r>
      <w:r w:rsidR="00393A13">
        <w:rPr>
          <w:rFonts w:ascii="Book Antiqua" w:hAnsi="Book Antiqua"/>
          <w:sz w:val="22"/>
        </w:rPr>
        <w:t>b</w:t>
      </w:r>
      <w:r w:rsidRPr="000F207D">
        <w:rPr>
          <w:rFonts w:ascii="Book Antiqua" w:hAnsi="Book Antiqua"/>
          <w:sz w:val="22"/>
        </w:rPr>
        <w:t>ana</w:t>
      </w:r>
      <w:r w:rsidR="00393A13">
        <w:rPr>
          <w:rFonts w:ascii="Book Antiqua" w:hAnsi="Book Antiqua"/>
          <w:sz w:val="22"/>
        </w:rPr>
        <w:t xml:space="preserve"> </w:t>
      </w:r>
      <w:r w:rsidRPr="000F207D">
        <w:rPr>
          <w:rFonts w:ascii="Book Antiqua" w:hAnsi="Book Antiqua"/>
          <w:sz w:val="22"/>
        </w:rPr>
        <w:t>-</w:t>
      </w:r>
      <w:r w:rsidR="00393A13">
        <w:rPr>
          <w:rFonts w:ascii="Book Antiqua" w:hAnsi="Book Antiqua"/>
          <w:sz w:val="22"/>
        </w:rPr>
        <w:t xml:space="preserve"> </w:t>
      </w:r>
      <w:r w:rsidRPr="000F207D">
        <w:rPr>
          <w:rFonts w:ascii="Book Antiqua" w:hAnsi="Book Antiqua"/>
          <w:sz w:val="22"/>
        </w:rPr>
        <w:t xml:space="preserve">Varadero </w:t>
      </w:r>
    </w:p>
    <w:p w:rsidR="000F207D" w:rsidRPr="000F207D" w:rsidRDefault="000F207D" w:rsidP="000F207D">
      <w:pPr>
        <w:pStyle w:val="Prrafodelista"/>
        <w:numPr>
          <w:ilvl w:val="0"/>
          <w:numId w:val="13"/>
        </w:numPr>
        <w:jc w:val="both"/>
        <w:rPr>
          <w:rFonts w:ascii="Book Antiqua" w:hAnsi="Book Antiqua"/>
          <w:sz w:val="22"/>
        </w:rPr>
      </w:pPr>
      <w:r w:rsidRPr="000F207D">
        <w:rPr>
          <w:rFonts w:ascii="Book Antiqua" w:hAnsi="Book Antiqua"/>
          <w:sz w:val="22"/>
        </w:rPr>
        <w:t>Traslado co</w:t>
      </w:r>
      <w:r w:rsidR="00393A13">
        <w:rPr>
          <w:rFonts w:ascii="Book Antiqua" w:hAnsi="Book Antiqua"/>
          <w:sz w:val="22"/>
        </w:rPr>
        <w:t>mpartido</w:t>
      </w:r>
      <w:r w:rsidRPr="000F207D">
        <w:rPr>
          <w:rFonts w:ascii="Book Antiqua" w:hAnsi="Book Antiqua"/>
          <w:sz w:val="22"/>
        </w:rPr>
        <w:t xml:space="preserve"> de salida H</w:t>
      </w:r>
      <w:r w:rsidR="00393A13">
        <w:rPr>
          <w:rFonts w:ascii="Book Antiqua" w:hAnsi="Book Antiqua"/>
          <w:sz w:val="22"/>
        </w:rPr>
        <w:t>o</w:t>
      </w:r>
      <w:r w:rsidRPr="000F207D">
        <w:rPr>
          <w:rFonts w:ascii="Book Antiqua" w:hAnsi="Book Antiqua"/>
          <w:sz w:val="22"/>
        </w:rPr>
        <w:t>t</w:t>
      </w:r>
      <w:r w:rsidR="00393A13">
        <w:rPr>
          <w:rFonts w:ascii="Book Antiqua" w:hAnsi="Book Antiqua"/>
          <w:sz w:val="22"/>
        </w:rPr>
        <w:t>e</w:t>
      </w:r>
      <w:r w:rsidRPr="000F207D">
        <w:rPr>
          <w:rFonts w:ascii="Book Antiqua" w:hAnsi="Book Antiqua"/>
          <w:sz w:val="22"/>
        </w:rPr>
        <w:t>l Varadero</w:t>
      </w:r>
      <w:r w:rsidR="00393A13">
        <w:rPr>
          <w:rFonts w:ascii="Book Antiqua" w:hAnsi="Book Antiqua"/>
          <w:sz w:val="22"/>
        </w:rPr>
        <w:t xml:space="preserve"> </w:t>
      </w:r>
      <w:r w:rsidRPr="000F207D">
        <w:rPr>
          <w:rFonts w:ascii="Book Antiqua" w:hAnsi="Book Antiqua"/>
          <w:sz w:val="22"/>
        </w:rPr>
        <w:t>-</w:t>
      </w:r>
      <w:r w:rsidR="00393A13">
        <w:rPr>
          <w:rFonts w:ascii="Book Antiqua" w:hAnsi="Book Antiqua"/>
          <w:sz w:val="22"/>
        </w:rPr>
        <w:t xml:space="preserve"> </w:t>
      </w:r>
      <w:r w:rsidRPr="000F207D">
        <w:rPr>
          <w:rFonts w:ascii="Book Antiqua" w:hAnsi="Book Antiqua"/>
          <w:sz w:val="22"/>
        </w:rPr>
        <w:t>A</w:t>
      </w:r>
      <w:r w:rsidR="00393A13">
        <w:rPr>
          <w:rFonts w:ascii="Book Antiqua" w:hAnsi="Book Antiqua"/>
          <w:sz w:val="22"/>
        </w:rPr>
        <w:t>ero</w:t>
      </w:r>
      <w:r w:rsidRPr="000F207D">
        <w:rPr>
          <w:rFonts w:ascii="Book Antiqua" w:hAnsi="Book Antiqua"/>
          <w:sz w:val="22"/>
        </w:rPr>
        <w:t>p</w:t>
      </w:r>
      <w:r w:rsidR="00393A13">
        <w:rPr>
          <w:rFonts w:ascii="Book Antiqua" w:hAnsi="Book Antiqua"/>
          <w:sz w:val="22"/>
        </w:rPr>
        <w:t>uer</w:t>
      </w:r>
      <w:r w:rsidRPr="000F207D">
        <w:rPr>
          <w:rFonts w:ascii="Book Antiqua" w:hAnsi="Book Antiqua"/>
          <w:sz w:val="22"/>
        </w:rPr>
        <w:t>to Ha</w:t>
      </w:r>
      <w:r w:rsidR="00393A13">
        <w:rPr>
          <w:rFonts w:ascii="Book Antiqua" w:hAnsi="Book Antiqua"/>
          <w:sz w:val="22"/>
        </w:rPr>
        <w:t>b</w:t>
      </w:r>
      <w:r w:rsidRPr="000F207D">
        <w:rPr>
          <w:rFonts w:ascii="Book Antiqua" w:hAnsi="Book Antiqua"/>
          <w:sz w:val="22"/>
        </w:rPr>
        <w:t xml:space="preserve">ana </w:t>
      </w:r>
    </w:p>
    <w:p w:rsidR="00DF4154" w:rsidRDefault="000F207D" w:rsidP="000F207D">
      <w:pPr>
        <w:pStyle w:val="Prrafodelista"/>
        <w:numPr>
          <w:ilvl w:val="0"/>
          <w:numId w:val="13"/>
        </w:numPr>
        <w:jc w:val="both"/>
        <w:rPr>
          <w:rFonts w:ascii="Book Antiqua" w:hAnsi="Book Antiqua"/>
          <w:sz w:val="22"/>
        </w:rPr>
      </w:pPr>
      <w:r w:rsidRPr="000F207D">
        <w:rPr>
          <w:rFonts w:ascii="Book Antiqua" w:hAnsi="Book Antiqua"/>
          <w:sz w:val="22"/>
        </w:rPr>
        <w:t xml:space="preserve">Visa </w:t>
      </w:r>
      <w:r w:rsidR="00DF4154">
        <w:rPr>
          <w:rFonts w:ascii="Book Antiqua" w:hAnsi="Book Antiqua"/>
          <w:sz w:val="22"/>
        </w:rPr>
        <w:t>de turista</w:t>
      </w:r>
    </w:p>
    <w:p w:rsidR="00DF4154" w:rsidRDefault="00DF4154" w:rsidP="000F207D">
      <w:pPr>
        <w:pStyle w:val="Prrafodelista"/>
        <w:numPr>
          <w:ilvl w:val="0"/>
          <w:numId w:val="13"/>
        </w:numPr>
        <w:jc w:val="both"/>
        <w:rPr>
          <w:rFonts w:ascii="Book Antiqua" w:hAnsi="Book Antiqua"/>
          <w:sz w:val="22"/>
        </w:rPr>
      </w:pPr>
      <w:r>
        <w:rPr>
          <w:rFonts w:ascii="Book Antiqua" w:hAnsi="Book Antiqua"/>
          <w:sz w:val="22"/>
        </w:rPr>
        <w:t>Seguro de viaje</w:t>
      </w:r>
    </w:p>
    <w:p w:rsidR="000F207D" w:rsidRDefault="000F207D" w:rsidP="000F207D">
      <w:pPr>
        <w:pStyle w:val="Prrafodelista"/>
        <w:numPr>
          <w:ilvl w:val="0"/>
          <w:numId w:val="13"/>
        </w:numPr>
        <w:jc w:val="both"/>
        <w:rPr>
          <w:rFonts w:ascii="Book Antiqua" w:hAnsi="Book Antiqua"/>
          <w:sz w:val="22"/>
        </w:rPr>
      </w:pPr>
      <w:r w:rsidRPr="000F207D">
        <w:rPr>
          <w:rFonts w:ascii="Book Antiqua" w:hAnsi="Book Antiqua"/>
          <w:sz w:val="22"/>
        </w:rPr>
        <w:t xml:space="preserve">Asistencia personalizada en el destino las 24 </w:t>
      </w:r>
      <w:proofErr w:type="spellStart"/>
      <w:r w:rsidRPr="000F207D">
        <w:rPr>
          <w:rFonts w:ascii="Book Antiqua" w:hAnsi="Book Antiqua"/>
          <w:sz w:val="22"/>
        </w:rPr>
        <w:t>hrs</w:t>
      </w:r>
      <w:proofErr w:type="spellEnd"/>
      <w:r w:rsidRPr="000F207D">
        <w:rPr>
          <w:rFonts w:ascii="Book Antiqua" w:hAnsi="Book Antiqua"/>
          <w:sz w:val="22"/>
        </w:rPr>
        <w:t xml:space="preserve">  </w:t>
      </w:r>
    </w:p>
    <w:p w:rsidR="009D7BAF" w:rsidRDefault="009D7BAF" w:rsidP="000F207D">
      <w:pPr>
        <w:pStyle w:val="Prrafodelista"/>
        <w:numPr>
          <w:ilvl w:val="0"/>
          <w:numId w:val="13"/>
        </w:numPr>
        <w:jc w:val="both"/>
        <w:rPr>
          <w:rFonts w:ascii="Book Antiqua" w:hAnsi="Book Antiqua"/>
          <w:sz w:val="22"/>
        </w:rPr>
      </w:pPr>
      <w:proofErr w:type="spellStart"/>
      <w:r>
        <w:rPr>
          <w:rFonts w:ascii="Book Antiqua" w:hAnsi="Book Antiqua"/>
          <w:sz w:val="22"/>
        </w:rPr>
        <w:t>Backpack</w:t>
      </w:r>
      <w:proofErr w:type="spellEnd"/>
      <w:r w:rsidR="00641617">
        <w:rPr>
          <w:rFonts w:ascii="Book Antiqua" w:hAnsi="Book Antiqua"/>
          <w:sz w:val="22"/>
        </w:rPr>
        <w:t xml:space="preserve"> de viaje</w:t>
      </w:r>
    </w:p>
    <w:p w:rsidR="009A41EC" w:rsidRDefault="009A41EC" w:rsidP="002D4DDA">
      <w:pPr>
        <w:rPr>
          <w:rFonts w:ascii="Book Antiqua" w:eastAsia="PMingLiU-ExtB" w:hAnsi="Book Antiqua"/>
          <w:b/>
          <w:color w:val="0000FF"/>
          <w:sz w:val="22"/>
          <w:szCs w:val="22"/>
          <w:u w:val="single"/>
          <w:lang w:val="es-ES"/>
        </w:rPr>
      </w:pPr>
    </w:p>
    <w:p w:rsidR="0086190F" w:rsidRDefault="0086190F" w:rsidP="002D4DDA">
      <w:pPr>
        <w:rPr>
          <w:rFonts w:ascii="Book Antiqua" w:eastAsia="PMingLiU-ExtB" w:hAnsi="Book Antiqua"/>
          <w:b/>
          <w:color w:val="0000FF"/>
          <w:sz w:val="22"/>
          <w:szCs w:val="22"/>
          <w:u w:val="single"/>
          <w:lang w:val="es-ES"/>
        </w:rPr>
      </w:pPr>
    </w:p>
    <w:p w:rsidR="0086190F" w:rsidRDefault="0086190F" w:rsidP="002D4DDA">
      <w:pPr>
        <w:rPr>
          <w:rFonts w:ascii="Book Antiqua" w:eastAsia="PMingLiU-ExtB" w:hAnsi="Book Antiqua"/>
          <w:b/>
          <w:color w:val="0000FF"/>
          <w:sz w:val="22"/>
          <w:szCs w:val="22"/>
          <w:u w:val="single"/>
          <w:lang w:val="es-ES"/>
        </w:rPr>
      </w:pPr>
    </w:p>
    <w:p w:rsidR="0086190F" w:rsidRDefault="0086190F" w:rsidP="002D4DDA">
      <w:pPr>
        <w:rPr>
          <w:rFonts w:ascii="Book Antiqua" w:eastAsia="PMingLiU-ExtB" w:hAnsi="Book Antiqua"/>
          <w:b/>
          <w:color w:val="0000FF"/>
          <w:sz w:val="22"/>
          <w:szCs w:val="22"/>
          <w:u w:val="single"/>
          <w:lang w:val="es-ES"/>
        </w:rPr>
      </w:pPr>
    </w:p>
    <w:p w:rsidR="0086190F" w:rsidRDefault="0086190F" w:rsidP="002D4DDA">
      <w:pPr>
        <w:rPr>
          <w:rFonts w:ascii="Book Antiqua" w:eastAsia="PMingLiU-ExtB" w:hAnsi="Book Antiqua"/>
          <w:b/>
          <w:color w:val="0000FF"/>
          <w:sz w:val="22"/>
          <w:szCs w:val="22"/>
          <w:u w:val="single"/>
          <w:lang w:val="es-ES"/>
        </w:rPr>
      </w:pPr>
    </w:p>
    <w:p w:rsidR="00495C77" w:rsidRPr="002D4DDA" w:rsidRDefault="00495C77" w:rsidP="002D4DDA">
      <w:pPr>
        <w:rPr>
          <w:rFonts w:ascii="Book Antiqua" w:eastAsia="PMingLiU-ExtB" w:hAnsi="Book Antiqua"/>
          <w:b/>
          <w:color w:val="0000FF"/>
          <w:sz w:val="22"/>
          <w:szCs w:val="22"/>
          <w:u w:val="single"/>
          <w:lang w:val="es-ES"/>
        </w:rPr>
      </w:pPr>
      <w:r w:rsidRPr="002D4DDA">
        <w:rPr>
          <w:rFonts w:ascii="Book Antiqua" w:eastAsia="PMingLiU-ExtB" w:hAnsi="Book Antiqua"/>
          <w:b/>
          <w:color w:val="0000FF"/>
          <w:sz w:val="22"/>
          <w:szCs w:val="22"/>
          <w:u w:val="single"/>
          <w:lang w:val="es-ES"/>
        </w:rPr>
        <w:t>No Incluye</w:t>
      </w:r>
    </w:p>
    <w:p w:rsidR="007620A7" w:rsidRDefault="007620A7" w:rsidP="00815403">
      <w:pPr>
        <w:rPr>
          <w:rFonts w:ascii="Book Antiqua" w:eastAsia="PMingLiU-ExtB" w:hAnsi="Book Antiqua"/>
          <w:sz w:val="22"/>
          <w:szCs w:val="22"/>
        </w:rPr>
      </w:pPr>
    </w:p>
    <w:p w:rsidR="00187466" w:rsidRPr="00187466" w:rsidRDefault="00187466" w:rsidP="00187466">
      <w:pPr>
        <w:numPr>
          <w:ilvl w:val="0"/>
          <w:numId w:val="2"/>
        </w:numPr>
        <w:rPr>
          <w:rFonts w:ascii="Book Antiqua" w:eastAsia="PMingLiU-ExtB" w:hAnsi="Book Antiqua"/>
          <w:sz w:val="22"/>
        </w:rPr>
      </w:pPr>
      <w:r w:rsidRPr="00187466">
        <w:rPr>
          <w:rFonts w:ascii="Book Antiqua" w:eastAsia="PMingLiU-ExtB" w:hAnsi="Book Antiqua"/>
          <w:sz w:val="22"/>
        </w:rPr>
        <w:t>Gastos personales (Llamadas telefónicas, lavandería, Bebidas, Propinas)</w:t>
      </w:r>
    </w:p>
    <w:p w:rsidR="00815403" w:rsidRDefault="00815403" w:rsidP="00A2116E">
      <w:pPr>
        <w:numPr>
          <w:ilvl w:val="0"/>
          <w:numId w:val="2"/>
        </w:numPr>
        <w:rPr>
          <w:rFonts w:ascii="Book Antiqua" w:eastAsia="PMingLiU-ExtB" w:hAnsi="Book Antiqua"/>
          <w:sz w:val="22"/>
          <w:szCs w:val="22"/>
        </w:rPr>
      </w:pPr>
      <w:r>
        <w:rPr>
          <w:rFonts w:ascii="Book Antiqua" w:eastAsia="PMingLiU-ExtB" w:hAnsi="Book Antiqua"/>
          <w:sz w:val="22"/>
          <w:szCs w:val="22"/>
        </w:rPr>
        <w:t>Nada que no esté descrito en  el apartado incluye</w:t>
      </w:r>
    </w:p>
    <w:p w:rsidR="00187466" w:rsidRPr="00187466" w:rsidRDefault="00187466" w:rsidP="00187466">
      <w:pPr>
        <w:pStyle w:val="Prrafodelista"/>
        <w:numPr>
          <w:ilvl w:val="0"/>
          <w:numId w:val="2"/>
        </w:numPr>
        <w:overflowPunct w:val="0"/>
        <w:autoSpaceDE w:val="0"/>
        <w:autoSpaceDN w:val="0"/>
        <w:jc w:val="both"/>
        <w:rPr>
          <w:rFonts w:ascii="Book Antiqua" w:hAnsi="Book Antiqua"/>
          <w:bCs/>
          <w:sz w:val="22"/>
          <w:lang w:val="es-ES"/>
        </w:rPr>
      </w:pPr>
      <w:r w:rsidRPr="00187466">
        <w:rPr>
          <w:rFonts w:ascii="Book Antiqua" w:hAnsi="Book Antiqua"/>
          <w:bCs/>
          <w:sz w:val="22"/>
          <w:lang w:val="es-ES"/>
        </w:rPr>
        <w:t>Extras y cualquier gasto personal</w:t>
      </w:r>
    </w:p>
    <w:p w:rsidR="00187466" w:rsidRDefault="00187466" w:rsidP="00187466">
      <w:pPr>
        <w:pStyle w:val="Prrafodelista"/>
        <w:numPr>
          <w:ilvl w:val="0"/>
          <w:numId w:val="2"/>
        </w:numPr>
        <w:overflowPunct w:val="0"/>
        <w:autoSpaceDE w:val="0"/>
        <w:autoSpaceDN w:val="0"/>
        <w:jc w:val="both"/>
        <w:rPr>
          <w:rFonts w:ascii="Book Antiqua" w:hAnsi="Book Antiqua"/>
          <w:bCs/>
          <w:sz w:val="22"/>
          <w:lang w:val="es-ES"/>
        </w:rPr>
      </w:pPr>
      <w:r w:rsidRPr="00187466">
        <w:rPr>
          <w:rFonts w:ascii="Book Antiqua" w:hAnsi="Book Antiqua"/>
          <w:bCs/>
          <w:sz w:val="22"/>
          <w:lang w:val="es-ES"/>
        </w:rPr>
        <w:t xml:space="preserve">Seguros personales (robo, enfermedad, pérdidas, </w:t>
      </w:r>
      <w:proofErr w:type="spellStart"/>
      <w:r w:rsidRPr="00187466">
        <w:rPr>
          <w:rFonts w:ascii="Book Antiqua" w:hAnsi="Book Antiqua"/>
          <w:bCs/>
          <w:sz w:val="22"/>
          <w:lang w:val="es-ES"/>
        </w:rPr>
        <w:t>etc</w:t>
      </w:r>
      <w:proofErr w:type="spellEnd"/>
      <w:r w:rsidRPr="00187466">
        <w:rPr>
          <w:rFonts w:ascii="Book Antiqua" w:hAnsi="Book Antiqua"/>
          <w:bCs/>
          <w:sz w:val="22"/>
          <w:lang w:val="es-ES"/>
        </w:rPr>
        <w:t>)</w:t>
      </w:r>
    </w:p>
    <w:p w:rsidR="009D7BAF" w:rsidRPr="009D7BAF" w:rsidRDefault="009D7BAF" w:rsidP="009D7BAF">
      <w:pPr>
        <w:pStyle w:val="Prrafodelista"/>
        <w:numPr>
          <w:ilvl w:val="0"/>
          <w:numId w:val="2"/>
        </w:numPr>
        <w:jc w:val="both"/>
        <w:rPr>
          <w:rFonts w:ascii="Book Antiqua" w:hAnsi="Book Antiqua"/>
          <w:b/>
          <w:sz w:val="22"/>
        </w:rPr>
      </w:pPr>
      <w:r w:rsidRPr="009D7BAF">
        <w:rPr>
          <w:rFonts w:ascii="Book Antiqua" w:hAnsi="Book Antiqua"/>
          <w:b/>
          <w:sz w:val="22"/>
        </w:rPr>
        <w:t>Impuestos aéreos</w:t>
      </w:r>
      <w:r w:rsidR="00AF1B34">
        <w:rPr>
          <w:rFonts w:ascii="Book Antiqua" w:hAnsi="Book Antiqua"/>
          <w:b/>
          <w:sz w:val="22"/>
        </w:rPr>
        <w:t xml:space="preserve">: USD </w:t>
      </w:r>
      <w:r w:rsidR="00243D07">
        <w:rPr>
          <w:rFonts w:ascii="Book Antiqua" w:hAnsi="Book Antiqua"/>
          <w:b/>
          <w:sz w:val="22"/>
        </w:rPr>
        <w:t>250</w:t>
      </w:r>
    </w:p>
    <w:p w:rsidR="009A41EC" w:rsidRDefault="009A41EC" w:rsidP="00480AE9">
      <w:pPr>
        <w:jc w:val="both"/>
        <w:rPr>
          <w:rFonts w:ascii="Book Antiqua" w:eastAsia="PMingLiU-ExtB" w:hAnsi="Book Antiqua"/>
          <w:b/>
          <w:color w:val="0000FF"/>
          <w:sz w:val="22"/>
          <w:szCs w:val="22"/>
          <w:u w:val="single"/>
          <w:lang w:val="es-CR"/>
        </w:rPr>
      </w:pPr>
    </w:p>
    <w:p w:rsidR="00495C77" w:rsidRPr="00060AED" w:rsidRDefault="00495C77" w:rsidP="00480AE9">
      <w:pPr>
        <w:jc w:val="both"/>
        <w:rPr>
          <w:rFonts w:ascii="Book Antiqua" w:eastAsia="PMingLiU-ExtB" w:hAnsi="Book Antiqua"/>
          <w:b/>
          <w:color w:val="0000FF"/>
          <w:sz w:val="22"/>
          <w:szCs w:val="22"/>
          <w:u w:val="single"/>
          <w:lang w:val="es-CR"/>
        </w:rPr>
      </w:pPr>
      <w:r w:rsidRPr="00060AED">
        <w:rPr>
          <w:rFonts w:ascii="Book Antiqua" w:eastAsia="PMingLiU-ExtB" w:hAnsi="Book Antiqua"/>
          <w:b/>
          <w:color w:val="0000FF"/>
          <w:sz w:val="22"/>
          <w:szCs w:val="22"/>
          <w:u w:val="single"/>
          <w:lang w:val="es-CR"/>
        </w:rPr>
        <w:t>Notas importantes</w:t>
      </w:r>
    </w:p>
    <w:p w:rsidR="00B71F1D" w:rsidRPr="000F30AC" w:rsidRDefault="00B71F1D" w:rsidP="00B71F1D">
      <w:pPr>
        <w:rPr>
          <w:rFonts w:ascii="Calibri" w:hAnsi="Calibri"/>
          <w:sz w:val="22"/>
          <w:szCs w:val="22"/>
        </w:rPr>
      </w:pPr>
    </w:p>
    <w:p w:rsidR="000F207D" w:rsidRPr="000F207D" w:rsidRDefault="000F207D" w:rsidP="000F207D">
      <w:pPr>
        <w:pStyle w:val="Prrafodelista"/>
        <w:numPr>
          <w:ilvl w:val="0"/>
          <w:numId w:val="7"/>
        </w:numPr>
        <w:jc w:val="both"/>
        <w:rPr>
          <w:rFonts w:ascii="Book Antiqua" w:hAnsi="Book Antiqua"/>
          <w:sz w:val="24"/>
          <w:szCs w:val="22"/>
        </w:rPr>
      </w:pPr>
      <w:r w:rsidRPr="000F207D">
        <w:rPr>
          <w:rFonts w:ascii="Book Antiqua" w:hAnsi="Book Antiqua"/>
          <w:sz w:val="22"/>
        </w:rPr>
        <w:t>Para confirmar la reserva se requiere del pago de un 30% de anticipo</w:t>
      </w:r>
    </w:p>
    <w:p w:rsidR="000F207D" w:rsidRPr="000F207D" w:rsidRDefault="000F207D" w:rsidP="000F207D">
      <w:pPr>
        <w:pStyle w:val="Prrafodelista"/>
        <w:numPr>
          <w:ilvl w:val="0"/>
          <w:numId w:val="7"/>
        </w:numPr>
        <w:jc w:val="both"/>
        <w:rPr>
          <w:rFonts w:ascii="Book Antiqua" w:hAnsi="Book Antiqua"/>
          <w:sz w:val="24"/>
          <w:szCs w:val="22"/>
        </w:rPr>
      </w:pPr>
      <w:r w:rsidRPr="000F207D">
        <w:rPr>
          <w:rFonts w:ascii="Book Antiqua" w:hAnsi="Book Antiqua"/>
          <w:sz w:val="22"/>
        </w:rPr>
        <w:t>Los documentos del viaje se entregan con el pago del 100% de los servicios.</w:t>
      </w:r>
    </w:p>
    <w:p w:rsidR="000F207D" w:rsidRPr="000F207D" w:rsidRDefault="000F207D" w:rsidP="000F207D">
      <w:pPr>
        <w:pStyle w:val="Prrafodelista"/>
        <w:numPr>
          <w:ilvl w:val="0"/>
          <w:numId w:val="7"/>
        </w:numPr>
        <w:jc w:val="both"/>
        <w:rPr>
          <w:rFonts w:ascii="Book Antiqua" w:hAnsi="Book Antiqua"/>
          <w:sz w:val="22"/>
        </w:rPr>
      </w:pPr>
      <w:r w:rsidRPr="000F207D">
        <w:rPr>
          <w:rFonts w:ascii="Book Antiqua" w:hAnsi="Book Antiqua"/>
          <w:sz w:val="22"/>
        </w:rPr>
        <w:t>Los pagos pueden realizarse por depósito o transferencia bancarias a nuestra cuenta en Bancomer, en efectivo o con TC Visa o MasterCard directamente en nuestra oficina de CDMX (a los pagos con TC se le incrementa el 4% de comisión bancaria).</w:t>
      </w:r>
    </w:p>
    <w:p w:rsidR="00B71F1D" w:rsidRPr="00B71F1D" w:rsidRDefault="00B71F1D" w:rsidP="00B71F1D">
      <w:pPr>
        <w:pStyle w:val="Prrafodelista"/>
        <w:numPr>
          <w:ilvl w:val="0"/>
          <w:numId w:val="7"/>
        </w:numPr>
        <w:jc w:val="both"/>
        <w:rPr>
          <w:rFonts w:ascii="Book Antiqua" w:hAnsi="Book Antiqua"/>
          <w:sz w:val="22"/>
          <w:szCs w:val="22"/>
        </w:rPr>
      </w:pPr>
      <w:r w:rsidRPr="00B71F1D">
        <w:rPr>
          <w:rFonts w:ascii="Book Antiqua" w:hAnsi="Book Antiqua"/>
          <w:sz w:val="22"/>
          <w:szCs w:val="22"/>
        </w:rPr>
        <w:t>Cotización válida para el periodo indicado.</w:t>
      </w:r>
    </w:p>
    <w:p w:rsidR="00B71F1D" w:rsidRPr="00B71F1D" w:rsidRDefault="00B71F1D" w:rsidP="00B71F1D">
      <w:pPr>
        <w:pStyle w:val="Prrafodelista"/>
        <w:numPr>
          <w:ilvl w:val="0"/>
          <w:numId w:val="7"/>
        </w:numPr>
        <w:jc w:val="both"/>
        <w:rPr>
          <w:rFonts w:ascii="Book Antiqua" w:hAnsi="Book Antiqua"/>
          <w:sz w:val="22"/>
          <w:szCs w:val="22"/>
        </w:rPr>
      </w:pPr>
      <w:r w:rsidRPr="00B71F1D">
        <w:rPr>
          <w:rFonts w:ascii="Book Antiqua" w:hAnsi="Book Antiqua"/>
          <w:sz w:val="22"/>
          <w:szCs w:val="22"/>
        </w:rPr>
        <w:t xml:space="preserve">Los precios son por persona, </w:t>
      </w:r>
      <w:r w:rsidR="000204BD" w:rsidRPr="00B71F1D">
        <w:rPr>
          <w:rFonts w:ascii="Book Antiqua" w:hAnsi="Book Antiqua"/>
          <w:sz w:val="22"/>
          <w:szCs w:val="22"/>
        </w:rPr>
        <w:t>comisionable</w:t>
      </w:r>
      <w:r w:rsidRPr="00B71F1D">
        <w:rPr>
          <w:rFonts w:ascii="Book Antiqua" w:hAnsi="Book Antiqua"/>
          <w:sz w:val="22"/>
          <w:szCs w:val="22"/>
        </w:rPr>
        <w:t xml:space="preserve"> y expresados en dólares americanos.</w:t>
      </w:r>
    </w:p>
    <w:p w:rsidR="00D37092" w:rsidRPr="00E22811" w:rsidRDefault="00EB3685" w:rsidP="00D37092">
      <w:pPr>
        <w:pStyle w:val="Prrafodelista"/>
        <w:numPr>
          <w:ilvl w:val="0"/>
          <w:numId w:val="2"/>
        </w:numPr>
        <w:jc w:val="both"/>
        <w:rPr>
          <w:rFonts w:ascii="Book Antiqua" w:hAnsi="Book Antiqua" w:cs="Tahoma"/>
          <w:color w:val="000000"/>
          <w:sz w:val="22"/>
          <w:szCs w:val="22"/>
          <w:lang w:val="es-ES"/>
        </w:rPr>
      </w:pPr>
      <w:r w:rsidRPr="00E22811">
        <w:rPr>
          <w:rFonts w:ascii="Book Antiqua" w:hAnsi="Book Antiqua"/>
          <w:sz w:val="22"/>
          <w:szCs w:val="22"/>
        </w:rPr>
        <w:t xml:space="preserve">Programa sujeto a términos y condiciones generales de </w:t>
      </w:r>
      <w:r w:rsidRPr="00E22811">
        <w:rPr>
          <w:rFonts w:ascii="Book Antiqua" w:hAnsi="Book Antiqua"/>
          <w:b/>
          <w:color w:val="FF0000"/>
          <w:sz w:val="22"/>
          <w:szCs w:val="22"/>
          <w:highlight w:val="yellow"/>
        </w:rPr>
        <w:t>Travel Art</w:t>
      </w:r>
      <w:r w:rsidR="008F1308">
        <w:rPr>
          <w:rFonts w:ascii="Book Antiqua" w:hAnsi="Book Antiqua"/>
          <w:b/>
          <w:color w:val="FF0000"/>
          <w:sz w:val="22"/>
          <w:szCs w:val="22"/>
          <w:highlight w:val="yellow"/>
        </w:rPr>
        <w:t xml:space="preserve"> Mayorista</w:t>
      </w:r>
      <w:r w:rsidRPr="00E22811">
        <w:rPr>
          <w:rFonts w:ascii="Book Antiqua" w:hAnsi="Book Antiqua"/>
          <w:b/>
          <w:color w:val="FF0000"/>
          <w:sz w:val="22"/>
          <w:szCs w:val="22"/>
          <w:highlight w:val="yellow"/>
        </w:rPr>
        <w:t>.</w:t>
      </w:r>
    </w:p>
    <w:p w:rsidR="004E43B9" w:rsidRPr="00BC59D1" w:rsidRDefault="004E43B9" w:rsidP="004E43B9">
      <w:pPr>
        <w:pStyle w:val="Prrafodelista"/>
        <w:numPr>
          <w:ilvl w:val="0"/>
          <w:numId w:val="2"/>
        </w:numPr>
        <w:jc w:val="both"/>
        <w:rPr>
          <w:rFonts w:ascii="Book Antiqua" w:hAnsi="Book Antiqua" w:cs="Tahoma"/>
          <w:b/>
          <w:color w:val="000000"/>
          <w:sz w:val="22"/>
          <w:szCs w:val="22"/>
          <w:lang w:val="es-ES"/>
        </w:rPr>
      </w:pPr>
      <w:r w:rsidRPr="00E22811">
        <w:rPr>
          <w:rFonts w:ascii="Book Antiqua" w:eastAsia="PMingLiU-ExtB" w:hAnsi="Book Antiqua"/>
          <w:color w:val="000000"/>
          <w:sz w:val="22"/>
          <w:szCs w:val="22"/>
          <w:lang w:val="es-CR"/>
        </w:rPr>
        <w:t xml:space="preserve">Cualquier servicio </w:t>
      </w:r>
      <w:r w:rsidRPr="00E22811">
        <w:rPr>
          <w:rFonts w:ascii="Book Antiqua" w:eastAsia="PMingLiU-ExtB" w:hAnsi="Book Antiqua"/>
          <w:b/>
          <w:color w:val="FF0000"/>
          <w:sz w:val="22"/>
          <w:szCs w:val="22"/>
          <w:highlight w:val="yellow"/>
          <w:lang w:val="es-CR"/>
        </w:rPr>
        <w:t>NO UTILIZADO</w:t>
      </w:r>
      <w:r w:rsidRPr="00E22811">
        <w:rPr>
          <w:rFonts w:ascii="Book Antiqua" w:eastAsia="PMingLiU-ExtB" w:hAnsi="Book Antiqua"/>
          <w:b/>
          <w:color w:val="000000"/>
          <w:sz w:val="22"/>
          <w:szCs w:val="22"/>
          <w:lang w:val="es-CR"/>
        </w:rPr>
        <w:t>,</w:t>
      </w:r>
      <w:r w:rsidRPr="00E22811">
        <w:rPr>
          <w:rFonts w:ascii="Book Antiqua" w:eastAsia="PMingLiU-ExtB" w:hAnsi="Book Antiqua"/>
          <w:color w:val="000000"/>
          <w:sz w:val="22"/>
          <w:szCs w:val="22"/>
          <w:lang w:val="es-CR"/>
        </w:rPr>
        <w:t xml:space="preserve"> no aplica para reembolso</w:t>
      </w:r>
    </w:p>
    <w:p w:rsidR="00BC59D1" w:rsidRPr="00FE1090" w:rsidRDefault="00BC59D1" w:rsidP="00BC59D1">
      <w:pPr>
        <w:pStyle w:val="Prrafodelista"/>
        <w:numPr>
          <w:ilvl w:val="0"/>
          <w:numId w:val="2"/>
        </w:numPr>
        <w:jc w:val="both"/>
        <w:rPr>
          <w:rFonts w:ascii="Book Antiqua" w:hAnsi="Book Antiqua" w:cs="Tahoma"/>
          <w:color w:val="000000"/>
          <w:sz w:val="22"/>
          <w:szCs w:val="22"/>
          <w:lang w:val="es-ES"/>
        </w:rPr>
      </w:pPr>
      <w:r w:rsidRPr="00D73E03">
        <w:rPr>
          <w:rFonts w:ascii="Book Antiqua" w:eastAsia="Calibri" w:hAnsi="Book Antiqua" w:cs="Calibri"/>
          <w:sz w:val="22"/>
          <w:szCs w:val="22"/>
          <w:lang w:eastAsia="en-US"/>
        </w:rPr>
        <w:t>Por cuestiones climáticas, terrorismo, demoras del avión, por huelga de trabajo de terceras empresas, Pandemia</w:t>
      </w:r>
      <w:r>
        <w:rPr>
          <w:rFonts w:ascii="Book Antiqua" w:eastAsia="Calibri" w:hAnsi="Book Antiqua" w:cs="Calibri"/>
          <w:sz w:val="22"/>
          <w:szCs w:val="22"/>
          <w:lang w:eastAsia="en-US"/>
        </w:rPr>
        <w:t>s</w:t>
      </w:r>
      <w:r w:rsidRPr="00D73E03">
        <w:rPr>
          <w:rFonts w:ascii="Book Antiqua" w:eastAsia="Calibri" w:hAnsi="Book Antiqua" w:cs="Calibri"/>
          <w:sz w:val="22"/>
          <w:szCs w:val="22"/>
          <w:lang w:eastAsia="en-US"/>
        </w:rPr>
        <w:t xml:space="preserve">, </w:t>
      </w:r>
      <w:r>
        <w:rPr>
          <w:rFonts w:ascii="Book Antiqua" w:eastAsia="Calibri" w:hAnsi="Book Antiqua" w:cs="Calibri"/>
          <w:sz w:val="22"/>
          <w:szCs w:val="22"/>
          <w:lang w:eastAsia="en-US"/>
        </w:rPr>
        <w:t xml:space="preserve">guerras, </w:t>
      </w:r>
      <w:r w:rsidRPr="00D73E03">
        <w:rPr>
          <w:rFonts w:ascii="Book Antiqua" w:eastAsia="Calibri" w:hAnsi="Book Antiqua" w:cs="Calibri"/>
          <w:sz w:val="22"/>
          <w:szCs w:val="22"/>
          <w:lang w:eastAsia="en-US"/>
        </w:rPr>
        <w:t xml:space="preserve">etc. la empresa </w:t>
      </w:r>
      <w:r w:rsidRPr="00D73E03">
        <w:rPr>
          <w:rFonts w:ascii="Book Antiqua" w:eastAsia="Calibri" w:hAnsi="Book Antiqua" w:cs="Calibri"/>
          <w:b/>
          <w:sz w:val="22"/>
          <w:szCs w:val="22"/>
          <w:highlight w:val="yellow"/>
          <w:lang w:eastAsia="en-US"/>
        </w:rPr>
        <w:t xml:space="preserve">TRAVEL ART MAYORISTA, </w:t>
      </w:r>
      <w:r w:rsidRPr="00D73E03">
        <w:rPr>
          <w:rFonts w:ascii="Book Antiqua" w:eastAsia="Calibri" w:hAnsi="Book Antiqua" w:cs="Calibri"/>
          <w:b/>
          <w:sz w:val="22"/>
          <w:szCs w:val="22"/>
          <w:highlight w:val="yellow"/>
          <w:u w:val="single"/>
          <w:lang w:eastAsia="en-US"/>
        </w:rPr>
        <w:t>NO SE HARA RESPONSABLE.</w:t>
      </w:r>
    </w:p>
    <w:p w:rsidR="00BC59D1" w:rsidRDefault="00BC59D1" w:rsidP="00BC59D1">
      <w:pPr>
        <w:numPr>
          <w:ilvl w:val="0"/>
          <w:numId w:val="2"/>
        </w:numPr>
        <w:rPr>
          <w:rFonts w:ascii="Book Antiqua" w:hAnsi="Book Antiqua"/>
          <w:sz w:val="22"/>
          <w:szCs w:val="22"/>
        </w:rPr>
      </w:pPr>
      <w:r w:rsidRPr="00AE111B">
        <w:rPr>
          <w:rFonts w:ascii="Book Antiqua" w:hAnsi="Book Antiqua"/>
          <w:sz w:val="22"/>
          <w:szCs w:val="22"/>
        </w:rPr>
        <w:t>Reservaciones sujetas a disponibilidad</w:t>
      </w:r>
    </w:p>
    <w:p w:rsidR="00BC59D1" w:rsidRPr="004D433D" w:rsidRDefault="00BC59D1" w:rsidP="00BC59D1">
      <w:pPr>
        <w:numPr>
          <w:ilvl w:val="0"/>
          <w:numId w:val="2"/>
        </w:numPr>
        <w:rPr>
          <w:rFonts w:ascii="Book Antiqua" w:hAnsi="Book Antiqua"/>
          <w:b/>
          <w:sz w:val="22"/>
          <w:szCs w:val="22"/>
          <w:highlight w:val="yellow"/>
        </w:rPr>
      </w:pPr>
      <w:r w:rsidRPr="004D433D">
        <w:rPr>
          <w:rFonts w:ascii="Book Antiqua" w:hAnsi="Book Antiqua"/>
          <w:b/>
          <w:sz w:val="22"/>
          <w:szCs w:val="22"/>
          <w:highlight w:val="yellow"/>
        </w:rPr>
        <w:t>Operan con mínimo 0</w:t>
      </w:r>
      <w:r>
        <w:rPr>
          <w:rFonts w:ascii="Book Antiqua" w:hAnsi="Book Antiqua"/>
          <w:b/>
          <w:sz w:val="22"/>
          <w:szCs w:val="22"/>
          <w:highlight w:val="yellow"/>
        </w:rPr>
        <w:t>2</w:t>
      </w:r>
      <w:r w:rsidRPr="004D433D">
        <w:rPr>
          <w:rFonts w:ascii="Book Antiqua" w:hAnsi="Book Antiqua"/>
          <w:b/>
          <w:sz w:val="22"/>
          <w:szCs w:val="22"/>
          <w:highlight w:val="yellow"/>
        </w:rPr>
        <w:t xml:space="preserve"> </w:t>
      </w:r>
      <w:proofErr w:type="spellStart"/>
      <w:r w:rsidRPr="004D433D">
        <w:rPr>
          <w:rFonts w:ascii="Book Antiqua" w:hAnsi="Book Antiqua"/>
          <w:b/>
          <w:sz w:val="22"/>
          <w:szCs w:val="22"/>
          <w:highlight w:val="yellow"/>
        </w:rPr>
        <w:t>pax</w:t>
      </w:r>
      <w:proofErr w:type="spellEnd"/>
      <w:r w:rsidRPr="004D433D">
        <w:rPr>
          <w:rFonts w:ascii="Book Antiqua" w:hAnsi="Book Antiqua"/>
          <w:b/>
          <w:sz w:val="22"/>
          <w:szCs w:val="22"/>
          <w:highlight w:val="yellow"/>
        </w:rPr>
        <w:t>, en caso de no a completar</w:t>
      </w:r>
      <w:r>
        <w:rPr>
          <w:rFonts w:ascii="Book Antiqua" w:hAnsi="Book Antiqua"/>
          <w:b/>
          <w:sz w:val="22"/>
          <w:szCs w:val="22"/>
          <w:highlight w:val="yellow"/>
        </w:rPr>
        <w:t>los</w:t>
      </w:r>
      <w:r w:rsidRPr="004D433D">
        <w:rPr>
          <w:rFonts w:ascii="Book Antiqua" w:hAnsi="Book Antiqua"/>
          <w:b/>
          <w:sz w:val="22"/>
          <w:szCs w:val="22"/>
          <w:highlight w:val="yellow"/>
        </w:rPr>
        <w:t xml:space="preserve"> se pospondrá el viaje.</w:t>
      </w:r>
    </w:p>
    <w:p w:rsidR="00BC59D1" w:rsidRDefault="00BC59D1" w:rsidP="00BC59D1">
      <w:pPr>
        <w:numPr>
          <w:ilvl w:val="0"/>
          <w:numId w:val="2"/>
        </w:numPr>
        <w:rPr>
          <w:rFonts w:ascii="Book Antiqua" w:hAnsi="Book Antiqua"/>
          <w:b/>
          <w:i/>
          <w:sz w:val="22"/>
          <w:szCs w:val="22"/>
          <w:highlight w:val="yellow"/>
        </w:rPr>
      </w:pPr>
      <w:r w:rsidRPr="00A652BF">
        <w:rPr>
          <w:rFonts w:ascii="Book Antiqua" w:hAnsi="Book Antiqua"/>
          <w:b/>
          <w:i/>
          <w:sz w:val="22"/>
          <w:szCs w:val="22"/>
          <w:highlight w:val="yellow"/>
        </w:rPr>
        <w:t>Los documentos se entregaran 08 días antes de la salida</w:t>
      </w:r>
      <w:r>
        <w:rPr>
          <w:rFonts w:ascii="Book Antiqua" w:hAnsi="Book Antiqua"/>
          <w:b/>
          <w:i/>
          <w:sz w:val="22"/>
          <w:szCs w:val="22"/>
          <w:highlight w:val="yellow"/>
        </w:rPr>
        <w:t>, siempre y cuando este liquidado</w:t>
      </w:r>
    </w:p>
    <w:p w:rsidR="00775B7E" w:rsidRPr="00775B7E" w:rsidRDefault="00775B7E" w:rsidP="00BC59D1">
      <w:pPr>
        <w:numPr>
          <w:ilvl w:val="0"/>
          <w:numId w:val="2"/>
        </w:numPr>
        <w:rPr>
          <w:rFonts w:ascii="Book Antiqua" w:hAnsi="Book Antiqua"/>
          <w:b/>
          <w:i/>
          <w:sz w:val="22"/>
          <w:szCs w:val="22"/>
          <w:highlight w:val="yellow"/>
        </w:rPr>
      </w:pPr>
      <w:r w:rsidRPr="00775B7E">
        <w:rPr>
          <w:rFonts w:ascii="Book Antiqua" w:hAnsi="Book Antiqua" w:cs="Tahoma"/>
          <w:b/>
          <w:color w:val="000000"/>
          <w:sz w:val="22"/>
          <w:szCs w:val="22"/>
          <w:highlight w:val="yellow"/>
          <w:lang w:val="es-ES"/>
        </w:rPr>
        <w:t>precios sujetos a cambio, reconfirmación y disponibilidad de hoteles al momento de realizar la reservación en firme</w:t>
      </w:r>
    </w:p>
    <w:p w:rsidR="00BC59D1" w:rsidRPr="00760F05" w:rsidRDefault="00BC59D1" w:rsidP="00BC59D1">
      <w:pPr>
        <w:spacing w:after="200" w:line="276" w:lineRule="auto"/>
        <w:jc w:val="both"/>
        <w:rPr>
          <w:rFonts w:ascii="Calibri" w:eastAsia="Calibri" w:hAnsi="Calibri" w:cs="Calibri"/>
          <w:b/>
          <w:bCs/>
          <w:sz w:val="18"/>
          <w:szCs w:val="18"/>
          <w:lang w:eastAsia="en-US"/>
        </w:rPr>
      </w:pPr>
    </w:p>
    <w:p w:rsidR="00B113EE" w:rsidRPr="00B113EE" w:rsidRDefault="003E316F" w:rsidP="003E316F">
      <w:pPr>
        <w:ind w:left="360"/>
        <w:jc w:val="center"/>
        <w:rPr>
          <w:rFonts w:ascii="Book Antiqua" w:hAnsi="Book Antiqua" w:cs="Tahoma"/>
          <w:b/>
          <w:color w:val="000000"/>
          <w:sz w:val="22"/>
          <w:szCs w:val="22"/>
          <w:lang w:val="es-ES"/>
        </w:rPr>
      </w:pPr>
      <w:r>
        <w:rPr>
          <w:noProof/>
          <w:lang w:eastAsia="es-MX"/>
        </w:rPr>
        <w:drawing>
          <wp:inline distT="0" distB="0" distL="0" distR="0" wp14:anchorId="5639C06E" wp14:editId="00982B02">
            <wp:extent cx="4876800" cy="15811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76800" cy="1581150"/>
                    </a:xfrm>
                    <a:prstGeom prst="rect">
                      <a:avLst/>
                    </a:prstGeom>
                  </pic:spPr>
                </pic:pic>
              </a:graphicData>
            </a:graphic>
          </wp:inline>
        </w:drawing>
      </w:r>
    </w:p>
    <w:p w:rsidR="00DF4154" w:rsidRDefault="00DF4154" w:rsidP="000F207D">
      <w:pPr>
        <w:jc w:val="center"/>
        <w:rPr>
          <w:rFonts w:ascii="Book Antiqua" w:hAnsi="Book Antiqua" w:cs="Tahoma"/>
          <w:b/>
          <w:i/>
          <w:color w:val="000000"/>
          <w:sz w:val="22"/>
          <w:szCs w:val="22"/>
          <w:lang w:val="es-ES"/>
        </w:rPr>
      </w:pPr>
    </w:p>
    <w:p w:rsidR="00735DF8" w:rsidRPr="00775B7E" w:rsidRDefault="00735DF8" w:rsidP="00775B7E">
      <w:pPr>
        <w:jc w:val="both"/>
        <w:rPr>
          <w:rFonts w:ascii="Book Antiqua" w:hAnsi="Book Antiqua" w:cs="Tahoma"/>
          <w:b/>
          <w:color w:val="000000"/>
          <w:sz w:val="22"/>
          <w:szCs w:val="22"/>
          <w:lang w:val="es-ES"/>
        </w:rPr>
      </w:pPr>
    </w:p>
    <w:p w:rsidR="005C21C7" w:rsidRDefault="004D3592" w:rsidP="000F207D">
      <w:pPr>
        <w:jc w:val="center"/>
        <w:rPr>
          <w:rFonts w:ascii="Book Antiqua" w:hAnsi="Book Antiqua" w:cs="Tahoma"/>
          <w:b/>
          <w:i/>
          <w:color w:val="000000"/>
          <w:sz w:val="22"/>
          <w:szCs w:val="22"/>
          <w:lang w:val="es-ES"/>
        </w:rPr>
      </w:pPr>
      <w:r>
        <w:rPr>
          <w:rFonts w:ascii="Book Antiqua" w:hAnsi="Book Antiqua" w:cs="Tahoma"/>
          <w:b/>
          <w:i/>
          <w:color w:val="000000"/>
          <w:sz w:val="22"/>
          <w:szCs w:val="22"/>
          <w:lang w:val="es-ES"/>
        </w:rPr>
        <w:t>“</w:t>
      </w:r>
      <w:r w:rsidR="005C21C7">
        <w:rPr>
          <w:rFonts w:ascii="Book Antiqua" w:hAnsi="Book Antiqua" w:cs="Tahoma"/>
          <w:b/>
          <w:i/>
          <w:color w:val="000000"/>
          <w:sz w:val="22"/>
          <w:szCs w:val="22"/>
          <w:lang w:val="es-ES"/>
        </w:rPr>
        <w:t>VIGENCIA DEL 01 DE NOVIEMBRE 2022 – 30 DE ABRIL 2023</w:t>
      </w:r>
      <w:r>
        <w:rPr>
          <w:rFonts w:ascii="Book Antiqua" w:hAnsi="Book Antiqua" w:cs="Tahoma"/>
          <w:b/>
          <w:i/>
          <w:color w:val="000000"/>
          <w:sz w:val="22"/>
          <w:szCs w:val="22"/>
          <w:lang w:val="es-ES"/>
        </w:rPr>
        <w:t>”</w:t>
      </w:r>
    </w:p>
    <w:p w:rsidR="005C21C7" w:rsidRDefault="005C21C7" w:rsidP="000F207D">
      <w:pPr>
        <w:jc w:val="center"/>
        <w:rPr>
          <w:rFonts w:ascii="Book Antiqua" w:hAnsi="Book Antiqua" w:cs="Tahoma"/>
          <w:b/>
          <w:i/>
          <w:color w:val="000000"/>
          <w:sz w:val="22"/>
          <w:szCs w:val="22"/>
          <w:lang w:val="es-ES"/>
        </w:rPr>
      </w:pPr>
      <w:r>
        <w:rPr>
          <w:rFonts w:ascii="Book Antiqua" w:hAnsi="Book Antiqua" w:cs="Tahoma"/>
          <w:b/>
          <w:i/>
          <w:color w:val="000000"/>
          <w:sz w:val="22"/>
          <w:szCs w:val="22"/>
          <w:lang w:val="es-ES"/>
        </w:rPr>
        <w:t>NO APLICA EN TEMPORADAS ALTAS, FAVOR DE CONSULTAR</w:t>
      </w:r>
    </w:p>
    <w:p w:rsidR="000F207D" w:rsidRDefault="000F207D" w:rsidP="000F207D">
      <w:pPr>
        <w:jc w:val="center"/>
        <w:rPr>
          <w:rFonts w:ascii="Book Antiqua" w:hAnsi="Book Antiqua" w:cs="Tahoma"/>
          <w:b/>
          <w:i/>
          <w:color w:val="000000"/>
          <w:sz w:val="22"/>
          <w:szCs w:val="22"/>
          <w:lang w:val="es-ES"/>
        </w:rPr>
      </w:pPr>
    </w:p>
    <w:p w:rsidR="000F207D" w:rsidRDefault="000F207D" w:rsidP="000F207D">
      <w:pPr>
        <w:jc w:val="center"/>
        <w:rPr>
          <w:rFonts w:ascii="Book Antiqua" w:hAnsi="Book Antiqua" w:cs="Tahoma"/>
          <w:b/>
          <w:i/>
          <w:color w:val="000000"/>
          <w:sz w:val="22"/>
          <w:szCs w:val="22"/>
          <w:lang w:val="es-ES"/>
        </w:rPr>
      </w:pPr>
    </w:p>
    <w:p w:rsidR="000F207D" w:rsidRDefault="000F207D" w:rsidP="000F207D">
      <w:pPr>
        <w:jc w:val="center"/>
        <w:rPr>
          <w:rStyle w:val="nfasis"/>
          <w:rFonts w:ascii="Calibri" w:hAnsi="Calibri" w:cs="Arial"/>
          <w:b/>
          <w:bCs/>
          <w:color w:val="1F497D"/>
          <w:sz w:val="44"/>
          <w:szCs w:val="44"/>
          <w:u w:val="single"/>
        </w:rPr>
      </w:pPr>
    </w:p>
    <w:p w:rsidR="00DF4154" w:rsidRDefault="00DF4154" w:rsidP="005E37C1">
      <w:pPr>
        <w:pStyle w:val="NormalWeb"/>
        <w:jc w:val="center"/>
        <w:rPr>
          <w:rStyle w:val="nfasis"/>
          <w:rFonts w:ascii="Calibri" w:hAnsi="Calibri" w:cs="Arial"/>
          <w:b/>
          <w:bCs/>
          <w:color w:val="1F497D"/>
          <w:sz w:val="44"/>
          <w:szCs w:val="44"/>
          <w:u w:val="single"/>
        </w:rPr>
      </w:pPr>
    </w:p>
    <w:p w:rsidR="00E37F5F" w:rsidRDefault="00E37F5F" w:rsidP="005E37C1">
      <w:pPr>
        <w:pStyle w:val="NormalWeb"/>
        <w:jc w:val="center"/>
        <w:rPr>
          <w:rStyle w:val="nfasis"/>
          <w:rFonts w:ascii="Calibri" w:hAnsi="Calibri" w:cs="Arial"/>
          <w:b/>
          <w:bCs/>
          <w:color w:val="1F497D"/>
          <w:sz w:val="44"/>
          <w:szCs w:val="44"/>
          <w:u w:val="single"/>
        </w:rPr>
      </w:pPr>
    </w:p>
    <w:p w:rsidR="00C267DF" w:rsidRDefault="00C267DF" w:rsidP="005E37C1">
      <w:pPr>
        <w:pStyle w:val="NormalWeb"/>
        <w:jc w:val="center"/>
        <w:rPr>
          <w:rStyle w:val="nfasis"/>
          <w:rFonts w:ascii="Calibri" w:hAnsi="Calibri" w:cs="Arial"/>
          <w:b/>
          <w:bCs/>
          <w:color w:val="1F497D"/>
          <w:sz w:val="44"/>
          <w:szCs w:val="44"/>
          <w:u w:val="single"/>
        </w:rPr>
      </w:pPr>
      <w:r>
        <w:rPr>
          <w:rStyle w:val="nfasis"/>
          <w:rFonts w:ascii="Calibri" w:hAnsi="Calibri" w:cs="Arial"/>
          <w:b/>
          <w:bCs/>
          <w:color w:val="1F497D"/>
          <w:sz w:val="44"/>
          <w:szCs w:val="44"/>
          <w:u w:val="single"/>
        </w:rPr>
        <w:t>Condiciones Generales:</w:t>
      </w:r>
    </w:p>
    <w:p w:rsidR="00C267DF" w:rsidRDefault="00C267DF" w:rsidP="00C267DF">
      <w:pPr>
        <w:jc w:val="both"/>
        <w:rPr>
          <w:rFonts w:ascii="Century Gothic" w:hAnsi="Century Gothic"/>
          <w:sz w:val="16"/>
        </w:rPr>
      </w:pPr>
      <w:r>
        <w:rPr>
          <w:rFonts w:ascii="Century Gothic" w:hAnsi="Century Gothic"/>
          <w:b/>
          <w:bCs/>
          <w:sz w:val="16"/>
          <w:u w:val="single"/>
        </w:rPr>
        <w:t xml:space="preserve">La presente cotización está sujeta a cambios de disponibilidad hasta el momento de la CONFIRMACIÓN, para reservar se requieren nombres completos como aparecen en su pasaporte y copia del mismo. </w:t>
      </w:r>
    </w:p>
    <w:p w:rsidR="00C267DF" w:rsidRDefault="00C267DF" w:rsidP="00C267DF">
      <w:pPr>
        <w:jc w:val="both"/>
        <w:rPr>
          <w:rFonts w:ascii="Century Gothic" w:hAnsi="Century Gothic"/>
          <w:b/>
          <w:bCs/>
          <w:sz w:val="16"/>
          <w:u w:val="single"/>
        </w:rPr>
      </w:pPr>
    </w:p>
    <w:p w:rsidR="00C267DF" w:rsidRDefault="00C267DF" w:rsidP="00C267DF">
      <w:pPr>
        <w:pStyle w:val="Sinespaciado"/>
        <w:jc w:val="both"/>
        <w:rPr>
          <w:color w:val="000000"/>
          <w:sz w:val="18"/>
        </w:rPr>
      </w:pPr>
      <w:r>
        <w:rPr>
          <w:rStyle w:val="Textoennegrita"/>
          <w:rFonts w:cs="Arial"/>
          <w:i/>
          <w:color w:val="000000"/>
          <w:sz w:val="18"/>
        </w:rPr>
        <w:t xml:space="preserve">HABITACIONES: </w:t>
      </w:r>
      <w:r>
        <w:rPr>
          <w:color w:val="000000"/>
          <w:sz w:val="18"/>
        </w:rPr>
        <w:t>Las habitaciones dobles cuentan con una o dos camas. Las habitaciones triples tienen dos camas matrimoniales. Hay hoteles que no pueden proporcionar camas extras. REGIMEN DE ALIMENTOS: Según indicado en cada uno de los programas. VISITAS Y EXCURSIONES:</w:t>
      </w:r>
      <w:r>
        <w:rPr>
          <w:rStyle w:val="apple-converted-space"/>
          <w:rFonts w:cs="Arial"/>
          <w:b/>
          <w:bCs/>
          <w:color w:val="000000"/>
          <w:sz w:val="18"/>
        </w:rPr>
        <w:t> </w:t>
      </w:r>
      <w:r>
        <w:rPr>
          <w:color w:val="000000"/>
          <w:sz w:val="18"/>
        </w:rPr>
        <w:t>Según las indicadas en los diferentes programas con la asistencia de guías locales de habla hispana.</w:t>
      </w:r>
    </w:p>
    <w:p w:rsidR="00C267DF" w:rsidRDefault="00C267DF" w:rsidP="00C267DF">
      <w:pPr>
        <w:jc w:val="both"/>
        <w:rPr>
          <w:rFonts w:asciiTheme="minorHAnsi" w:hAnsiTheme="minorHAnsi" w:cstheme="minorHAnsi"/>
          <w:sz w:val="18"/>
        </w:rPr>
      </w:pPr>
      <w:r>
        <w:rPr>
          <w:color w:val="000000"/>
          <w:sz w:val="18"/>
        </w:rPr>
        <w:br/>
      </w:r>
      <w:r>
        <w:rPr>
          <w:rStyle w:val="Textoennegrita"/>
          <w:rFonts w:cs="Arial"/>
          <w:i/>
          <w:color w:val="000000"/>
          <w:sz w:val="18"/>
        </w:rPr>
        <w:t xml:space="preserve">TRASLADOS: </w:t>
      </w:r>
      <w:r>
        <w:rPr>
          <w:rFonts w:asciiTheme="minorHAnsi" w:hAnsiTheme="minorHAnsi" w:cstheme="minorHAnsi"/>
          <w:sz w:val="18"/>
        </w:rPr>
        <w:t xml:space="preserve">Si usted viaje en un paquete </w:t>
      </w:r>
      <w:proofErr w:type="spellStart"/>
      <w:r>
        <w:rPr>
          <w:rFonts w:asciiTheme="minorHAnsi" w:hAnsiTheme="minorHAnsi" w:cstheme="minorHAnsi"/>
          <w:sz w:val="18"/>
        </w:rPr>
        <w:t>ó</w:t>
      </w:r>
      <w:proofErr w:type="spellEnd"/>
      <w:r>
        <w:rPr>
          <w:rFonts w:asciiTheme="minorHAnsi" w:hAnsiTheme="minorHAnsi" w:cstheme="minorHAnsi"/>
          <w:sz w:val="18"/>
        </w:rPr>
        <w:t xml:space="preserve"> programa de bloqueo grupal, lleva incluidos los traslados entre el Aeropuerto y su Hotel, estos se programan en un horario en específico (Todo el grupo llega en un mismo horario) si usted llega en un horario diferente el traslado tendrá un costo adicional, si usted toma el traslado por su cuenta, no aplica ningún reembolso. Si usted llega en un horario de vuelo diferente al inicialmente contratado podría ocasionar que pierda este servicio o bien tenga que pagar un cargo adicional.</w:t>
      </w:r>
    </w:p>
    <w:p w:rsidR="00C267DF" w:rsidRDefault="00C267DF" w:rsidP="00C267DF">
      <w:pPr>
        <w:jc w:val="both"/>
        <w:rPr>
          <w:rFonts w:asciiTheme="minorHAnsi" w:hAnsiTheme="minorHAnsi" w:cstheme="minorHAnsi"/>
          <w:sz w:val="18"/>
        </w:rPr>
      </w:pPr>
      <w:r>
        <w:rPr>
          <w:rFonts w:asciiTheme="minorHAnsi" w:hAnsiTheme="minorHAnsi" w:cstheme="minorHAnsi"/>
          <w:sz w:val="18"/>
        </w:rPr>
        <w:t>A su llegada deberá hacer contacto con nuestro representante tal y como se indica en el cupón de servicios en caso contrario comunicarse a nuestro número de asistencia.</w:t>
      </w:r>
    </w:p>
    <w:p w:rsidR="00C267DF" w:rsidRDefault="00C267DF" w:rsidP="00C267DF">
      <w:pPr>
        <w:pStyle w:val="Sinespaciado"/>
        <w:jc w:val="both"/>
        <w:rPr>
          <w:rFonts w:asciiTheme="minorHAnsi" w:hAnsiTheme="minorHAnsi" w:cstheme="minorHAnsi"/>
          <w:sz w:val="18"/>
        </w:rPr>
      </w:pPr>
      <w:r>
        <w:rPr>
          <w:rFonts w:asciiTheme="minorHAnsi" w:hAnsiTheme="minorHAnsi" w:cstheme="minorHAnsi"/>
          <w:sz w:val="18"/>
        </w:rPr>
        <w:t>Si usted no viaja en un programa de Bloqueo o salida grupal en su cupón de traslados se indican claramente las indicaciones para tomar el mismo, revise sus documentos antes de su salida y consúltenos para dudas, no todos los traslados se dan con un represéntate, en algunos casos usted deberá buscar el mostrador de servicio.</w:t>
      </w:r>
    </w:p>
    <w:p w:rsidR="00C267DF" w:rsidRDefault="00C267DF" w:rsidP="00C267DF">
      <w:pPr>
        <w:pStyle w:val="Sinespaciado"/>
        <w:jc w:val="both"/>
        <w:rPr>
          <w:rFonts w:asciiTheme="minorHAnsi" w:hAnsiTheme="minorHAnsi" w:cstheme="minorHAnsi"/>
          <w:sz w:val="18"/>
        </w:rPr>
      </w:pPr>
    </w:p>
    <w:p w:rsidR="00C267DF" w:rsidRDefault="00C267DF" w:rsidP="00C267DF">
      <w:pPr>
        <w:pStyle w:val="Prrafodelista"/>
        <w:ind w:left="0"/>
        <w:jc w:val="both"/>
        <w:rPr>
          <w:rFonts w:asciiTheme="minorHAnsi" w:hAnsiTheme="minorHAnsi" w:cstheme="minorHAnsi"/>
          <w:bCs/>
          <w:sz w:val="18"/>
        </w:rPr>
      </w:pPr>
      <w:r>
        <w:rPr>
          <w:rStyle w:val="Textoennegrita"/>
          <w:rFonts w:asciiTheme="minorHAnsi" w:hAnsiTheme="minorHAnsi" w:cstheme="minorHAnsi"/>
          <w:i/>
          <w:color w:val="000000"/>
          <w:sz w:val="18"/>
        </w:rPr>
        <w:t xml:space="preserve">VISITAS: </w:t>
      </w:r>
      <w:r>
        <w:rPr>
          <w:rFonts w:asciiTheme="minorHAnsi" w:hAnsiTheme="minorHAnsi" w:cstheme="minorHAnsi"/>
          <w:bCs/>
          <w:sz w:val="18"/>
        </w:rPr>
        <w:t>Si usted tiene tours el operador le dará instrucciones específicas en cada caso, los servicios no tomados son no reembolsables. Una vez confirmadas las visitas son no reembolsables.</w:t>
      </w:r>
    </w:p>
    <w:p w:rsidR="00C267DF" w:rsidRDefault="00C267DF" w:rsidP="00C267DF">
      <w:pPr>
        <w:pStyle w:val="Prrafodelista"/>
        <w:ind w:left="0"/>
        <w:jc w:val="both"/>
        <w:rPr>
          <w:rStyle w:val="nfasis"/>
          <w:rFonts w:cs="Arial"/>
          <w:b/>
          <w:color w:val="000000"/>
        </w:rPr>
      </w:pPr>
    </w:p>
    <w:p w:rsidR="00C267DF" w:rsidRDefault="00C267DF" w:rsidP="00C267DF">
      <w:pPr>
        <w:pStyle w:val="Sinespaciado"/>
        <w:jc w:val="both"/>
      </w:pPr>
      <w:r>
        <w:rPr>
          <w:rStyle w:val="nfasis"/>
          <w:rFonts w:cs="Arial"/>
          <w:b/>
          <w:color w:val="000000"/>
          <w:sz w:val="18"/>
        </w:rPr>
        <w:t xml:space="preserve">LOS PRECIOS NO INCLUYEN: </w:t>
      </w:r>
      <w:r>
        <w:rPr>
          <w:color w:val="000000"/>
          <w:sz w:val="18"/>
        </w:rPr>
        <w:t xml:space="preserve">Ningún servicio que no aparezca claramente especificado en los programas de este </w:t>
      </w:r>
      <w:r w:rsidR="005E37C1">
        <w:rPr>
          <w:color w:val="000000"/>
          <w:sz w:val="18"/>
        </w:rPr>
        <w:t>catálogo</w:t>
      </w:r>
      <w:r>
        <w:rPr>
          <w:color w:val="000000"/>
          <w:sz w:val="18"/>
        </w:rPr>
        <w:t xml:space="preserve"> o en los párrafos anteriores, tales como: extras en los hoteles, propinas, alimentos, bebidas, planchado de ropa, telegramas, telefonemas, impuestos de aeropuerto, impuestos y extras de ningún tipo en boletos aéreos, seguros, gastos por exceso de equipaje, y todo gasto de índole personal.</w:t>
      </w:r>
    </w:p>
    <w:p w:rsidR="00C267DF" w:rsidRDefault="00C267DF" w:rsidP="00C267DF">
      <w:pPr>
        <w:pStyle w:val="Sinespaciado"/>
        <w:jc w:val="both"/>
        <w:rPr>
          <w:color w:val="000000"/>
          <w:sz w:val="18"/>
        </w:rPr>
      </w:pPr>
      <w:r>
        <w:rPr>
          <w:color w:val="000000"/>
          <w:sz w:val="18"/>
        </w:rPr>
        <w:br/>
      </w:r>
      <w:r>
        <w:rPr>
          <w:b/>
          <w:i/>
          <w:color w:val="000000"/>
          <w:sz w:val="18"/>
        </w:rPr>
        <w:t xml:space="preserve">DOCUMENTOS DE VIAJE: </w:t>
      </w:r>
      <w:r>
        <w:rPr>
          <w:color w:val="000000"/>
          <w:sz w:val="18"/>
        </w:rPr>
        <w:t>Es responsabilidad del pasajero ir provisto de pasaporte, visas de entrada o multientradas, vacunas cuando se requiera o cualquier otro documento necesario para el viaje. La operadora mayorista declina toda responsabilidad por problemas y/o gastos que puedan surgir derivados de que algún pasajero lleve su documentación incompleta o de las decisiones de las autoridades migratorias de cualquier país.</w:t>
      </w:r>
    </w:p>
    <w:p w:rsidR="00C267DF" w:rsidRDefault="00C267DF" w:rsidP="00C267DF">
      <w:pPr>
        <w:pStyle w:val="Sinespaciado"/>
        <w:jc w:val="both"/>
        <w:rPr>
          <w:color w:val="000000"/>
          <w:sz w:val="18"/>
        </w:rPr>
      </w:pPr>
    </w:p>
    <w:p w:rsidR="00C267DF" w:rsidRDefault="00C267DF" w:rsidP="00C267DF">
      <w:pPr>
        <w:pStyle w:val="Sinespaciado"/>
        <w:jc w:val="both"/>
        <w:rPr>
          <w:color w:val="000000"/>
          <w:sz w:val="18"/>
        </w:rPr>
      </w:pPr>
      <w:r>
        <w:rPr>
          <w:rStyle w:val="Textoennegrita"/>
          <w:rFonts w:cs="Arial"/>
          <w:i/>
          <w:color w:val="000000"/>
          <w:sz w:val="18"/>
        </w:rPr>
        <w:t xml:space="preserve">PAGOS: </w:t>
      </w:r>
      <w:r>
        <w:rPr>
          <w:rStyle w:val="Textoennegrita"/>
          <w:rFonts w:cs="Arial"/>
          <w:color w:val="000000"/>
          <w:sz w:val="18"/>
        </w:rPr>
        <w:t>Cuando los precios de los programas estén indicados en otra moneda diferente al peso mexicano,</w:t>
      </w:r>
      <w:r>
        <w:rPr>
          <w:rStyle w:val="apple-converted-space"/>
          <w:rFonts w:cs="Arial"/>
          <w:b/>
          <w:color w:val="000000"/>
          <w:sz w:val="18"/>
        </w:rPr>
        <w:t> </w:t>
      </w:r>
      <w:r>
        <w:rPr>
          <w:color w:val="000000"/>
          <w:sz w:val="18"/>
        </w:rPr>
        <w:t>esta</w:t>
      </w:r>
      <w:r>
        <w:rPr>
          <w:b/>
          <w:color w:val="000000"/>
          <w:sz w:val="18"/>
        </w:rPr>
        <w:t xml:space="preserve"> </w:t>
      </w:r>
      <w:r>
        <w:rPr>
          <w:color w:val="000000"/>
          <w:sz w:val="18"/>
        </w:rPr>
        <w:t>será tomada al tipo de cambio del día del pago total en caso de que el paquete sea en dólares americanos.</w:t>
      </w:r>
    </w:p>
    <w:p w:rsidR="00C267DF" w:rsidRDefault="00C267DF" w:rsidP="00C267DF">
      <w:pPr>
        <w:pStyle w:val="Sinespaciado"/>
        <w:rPr>
          <w:color w:val="000000"/>
          <w:sz w:val="18"/>
        </w:rPr>
      </w:pPr>
    </w:p>
    <w:p w:rsidR="00C267DF" w:rsidRDefault="00C267DF" w:rsidP="00C267DF">
      <w:pPr>
        <w:pStyle w:val="Sinespaciado"/>
        <w:jc w:val="both"/>
        <w:rPr>
          <w:color w:val="000000"/>
          <w:sz w:val="18"/>
        </w:rPr>
      </w:pPr>
      <w:r>
        <w:rPr>
          <w:b/>
          <w:i/>
          <w:color w:val="000000"/>
          <w:sz w:val="18"/>
        </w:rPr>
        <w:t xml:space="preserve">CANCELACIONES - ALTERACIONES: </w:t>
      </w:r>
      <w:r>
        <w:rPr>
          <w:color w:val="000000"/>
          <w:sz w:val="18"/>
        </w:rPr>
        <w:t xml:space="preserve">Cuando el pasajero desista del viaje contratado para una fecha </w:t>
      </w:r>
      <w:proofErr w:type="spellStart"/>
      <w:proofErr w:type="gramStart"/>
      <w:r>
        <w:rPr>
          <w:color w:val="000000"/>
          <w:sz w:val="18"/>
        </w:rPr>
        <w:t>especifica</w:t>
      </w:r>
      <w:proofErr w:type="spellEnd"/>
      <w:proofErr w:type="gramEnd"/>
      <w:r>
        <w:rPr>
          <w:color w:val="000000"/>
          <w:sz w:val="18"/>
        </w:rPr>
        <w:t xml:space="preserve">, la cancelación estará libre de gastos si se efectúa antes de los 35 días de la iniciación del viaje. Entre 30 y 25 días se cobrara 10% por expediente. Entre 24 y 20 días se cobraran gastos del 15%. Entre 19 y 15 días se cobraran gastos del 25%, Entre 14 y 10 días se cobraran gastos del 50%. Menos de 10 días se cobrara el 100%. </w:t>
      </w:r>
    </w:p>
    <w:p w:rsidR="00C267DF" w:rsidRDefault="00C267DF" w:rsidP="00C267DF">
      <w:pPr>
        <w:pStyle w:val="Sinespaciado"/>
        <w:jc w:val="both"/>
        <w:rPr>
          <w:color w:val="000000"/>
          <w:sz w:val="18"/>
        </w:rPr>
      </w:pPr>
    </w:p>
    <w:p w:rsidR="00C267DF" w:rsidRDefault="00C267DF" w:rsidP="00C267DF">
      <w:pPr>
        <w:pStyle w:val="Sinespaciado"/>
        <w:jc w:val="both"/>
        <w:rPr>
          <w:rFonts w:ascii="Cambria" w:hAnsi="Cambria"/>
          <w:color w:val="000000"/>
          <w:sz w:val="18"/>
        </w:rPr>
      </w:pPr>
      <w:r>
        <w:rPr>
          <w:b/>
          <w:i/>
          <w:color w:val="000000"/>
          <w:sz w:val="18"/>
        </w:rPr>
        <w:t xml:space="preserve">TARIFAS DE AVION: </w:t>
      </w:r>
      <w:r>
        <w:rPr>
          <w:rFonts w:ascii="Cambria" w:hAnsi="Cambria"/>
          <w:color w:val="000000"/>
          <w:sz w:val="18"/>
        </w:rPr>
        <w:t xml:space="preserve">Cuando el paquete tenga tarifa aérea, este no será reembolsable el deposito que ya se haya efectuado o al hacer los boletos de avión, no se permitirá cambio de fecha, reembolso, ni cambio de nombre, esto es </w:t>
      </w:r>
      <w:proofErr w:type="spellStart"/>
      <w:r>
        <w:rPr>
          <w:rFonts w:ascii="Cambria" w:hAnsi="Cambria"/>
          <w:color w:val="000000"/>
          <w:sz w:val="18"/>
        </w:rPr>
        <w:t>por que</w:t>
      </w:r>
      <w:proofErr w:type="spellEnd"/>
      <w:r>
        <w:rPr>
          <w:rFonts w:ascii="Cambria" w:hAnsi="Cambria"/>
          <w:color w:val="000000"/>
          <w:sz w:val="18"/>
        </w:rPr>
        <w:t xml:space="preserve"> son tarifas negociadas y las líneas aéreas no lo permiten, en caso de que sea por fuerza mayor, se checara con la línea aérea como procedería este asunto.</w:t>
      </w:r>
    </w:p>
    <w:p w:rsidR="00C267DF" w:rsidRDefault="00C267DF" w:rsidP="00C267DF">
      <w:pPr>
        <w:pStyle w:val="Sinespaciado"/>
        <w:jc w:val="both"/>
        <w:rPr>
          <w:rFonts w:asciiTheme="minorHAnsi" w:hAnsiTheme="minorHAnsi" w:cstheme="minorHAnsi"/>
          <w:sz w:val="18"/>
        </w:rPr>
      </w:pPr>
      <w:r>
        <w:rPr>
          <w:rFonts w:asciiTheme="minorHAnsi" w:hAnsiTheme="minorHAnsi" w:cstheme="minorHAnsi"/>
          <w:sz w:val="18"/>
        </w:rPr>
        <w:t xml:space="preserve">48 </w:t>
      </w:r>
      <w:proofErr w:type="spellStart"/>
      <w:r>
        <w:rPr>
          <w:rFonts w:asciiTheme="minorHAnsi" w:hAnsiTheme="minorHAnsi" w:cstheme="minorHAnsi"/>
          <w:sz w:val="18"/>
        </w:rPr>
        <w:t>Hrs</w:t>
      </w:r>
      <w:proofErr w:type="spellEnd"/>
      <w:r>
        <w:rPr>
          <w:rFonts w:asciiTheme="minorHAnsi" w:hAnsiTheme="minorHAnsi" w:cstheme="minorHAnsi"/>
          <w:sz w:val="18"/>
        </w:rPr>
        <w:t xml:space="preserve">. Antes de su salida deberá consultar el horario de su vuelo, ya que las aerolíneas pueden tener cambios importantes en sus horarios de vuelo. Deberá presentarse en el Aeropuerto en: Vuelos internacionales de 3 a 4 horas antes. El vuelo se cierra 1 </w:t>
      </w:r>
      <w:proofErr w:type="spellStart"/>
      <w:r>
        <w:rPr>
          <w:rFonts w:asciiTheme="minorHAnsi" w:hAnsiTheme="minorHAnsi" w:cstheme="minorHAnsi"/>
          <w:sz w:val="18"/>
        </w:rPr>
        <w:t>hr</w:t>
      </w:r>
      <w:proofErr w:type="spellEnd"/>
      <w:r>
        <w:rPr>
          <w:rFonts w:asciiTheme="minorHAnsi" w:hAnsiTheme="minorHAnsi" w:cstheme="minorHAnsi"/>
          <w:sz w:val="18"/>
        </w:rPr>
        <w:t xml:space="preserve"> 15 minutos antes de su horario de salida y Usted debería estar en sala de abordaje 1 hora 10 min antes del horario indicado en su  boleto. De lo contrario podría perder su vuelo.</w:t>
      </w:r>
    </w:p>
    <w:p w:rsidR="00C267DF" w:rsidRDefault="00C267DF" w:rsidP="00C267DF">
      <w:pPr>
        <w:pStyle w:val="Sinespaciado"/>
        <w:jc w:val="both"/>
        <w:rPr>
          <w:rFonts w:asciiTheme="minorHAnsi" w:hAnsiTheme="minorHAnsi" w:cstheme="minorHAnsi"/>
          <w:sz w:val="18"/>
        </w:rPr>
      </w:pPr>
    </w:p>
    <w:p w:rsidR="00C267DF" w:rsidRDefault="00C267DF" w:rsidP="00C267DF">
      <w:pPr>
        <w:pStyle w:val="Sinespaciado"/>
        <w:jc w:val="both"/>
        <w:rPr>
          <w:rFonts w:asciiTheme="minorHAnsi" w:hAnsiTheme="minorHAnsi" w:cstheme="minorHAnsi"/>
          <w:sz w:val="18"/>
        </w:rPr>
      </w:pPr>
    </w:p>
    <w:p w:rsidR="00C267DF" w:rsidRDefault="00C267DF" w:rsidP="00C267DF">
      <w:pPr>
        <w:pStyle w:val="Sinespaciado"/>
        <w:jc w:val="center"/>
        <w:rPr>
          <w:rFonts w:asciiTheme="minorHAnsi" w:hAnsiTheme="minorHAnsi" w:cstheme="minorHAnsi"/>
          <w:b/>
          <w:sz w:val="18"/>
        </w:rPr>
      </w:pPr>
      <w:r>
        <w:rPr>
          <w:rFonts w:asciiTheme="minorHAnsi" w:hAnsiTheme="minorHAnsi" w:cstheme="minorHAnsi"/>
          <w:b/>
          <w:sz w:val="18"/>
        </w:rPr>
        <w:t>_________________________________________</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___________________________</w:t>
      </w:r>
    </w:p>
    <w:p w:rsidR="00C267DF" w:rsidRDefault="00C267DF" w:rsidP="00C267DF">
      <w:pPr>
        <w:pStyle w:val="Sinespaciado"/>
        <w:jc w:val="center"/>
        <w:rPr>
          <w:b/>
          <w:sz w:val="18"/>
        </w:rPr>
      </w:pPr>
      <w:r>
        <w:rPr>
          <w:rFonts w:asciiTheme="minorHAnsi" w:hAnsiTheme="minorHAnsi" w:cstheme="minorHAnsi"/>
          <w:b/>
          <w:sz w:val="18"/>
        </w:rPr>
        <w:t>FIRMA DEL PASAJERO ACEPTANDO CONDICIONES</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TRAVEL ART MAYORISTA VENDEDOR</w:t>
      </w:r>
    </w:p>
    <w:sectPr w:rsidR="00C267DF" w:rsidSect="00480AE9">
      <w:headerReference w:type="even" r:id="rId13"/>
      <w:headerReference w:type="default" r:id="rId14"/>
      <w:footerReference w:type="default" r:id="rId15"/>
      <w:headerReference w:type="first" r:id="rId16"/>
      <w:type w:val="continuous"/>
      <w:pgSz w:w="11907" w:h="16840" w:code="9"/>
      <w:pgMar w:top="1440" w:right="1080" w:bottom="1440" w:left="1080" w:header="567" w:footer="100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0787" w:rsidRDefault="006A0787">
      <w:r>
        <w:separator/>
      </w:r>
    </w:p>
  </w:endnote>
  <w:endnote w:type="continuationSeparator" w:id="0">
    <w:p w:rsidR="006A0787" w:rsidRDefault="006A07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PMingLiU-ExtB">
    <w:panose1 w:val="02020500000000000000"/>
    <w:charset w:val="88"/>
    <w:family w:val="roman"/>
    <w:pitch w:val="variable"/>
    <w:sig w:usb0="8000002F" w:usb1="0A080008" w:usb2="00000010" w:usb3="00000000" w:csb0="00100001" w:csb1="00000000"/>
  </w:font>
  <w:font w:name="Book Antiqua">
    <w:panose1 w:val="02040602050305030304"/>
    <w:charset w:val="00"/>
    <w:family w:val="roman"/>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Futura-Heavy">
    <w:panose1 w:val="00000000000000000000"/>
    <w:charset w:val="00"/>
    <w:family w:val="swiss"/>
    <w:notTrueType/>
    <w:pitch w:val="default"/>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278" w:rsidRPr="0078421A" w:rsidRDefault="00D64278" w:rsidP="005B5483">
    <w:pPr>
      <w:pStyle w:val="Piedepgina"/>
      <w:jc w:val="center"/>
      <w:rPr>
        <w:rFonts w:ascii="Verdana" w:hAnsi="Verdana"/>
        <w:color w:val="000080"/>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0787" w:rsidRDefault="006A0787">
      <w:r>
        <w:separator/>
      </w:r>
    </w:p>
  </w:footnote>
  <w:footnote w:type="continuationSeparator" w:id="0">
    <w:p w:rsidR="006A0787" w:rsidRDefault="006A07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278" w:rsidRDefault="006A0787">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7" o:spid="_x0000_s2138" type="#_x0000_t75" style="position:absolute;margin-left:0;margin-top:0;width:486.55pt;height:174.9pt;z-index:-251653632;mso-position-horizontal:center;mso-position-horizontal-relative:margin;mso-position-vertical:center;mso-position-vertical-relative:margin" o:allowincell="f">
          <v:imagedata r:id="rId1" o:title="travel art (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278" w:rsidRPr="004B06F5" w:rsidRDefault="00D64278" w:rsidP="00470189">
    <w:pPr>
      <w:pStyle w:val="Encabezado"/>
      <w:ind w:left="-200" w:hanging="600"/>
      <w:rPr>
        <w:rFonts w:ascii="Calibri" w:hAnsi="Calibri" w:cs="Calibri"/>
        <w:b/>
        <w:i/>
      </w:rPr>
    </w:pPr>
    <w:r>
      <w:rPr>
        <w:b/>
        <w:i/>
        <w:noProof/>
        <w:lang w:eastAsia="es-MX"/>
      </w:rPr>
      <mc:AlternateContent>
        <mc:Choice Requires="wps">
          <w:drawing>
            <wp:anchor distT="0" distB="0" distL="114300" distR="114300" simplePos="0" relativeHeight="251658752" behindDoc="0" locked="0" layoutInCell="1" allowOverlap="1" wp14:anchorId="7D6EC8D8" wp14:editId="1E1BFD3C">
              <wp:simplePos x="0" y="0"/>
              <wp:positionH relativeFrom="column">
                <wp:posOffset>6350000</wp:posOffset>
              </wp:positionH>
              <wp:positionV relativeFrom="paragraph">
                <wp:posOffset>162560</wp:posOffset>
              </wp:positionV>
              <wp:extent cx="127000" cy="10172700"/>
              <wp:effectExtent l="0" t="635" r="0" b="0"/>
              <wp:wrapNone/>
              <wp:docPr id="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01727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500pt;margin-top:12.8pt;width:10pt;height:80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" fillcolor="#969696" stroked="f"/>
          </w:pict>
        </mc:Fallback>
      </mc:AlternateContent>
    </w:r>
  </w:p>
  <w:p w:rsidR="00D64278" w:rsidRPr="006D3A85" w:rsidRDefault="00393A13" w:rsidP="005B5483">
    <w:pPr>
      <w:pStyle w:val="Encabezado"/>
      <w:tabs>
        <w:tab w:val="left" w:pos="4536"/>
        <w:tab w:val="left" w:pos="4820"/>
      </w:tabs>
    </w:pPr>
    <w:r>
      <w:rPr>
        <w:b/>
        <w:i/>
        <w:noProof/>
        <w:lang w:eastAsia="es-MX"/>
      </w:rPr>
      <mc:AlternateContent>
        <mc:Choice Requires="wps">
          <w:drawing>
            <wp:anchor distT="0" distB="0" distL="114300" distR="114300" simplePos="0" relativeHeight="251657728" behindDoc="1" locked="0" layoutInCell="1" allowOverlap="1" wp14:anchorId="32CE9687" wp14:editId="3A718792">
              <wp:simplePos x="0" y="0"/>
              <wp:positionH relativeFrom="column">
                <wp:posOffset>-581025</wp:posOffset>
              </wp:positionH>
              <wp:positionV relativeFrom="paragraph">
                <wp:posOffset>418465</wp:posOffset>
              </wp:positionV>
              <wp:extent cx="7283450" cy="114300"/>
              <wp:effectExtent l="0" t="0" r="0" b="0"/>
              <wp:wrapNone/>
              <wp:docPr id="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0" cy="1143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45.75pt;margin-top:32.95pt;width:573.5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" fillcolor="#969696"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278" w:rsidRDefault="006A0787">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6" o:spid="_x0000_s2137" type="#_x0000_t75" style="position:absolute;margin-left:0;margin-top:0;width:486.55pt;height:174.9pt;z-index:-251654656;mso-position-horizontal:center;mso-position-horizontal-relative:margin;mso-position-vertical:center;mso-position-vertical-relative:margin" o:allowincell="f">
          <v:imagedata r:id="rId1" o:title="travel art (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B557A"/>
    <w:multiLevelType w:val="hybridMultilevel"/>
    <w:tmpl w:val="FF78649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nsid w:val="0C1363BE"/>
    <w:multiLevelType w:val="hybridMultilevel"/>
    <w:tmpl w:val="DA188390"/>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18C159B0"/>
    <w:multiLevelType w:val="hybridMultilevel"/>
    <w:tmpl w:val="E00CF06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nsid w:val="1FAE0B8A"/>
    <w:multiLevelType w:val="hybridMultilevel"/>
    <w:tmpl w:val="74660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FAE57F6"/>
    <w:multiLevelType w:val="hybridMultilevel"/>
    <w:tmpl w:val="706677F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40622116"/>
    <w:multiLevelType w:val="multilevel"/>
    <w:tmpl w:val="EB6C15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43833BB0"/>
    <w:multiLevelType w:val="hybridMultilevel"/>
    <w:tmpl w:val="12D4A55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4AA27EDC"/>
    <w:multiLevelType w:val="hybridMultilevel"/>
    <w:tmpl w:val="87EA855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6B323E06"/>
    <w:multiLevelType w:val="hybridMultilevel"/>
    <w:tmpl w:val="99A26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3530A1C"/>
    <w:multiLevelType w:val="hybridMultilevel"/>
    <w:tmpl w:val="FA9CB82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74AF3FF4"/>
    <w:multiLevelType w:val="hybridMultilevel"/>
    <w:tmpl w:val="50FE7E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6FD17E4"/>
    <w:multiLevelType w:val="hybridMultilevel"/>
    <w:tmpl w:val="6994D34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7B96711F"/>
    <w:multiLevelType w:val="hybridMultilevel"/>
    <w:tmpl w:val="02A823F6"/>
    <w:lvl w:ilvl="0" w:tplc="C68EC8F4">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2"/>
  </w:num>
  <w:num w:numId="4">
    <w:abstractNumId w:val="1"/>
  </w:num>
  <w:num w:numId="5">
    <w:abstractNumId w:val="5"/>
  </w:num>
  <w:num w:numId="6">
    <w:abstractNumId w:val="3"/>
  </w:num>
  <w:num w:numId="7">
    <w:abstractNumId w:val="6"/>
  </w:num>
  <w:num w:numId="8">
    <w:abstractNumId w:val="4"/>
  </w:num>
  <w:num w:numId="9">
    <w:abstractNumId w:val="9"/>
  </w:num>
  <w:num w:numId="10">
    <w:abstractNumId w:val="12"/>
  </w:num>
  <w:num w:numId="11">
    <w:abstractNumId w:val="0"/>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00"/>
  <w:displayHorizontalDrawingGridEvery w:val="2"/>
  <w:characterSpacingControl w:val="doNotCompress"/>
  <w:hdrShapeDefaults>
    <o:shapedefaults v:ext="edit" spidmax="213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C77"/>
    <w:rsid w:val="00006CCE"/>
    <w:rsid w:val="000152FD"/>
    <w:rsid w:val="00015AA1"/>
    <w:rsid w:val="00016A9E"/>
    <w:rsid w:val="0002002C"/>
    <w:rsid w:val="000204BD"/>
    <w:rsid w:val="0002110F"/>
    <w:rsid w:val="0002131F"/>
    <w:rsid w:val="0002273D"/>
    <w:rsid w:val="000239F0"/>
    <w:rsid w:val="00023D99"/>
    <w:rsid w:val="00025741"/>
    <w:rsid w:val="00026D0D"/>
    <w:rsid w:val="00033262"/>
    <w:rsid w:val="00033274"/>
    <w:rsid w:val="00033D05"/>
    <w:rsid w:val="000413F3"/>
    <w:rsid w:val="00042523"/>
    <w:rsid w:val="000443D3"/>
    <w:rsid w:val="0005290C"/>
    <w:rsid w:val="00052DA3"/>
    <w:rsid w:val="0006018D"/>
    <w:rsid w:val="00060AED"/>
    <w:rsid w:val="00061B7F"/>
    <w:rsid w:val="00071674"/>
    <w:rsid w:val="00075639"/>
    <w:rsid w:val="00076134"/>
    <w:rsid w:val="00077AA5"/>
    <w:rsid w:val="00082924"/>
    <w:rsid w:val="00083E9D"/>
    <w:rsid w:val="0008629D"/>
    <w:rsid w:val="00086539"/>
    <w:rsid w:val="00087758"/>
    <w:rsid w:val="00091168"/>
    <w:rsid w:val="000912E1"/>
    <w:rsid w:val="000938B0"/>
    <w:rsid w:val="00093E69"/>
    <w:rsid w:val="00097B97"/>
    <w:rsid w:val="000A291B"/>
    <w:rsid w:val="000A58B4"/>
    <w:rsid w:val="000A6A18"/>
    <w:rsid w:val="000B0C76"/>
    <w:rsid w:val="000B1E72"/>
    <w:rsid w:val="000B3FDE"/>
    <w:rsid w:val="000B478F"/>
    <w:rsid w:val="000B47D5"/>
    <w:rsid w:val="000C498E"/>
    <w:rsid w:val="000C565F"/>
    <w:rsid w:val="000D06C0"/>
    <w:rsid w:val="000D0B30"/>
    <w:rsid w:val="000D1492"/>
    <w:rsid w:val="000D473E"/>
    <w:rsid w:val="000E3917"/>
    <w:rsid w:val="000E6686"/>
    <w:rsid w:val="000F1643"/>
    <w:rsid w:val="000F207D"/>
    <w:rsid w:val="000F4C52"/>
    <w:rsid w:val="000F4D90"/>
    <w:rsid w:val="000F52F5"/>
    <w:rsid w:val="000F5CBC"/>
    <w:rsid w:val="000F78AD"/>
    <w:rsid w:val="00102566"/>
    <w:rsid w:val="00104418"/>
    <w:rsid w:val="001064C2"/>
    <w:rsid w:val="00111209"/>
    <w:rsid w:val="001115B5"/>
    <w:rsid w:val="00112FDF"/>
    <w:rsid w:val="00115069"/>
    <w:rsid w:val="00115F4A"/>
    <w:rsid w:val="0012274C"/>
    <w:rsid w:val="0012523A"/>
    <w:rsid w:val="0013070C"/>
    <w:rsid w:val="00135202"/>
    <w:rsid w:val="001418CB"/>
    <w:rsid w:val="0014210A"/>
    <w:rsid w:val="00142368"/>
    <w:rsid w:val="001436AD"/>
    <w:rsid w:val="0014684A"/>
    <w:rsid w:val="00147F6F"/>
    <w:rsid w:val="00150866"/>
    <w:rsid w:val="00151018"/>
    <w:rsid w:val="00154152"/>
    <w:rsid w:val="00154E1E"/>
    <w:rsid w:val="00155CCA"/>
    <w:rsid w:val="0015623F"/>
    <w:rsid w:val="00156A24"/>
    <w:rsid w:val="00162B4E"/>
    <w:rsid w:val="00163A23"/>
    <w:rsid w:val="00163D94"/>
    <w:rsid w:val="00165088"/>
    <w:rsid w:val="0016544C"/>
    <w:rsid w:val="0016675C"/>
    <w:rsid w:val="001706BF"/>
    <w:rsid w:val="00170B65"/>
    <w:rsid w:val="00171331"/>
    <w:rsid w:val="00176B55"/>
    <w:rsid w:val="00182824"/>
    <w:rsid w:val="00187466"/>
    <w:rsid w:val="00193E48"/>
    <w:rsid w:val="00195128"/>
    <w:rsid w:val="00197484"/>
    <w:rsid w:val="001A0A0E"/>
    <w:rsid w:val="001A3821"/>
    <w:rsid w:val="001A6522"/>
    <w:rsid w:val="001A75C3"/>
    <w:rsid w:val="001A7C64"/>
    <w:rsid w:val="001B0D2E"/>
    <w:rsid w:val="001B11DB"/>
    <w:rsid w:val="001B1540"/>
    <w:rsid w:val="001B3D0D"/>
    <w:rsid w:val="001B5F80"/>
    <w:rsid w:val="001B6E26"/>
    <w:rsid w:val="001C0AAF"/>
    <w:rsid w:val="001C0B5A"/>
    <w:rsid w:val="001C349D"/>
    <w:rsid w:val="001C7611"/>
    <w:rsid w:val="001D0155"/>
    <w:rsid w:val="001D39BB"/>
    <w:rsid w:val="001D751F"/>
    <w:rsid w:val="001E0C4A"/>
    <w:rsid w:val="001F2E27"/>
    <w:rsid w:val="001F34DC"/>
    <w:rsid w:val="001F6028"/>
    <w:rsid w:val="001F789F"/>
    <w:rsid w:val="001F7CD2"/>
    <w:rsid w:val="002043B9"/>
    <w:rsid w:val="00206DCD"/>
    <w:rsid w:val="00211652"/>
    <w:rsid w:val="00211D89"/>
    <w:rsid w:val="00214FC0"/>
    <w:rsid w:val="002200BB"/>
    <w:rsid w:val="0022193E"/>
    <w:rsid w:val="00221E01"/>
    <w:rsid w:val="002233C0"/>
    <w:rsid w:val="00224452"/>
    <w:rsid w:val="00225245"/>
    <w:rsid w:val="00227147"/>
    <w:rsid w:val="00233303"/>
    <w:rsid w:val="00233532"/>
    <w:rsid w:val="00236B38"/>
    <w:rsid w:val="00242CBF"/>
    <w:rsid w:val="00243D07"/>
    <w:rsid w:val="0024546C"/>
    <w:rsid w:val="00247C1F"/>
    <w:rsid w:val="00252A51"/>
    <w:rsid w:val="00254390"/>
    <w:rsid w:val="0026040C"/>
    <w:rsid w:val="00261761"/>
    <w:rsid w:val="00261D21"/>
    <w:rsid w:val="0026241B"/>
    <w:rsid w:val="00264683"/>
    <w:rsid w:val="00264A0E"/>
    <w:rsid w:val="002652CE"/>
    <w:rsid w:val="0026744B"/>
    <w:rsid w:val="002724BE"/>
    <w:rsid w:val="00272522"/>
    <w:rsid w:val="002732B0"/>
    <w:rsid w:val="00276935"/>
    <w:rsid w:val="0027759A"/>
    <w:rsid w:val="00280BE0"/>
    <w:rsid w:val="002812A5"/>
    <w:rsid w:val="00281C13"/>
    <w:rsid w:val="00284F80"/>
    <w:rsid w:val="00285390"/>
    <w:rsid w:val="00287B9F"/>
    <w:rsid w:val="00291362"/>
    <w:rsid w:val="0029204B"/>
    <w:rsid w:val="0029354D"/>
    <w:rsid w:val="00295A8B"/>
    <w:rsid w:val="002A1CB6"/>
    <w:rsid w:val="002A6462"/>
    <w:rsid w:val="002B0D3C"/>
    <w:rsid w:val="002B3494"/>
    <w:rsid w:val="002B3902"/>
    <w:rsid w:val="002B5784"/>
    <w:rsid w:val="002B770B"/>
    <w:rsid w:val="002C0EF4"/>
    <w:rsid w:val="002C12B3"/>
    <w:rsid w:val="002C2B7C"/>
    <w:rsid w:val="002C31FE"/>
    <w:rsid w:val="002C3881"/>
    <w:rsid w:val="002C3F7B"/>
    <w:rsid w:val="002C4182"/>
    <w:rsid w:val="002C6468"/>
    <w:rsid w:val="002C677D"/>
    <w:rsid w:val="002D1EEB"/>
    <w:rsid w:val="002D28EB"/>
    <w:rsid w:val="002D305F"/>
    <w:rsid w:val="002D4DDA"/>
    <w:rsid w:val="002E5D8C"/>
    <w:rsid w:val="002E76EC"/>
    <w:rsid w:val="002F529E"/>
    <w:rsid w:val="0030441C"/>
    <w:rsid w:val="003044C5"/>
    <w:rsid w:val="003045C0"/>
    <w:rsid w:val="00305B24"/>
    <w:rsid w:val="00307ABB"/>
    <w:rsid w:val="003119EC"/>
    <w:rsid w:val="00311C0B"/>
    <w:rsid w:val="00313C13"/>
    <w:rsid w:val="0031414D"/>
    <w:rsid w:val="003154C4"/>
    <w:rsid w:val="00317001"/>
    <w:rsid w:val="0031783C"/>
    <w:rsid w:val="00320B43"/>
    <w:rsid w:val="00320BC8"/>
    <w:rsid w:val="00324917"/>
    <w:rsid w:val="00325948"/>
    <w:rsid w:val="00326B02"/>
    <w:rsid w:val="00331A86"/>
    <w:rsid w:val="00331F9B"/>
    <w:rsid w:val="003358F1"/>
    <w:rsid w:val="0034279B"/>
    <w:rsid w:val="00342FAE"/>
    <w:rsid w:val="003439ED"/>
    <w:rsid w:val="00347C07"/>
    <w:rsid w:val="0035132F"/>
    <w:rsid w:val="00351AFE"/>
    <w:rsid w:val="00353A09"/>
    <w:rsid w:val="00361DA7"/>
    <w:rsid w:val="00361DE0"/>
    <w:rsid w:val="00363EFB"/>
    <w:rsid w:val="00364D50"/>
    <w:rsid w:val="00366415"/>
    <w:rsid w:val="00366E8F"/>
    <w:rsid w:val="003700A9"/>
    <w:rsid w:val="003702EA"/>
    <w:rsid w:val="00373240"/>
    <w:rsid w:val="00373462"/>
    <w:rsid w:val="00375AB3"/>
    <w:rsid w:val="00376DB9"/>
    <w:rsid w:val="003864B1"/>
    <w:rsid w:val="003904D7"/>
    <w:rsid w:val="00391D75"/>
    <w:rsid w:val="003929FC"/>
    <w:rsid w:val="00392D0D"/>
    <w:rsid w:val="00393A13"/>
    <w:rsid w:val="00395396"/>
    <w:rsid w:val="00395E7F"/>
    <w:rsid w:val="003A0781"/>
    <w:rsid w:val="003A0E61"/>
    <w:rsid w:val="003A3F6D"/>
    <w:rsid w:val="003A520F"/>
    <w:rsid w:val="003A7611"/>
    <w:rsid w:val="003B1E58"/>
    <w:rsid w:val="003B26AE"/>
    <w:rsid w:val="003B6E96"/>
    <w:rsid w:val="003C22FC"/>
    <w:rsid w:val="003C433D"/>
    <w:rsid w:val="003C6424"/>
    <w:rsid w:val="003D01F8"/>
    <w:rsid w:val="003D1B9B"/>
    <w:rsid w:val="003D4524"/>
    <w:rsid w:val="003D53E8"/>
    <w:rsid w:val="003D73B4"/>
    <w:rsid w:val="003D78EB"/>
    <w:rsid w:val="003D7E9B"/>
    <w:rsid w:val="003E2FF5"/>
    <w:rsid w:val="003E316F"/>
    <w:rsid w:val="003E3B54"/>
    <w:rsid w:val="003E7C00"/>
    <w:rsid w:val="003F0553"/>
    <w:rsid w:val="003F0778"/>
    <w:rsid w:val="00401F20"/>
    <w:rsid w:val="00404E74"/>
    <w:rsid w:val="00407BE2"/>
    <w:rsid w:val="0041104E"/>
    <w:rsid w:val="00411B67"/>
    <w:rsid w:val="00412E61"/>
    <w:rsid w:val="0041402A"/>
    <w:rsid w:val="00414587"/>
    <w:rsid w:val="004153CA"/>
    <w:rsid w:val="00415997"/>
    <w:rsid w:val="004167B1"/>
    <w:rsid w:val="00417D54"/>
    <w:rsid w:val="0042188E"/>
    <w:rsid w:val="00422F27"/>
    <w:rsid w:val="00425859"/>
    <w:rsid w:val="00426003"/>
    <w:rsid w:val="0042638B"/>
    <w:rsid w:val="00430BC8"/>
    <w:rsid w:val="0043198A"/>
    <w:rsid w:val="00433241"/>
    <w:rsid w:val="00435899"/>
    <w:rsid w:val="0043705B"/>
    <w:rsid w:val="00440279"/>
    <w:rsid w:val="004429CA"/>
    <w:rsid w:val="00445F5E"/>
    <w:rsid w:val="0045043F"/>
    <w:rsid w:val="0045088E"/>
    <w:rsid w:val="00451E0B"/>
    <w:rsid w:val="004566EA"/>
    <w:rsid w:val="004613FE"/>
    <w:rsid w:val="00461657"/>
    <w:rsid w:val="00462596"/>
    <w:rsid w:val="004651D5"/>
    <w:rsid w:val="00470189"/>
    <w:rsid w:val="00473EA3"/>
    <w:rsid w:val="004749CA"/>
    <w:rsid w:val="00474EDB"/>
    <w:rsid w:val="00475C9B"/>
    <w:rsid w:val="00480025"/>
    <w:rsid w:val="0048038E"/>
    <w:rsid w:val="00480AE9"/>
    <w:rsid w:val="00483E61"/>
    <w:rsid w:val="00484486"/>
    <w:rsid w:val="00490487"/>
    <w:rsid w:val="004957B0"/>
    <w:rsid w:val="00495C77"/>
    <w:rsid w:val="004A0665"/>
    <w:rsid w:val="004A214C"/>
    <w:rsid w:val="004A246E"/>
    <w:rsid w:val="004A3998"/>
    <w:rsid w:val="004A7161"/>
    <w:rsid w:val="004A7DCF"/>
    <w:rsid w:val="004B06F5"/>
    <w:rsid w:val="004B18E6"/>
    <w:rsid w:val="004B5BD6"/>
    <w:rsid w:val="004C176D"/>
    <w:rsid w:val="004C3DB0"/>
    <w:rsid w:val="004C59C8"/>
    <w:rsid w:val="004D00FD"/>
    <w:rsid w:val="004D114C"/>
    <w:rsid w:val="004D2399"/>
    <w:rsid w:val="004D2405"/>
    <w:rsid w:val="004D3592"/>
    <w:rsid w:val="004D5648"/>
    <w:rsid w:val="004D5FD3"/>
    <w:rsid w:val="004E1EB1"/>
    <w:rsid w:val="004E20B5"/>
    <w:rsid w:val="004E218A"/>
    <w:rsid w:val="004E383F"/>
    <w:rsid w:val="004E43B9"/>
    <w:rsid w:val="004E561C"/>
    <w:rsid w:val="004F0BF2"/>
    <w:rsid w:val="004F2CBB"/>
    <w:rsid w:val="004F3DFF"/>
    <w:rsid w:val="004F714D"/>
    <w:rsid w:val="004F7179"/>
    <w:rsid w:val="0050038F"/>
    <w:rsid w:val="00503F41"/>
    <w:rsid w:val="00504521"/>
    <w:rsid w:val="005072B0"/>
    <w:rsid w:val="00507481"/>
    <w:rsid w:val="00510127"/>
    <w:rsid w:val="005101A8"/>
    <w:rsid w:val="00511C4F"/>
    <w:rsid w:val="005127F8"/>
    <w:rsid w:val="0051725D"/>
    <w:rsid w:val="00521D92"/>
    <w:rsid w:val="005228AD"/>
    <w:rsid w:val="005244E9"/>
    <w:rsid w:val="00530DC3"/>
    <w:rsid w:val="00533EDD"/>
    <w:rsid w:val="00536073"/>
    <w:rsid w:val="00542F96"/>
    <w:rsid w:val="005435C1"/>
    <w:rsid w:val="00544A2E"/>
    <w:rsid w:val="005457D1"/>
    <w:rsid w:val="005463D9"/>
    <w:rsid w:val="00555620"/>
    <w:rsid w:val="00560224"/>
    <w:rsid w:val="00560502"/>
    <w:rsid w:val="00562BBE"/>
    <w:rsid w:val="005641AD"/>
    <w:rsid w:val="005643D6"/>
    <w:rsid w:val="00565C59"/>
    <w:rsid w:val="00566451"/>
    <w:rsid w:val="005665CE"/>
    <w:rsid w:val="00567890"/>
    <w:rsid w:val="0056795D"/>
    <w:rsid w:val="00571473"/>
    <w:rsid w:val="0057611F"/>
    <w:rsid w:val="00577FFE"/>
    <w:rsid w:val="00580F35"/>
    <w:rsid w:val="00582B9D"/>
    <w:rsid w:val="00583079"/>
    <w:rsid w:val="005847A1"/>
    <w:rsid w:val="00585632"/>
    <w:rsid w:val="0058604B"/>
    <w:rsid w:val="00587414"/>
    <w:rsid w:val="00587973"/>
    <w:rsid w:val="00591DD8"/>
    <w:rsid w:val="00594342"/>
    <w:rsid w:val="00595689"/>
    <w:rsid w:val="005A138E"/>
    <w:rsid w:val="005A3CE6"/>
    <w:rsid w:val="005A7BE0"/>
    <w:rsid w:val="005B0D71"/>
    <w:rsid w:val="005B1425"/>
    <w:rsid w:val="005B17CB"/>
    <w:rsid w:val="005B2644"/>
    <w:rsid w:val="005B5483"/>
    <w:rsid w:val="005B63E8"/>
    <w:rsid w:val="005C214B"/>
    <w:rsid w:val="005C21C7"/>
    <w:rsid w:val="005C295E"/>
    <w:rsid w:val="005C6F60"/>
    <w:rsid w:val="005C7E45"/>
    <w:rsid w:val="005C7EA7"/>
    <w:rsid w:val="005D10FD"/>
    <w:rsid w:val="005D211E"/>
    <w:rsid w:val="005D2EC1"/>
    <w:rsid w:val="005D38EF"/>
    <w:rsid w:val="005E070F"/>
    <w:rsid w:val="005E1607"/>
    <w:rsid w:val="005E1EFB"/>
    <w:rsid w:val="005E37C1"/>
    <w:rsid w:val="005E43A8"/>
    <w:rsid w:val="005E480C"/>
    <w:rsid w:val="005F2A8B"/>
    <w:rsid w:val="005F4248"/>
    <w:rsid w:val="005F75FB"/>
    <w:rsid w:val="00601C56"/>
    <w:rsid w:val="00606970"/>
    <w:rsid w:val="00607693"/>
    <w:rsid w:val="00622279"/>
    <w:rsid w:val="006234AA"/>
    <w:rsid w:val="00623F40"/>
    <w:rsid w:val="00625FD4"/>
    <w:rsid w:val="00626182"/>
    <w:rsid w:val="00626564"/>
    <w:rsid w:val="006322C2"/>
    <w:rsid w:val="006368C1"/>
    <w:rsid w:val="00641188"/>
    <w:rsid w:val="00641396"/>
    <w:rsid w:val="00641617"/>
    <w:rsid w:val="0064467D"/>
    <w:rsid w:val="006461E6"/>
    <w:rsid w:val="00646969"/>
    <w:rsid w:val="00647CFB"/>
    <w:rsid w:val="0065026C"/>
    <w:rsid w:val="006537A0"/>
    <w:rsid w:val="00657278"/>
    <w:rsid w:val="00660EC2"/>
    <w:rsid w:val="006625F6"/>
    <w:rsid w:val="00667E2C"/>
    <w:rsid w:val="00667ED9"/>
    <w:rsid w:val="006716B3"/>
    <w:rsid w:val="006719D8"/>
    <w:rsid w:val="006727EB"/>
    <w:rsid w:val="006762D0"/>
    <w:rsid w:val="006832BB"/>
    <w:rsid w:val="00687C96"/>
    <w:rsid w:val="00690F9B"/>
    <w:rsid w:val="00691CD4"/>
    <w:rsid w:val="00692938"/>
    <w:rsid w:val="00692EFA"/>
    <w:rsid w:val="006948D5"/>
    <w:rsid w:val="00695051"/>
    <w:rsid w:val="006971FC"/>
    <w:rsid w:val="00697BCF"/>
    <w:rsid w:val="006A0787"/>
    <w:rsid w:val="006A5295"/>
    <w:rsid w:val="006B2BE9"/>
    <w:rsid w:val="006B3B09"/>
    <w:rsid w:val="006B3E35"/>
    <w:rsid w:val="006B5E3F"/>
    <w:rsid w:val="006B7C5E"/>
    <w:rsid w:val="006C2C33"/>
    <w:rsid w:val="006C53ED"/>
    <w:rsid w:val="006C54A2"/>
    <w:rsid w:val="006C5C6B"/>
    <w:rsid w:val="006C6546"/>
    <w:rsid w:val="006C7894"/>
    <w:rsid w:val="006D0BE6"/>
    <w:rsid w:val="006D0F43"/>
    <w:rsid w:val="006D2430"/>
    <w:rsid w:val="006D38D0"/>
    <w:rsid w:val="006E0CF5"/>
    <w:rsid w:val="006E1E1D"/>
    <w:rsid w:val="006E3C67"/>
    <w:rsid w:val="006E6925"/>
    <w:rsid w:val="006E6DD1"/>
    <w:rsid w:val="006E6F9F"/>
    <w:rsid w:val="00702161"/>
    <w:rsid w:val="00702516"/>
    <w:rsid w:val="00703040"/>
    <w:rsid w:val="00703841"/>
    <w:rsid w:val="007075EC"/>
    <w:rsid w:val="00714324"/>
    <w:rsid w:val="0071479D"/>
    <w:rsid w:val="00720681"/>
    <w:rsid w:val="007222AD"/>
    <w:rsid w:val="0072337B"/>
    <w:rsid w:val="00723DBC"/>
    <w:rsid w:val="00730247"/>
    <w:rsid w:val="00730276"/>
    <w:rsid w:val="00735989"/>
    <w:rsid w:val="00735DF8"/>
    <w:rsid w:val="00740298"/>
    <w:rsid w:val="0074538D"/>
    <w:rsid w:val="00746162"/>
    <w:rsid w:val="00746685"/>
    <w:rsid w:val="00750ED9"/>
    <w:rsid w:val="00750F7A"/>
    <w:rsid w:val="00752DC7"/>
    <w:rsid w:val="0075444D"/>
    <w:rsid w:val="00755701"/>
    <w:rsid w:val="00760C9F"/>
    <w:rsid w:val="007615FE"/>
    <w:rsid w:val="007620A7"/>
    <w:rsid w:val="007623C9"/>
    <w:rsid w:val="0076326A"/>
    <w:rsid w:val="00764157"/>
    <w:rsid w:val="007647B5"/>
    <w:rsid w:val="007659B9"/>
    <w:rsid w:val="00765DEA"/>
    <w:rsid w:val="00766FEA"/>
    <w:rsid w:val="00767F7C"/>
    <w:rsid w:val="00771F09"/>
    <w:rsid w:val="00771F4E"/>
    <w:rsid w:val="00775029"/>
    <w:rsid w:val="00775B7E"/>
    <w:rsid w:val="007839E4"/>
    <w:rsid w:val="0079034E"/>
    <w:rsid w:val="0079097E"/>
    <w:rsid w:val="00791E4B"/>
    <w:rsid w:val="007954B9"/>
    <w:rsid w:val="0079745D"/>
    <w:rsid w:val="007A0A69"/>
    <w:rsid w:val="007A0B8A"/>
    <w:rsid w:val="007A676A"/>
    <w:rsid w:val="007A7A96"/>
    <w:rsid w:val="007B058C"/>
    <w:rsid w:val="007B0CA6"/>
    <w:rsid w:val="007B3251"/>
    <w:rsid w:val="007B42F5"/>
    <w:rsid w:val="007B44C7"/>
    <w:rsid w:val="007B581D"/>
    <w:rsid w:val="007B65B0"/>
    <w:rsid w:val="007C1267"/>
    <w:rsid w:val="007C3608"/>
    <w:rsid w:val="007C5355"/>
    <w:rsid w:val="007C6BBF"/>
    <w:rsid w:val="007D037A"/>
    <w:rsid w:val="007D1D94"/>
    <w:rsid w:val="007D4602"/>
    <w:rsid w:val="007D48F0"/>
    <w:rsid w:val="007E068A"/>
    <w:rsid w:val="007E15DD"/>
    <w:rsid w:val="007E1615"/>
    <w:rsid w:val="007E20F6"/>
    <w:rsid w:val="007F10AA"/>
    <w:rsid w:val="007F11AF"/>
    <w:rsid w:val="007F146F"/>
    <w:rsid w:val="0080082E"/>
    <w:rsid w:val="00800A8F"/>
    <w:rsid w:val="00802677"/>
    <w:rsid w:val="0080348E"/>
    <w:rsid w:val="008037FF"/>
    <w:rsid w:val="008045D0"/>
    <w:rsid w:val="00805EBC"/>
    <w:rsid w:val="0080741B"/>
    <w:rsid w:val="0081239A"/>
    <w:rsid w:val="00815403"/>
    <w:rsid w:val="008158D4"/>
    <w:rsid w:val="00816F8D"/>
    <w:rsid w:val="00817DB7"/>
    <w:rsid w:val="00824E85"/>
    <w:rsid w:val="00827249"/>
    <w:rsid w:val="008302FE"/>
    <w:rsid w:val="00833257"/>
    <w:rsid w:val="00836398"/>
    <w:rsid w:val="00837638"/>
    <w:rsid w:val="00840AE5"/>
    <w:rsid w:val="00841D3F"/>
    <w:rsid w:val="00842051"/>
    <w:rsid w:val="008437C7"/>
    <w:rsid w:val="0084686D"/>
    <w:rsid w:val="00850EC9"/>
    <w:rsid w:val="008535CF"/>
    <w:rsid w:val="0085379C"/>
    <w:rsid w:val="00856BBC"/>
    <w:rsid w:val="00860A61"/>
    <w:rsid w:val="00861673"/>
    <w:rsid w:val="0086190F"/>
    <w:rsid w:val="00864B84"/>
    <w:rsid w:val="008652D5"/>
    <w:rsid w:val="00867144"/>
    <w:rsid w:val="0087595D"/>
    <w:rsid w:val="00880306"/>
    <w:rsid w:val="00880430"/>
    <w:rsid w:val="00884C05"/>
    <w:rsid w:val="00893591"/>
    <w:rsid w:val="00893F25"/>
    <w:rsid w:val="00896115"/>
    <w:rsid w:val="008969C7"/>
    <w:rsid w:val="008A4637"/>
    <w:rsid w:val="008A6226"/>
    <w:rsid w:val="008B007F"/>
    <w:rsid w:val="008B1D2D"/>
    <w:rsid w:val="008B523B"/>
    <w:rsid w:val="008B5A1F"/>
    <w:rsid w:val="008B5EF5"/>
    <w:rsid w:val="008B76F0"/>
    <w:rsid w:val="008D02C1"/>
    <w:rsid w:val="008D0372"/>
    <w:rsid w:val="008D133A"/>
    <w:rsid w:val="008D230E"/>
    <w:rsid w:val="008D3573"/>
    <w:rsid w:val="008D5196"/>
    <w:rsid w:val="008D5AF6"/>
    <w:rsid w:val="008D6151"/>
    <w:rsid w:val="008D6F2C"/>
    <w:rsid w:val="008E2752"/>
    <w:rsid w:val="008E3DD2"/>
    <w:rsid w:val="008E4C65"/>
    <w:rsid w:val="008E51E3"/>
    <w:rsid w:val="008F1308"/>
    <w:rsid w:val="008F1F87"/>
    <w:rsid w:val="008F4366"/>
    <w:rsid w:val="009003F7"/>
    <w:rsid w:val="00900B7D"/>
    <w:rsid w:val="00901344"/>
    <w:rsid w:val="00901926"/>
    <w:rsid w:val="009039B6"/>
    <w:rsid w:val="00904B30"/>
    <w:rsid w:val="00905489"/>
    <w:rsid w:val="00906082"/>
    <w:rsid w:val="009071EB"/>
    <w:rsid w:val="009105D4"/>
    <w:rsid w:val="00910C25"/>
    <w:rsid w:val="0091128B"/>
    <w:rsid w:val="00912160"/>
    <w:rsid w:val="00917FE1"/>
    <w:rsid w:val="00921938"/>
    <w:rsid w:val="009264AC"/>
    <w:rsid w:val="00926E12"/>
    <w:rsid w:val="00927AA9"/>
    <w:rsid w:val="009317D7"/>
    <w:rsid w:val="00933088"/>
    <w:rsid w:val="00934075"/>
    <w:rsid w:val="009345D5"/>
    <w:rsid w:val="009363DF"/>
    <w:rsid w:val="0093680F"/>
    <w:rsid w:val="00936DC8"/>
    <w:rsid w:val="00940389"/>
    <w:rsid w:val="00940FF8"/>
    <w:rsid w:val="00941A32"/>
    <w:rsid w:val="009433F4"/>
    <w:rsid w:val="00946038"/>
    <w:rsid w:val="009461E1"/>
    <w:rsid w:val="00946805"/>
    <w:rsid w:val="00946CE3"/>
    <w:rsid w:val="009518BC"/>
    <w:rsid w:val="00951B1A"/>
    <w:rsid w:val="00960C4F"/>
    <w:rsid w:val="00965A84"/>
    <w:rsid w:val="009716DC"/>
    <w:rsid w:val="009726DD"/>
    <w:rsid w:val="00973401"/>
    <w:rsid w:val="00973C3D"/>
    <w:rsid w:val="00974731"/>
    <w:rsid w:val="00974AC3"/>
    <w:rsid w:val="0097508E"/>
    <w:rsid w:val="00975A06"/>
    <w:rsid w:val="009834E9"/>
    <w:rsid w:val="0098533B"/>
    <w:rsid w:val="0099222F"/>
    <w:rsid w:val="00992AC4"/>
    <w:rsid w:val="00993A36"/>
    <w:rsid w:val="00995899"/>
    <w:rsid w:val="00995B9F"/>
    <w:rsid w:val="00996CC8"/>
    <w:rsid w:val="00996E2B"/>
    <w:rsid w:val="00997344"/>
    <w:rsid w:val="009A15A2"/>
    <w:rsid w:val="009A1999"/>
    <w:rsid w:val="009A1D8C"/>
    <w:rsid w:val="009A32C5"/>
    <w:rsid w:val="009A41EC"/>
    <w:rsid w:val="009A5A77"/>
    <w:rsid w:val="009A5C2B"/>
    <w:rsid w:val="009A7DFF"/>
    <w:rsid w:val="009B1AD8"/>
    <w:rsid w:val="009B1B1F"/>
    <w:rsid w:val="009B1C6E"/>
    <w:rsid w:val="009B4499"/>
    <w:rsid w:val="009B6966"/>
    <w:rsid w:val="009C0F73"/>
    <w:rsid w:val="009C40F3"/>
    <w:rsid w:val="009C4850"/>
    <w:rsid w:val="009C5EB1"/>
    <w:rsid w:val="009C65DE"/>
    <w:rsid w:val="009D2628"/>
    <w:rsid w:val="009D2698"/>
    <w:rsid w:val="009D493D"/>
    <w:rsid w:val="009D7BAF"/>
    <w:rsid w:val="009E0911"/>
    <w:rsid w:val="009E6C76"/>
    <w:rsid w:val="009E74DF"/>
    <w:rsid w:val="009E7558"/>
    <w:rsid w:val="009E78A6"/>
    <w:rsid w:val="009F0E98"/>
    <w:rsid w:val="009F1F59"/>
    <w:rsid w:val="009F3A1C"/>
    <w:rsid w:val="009F3ABE"/>
    <w:rsid w:val="009F6E2E"/>
    <w:rsid w:val="00A06945"/>
    <w:rsid w:val="00A1554B"/>
    <w:rsid w:val="00A2010B"/>
    <w:rsid w:val="00A20E7F"/>
    <w:rsid w:val="00A2116E"/>
    <w:rsid w:val="00A23D55"/>
    <w:rsid w:val="00A315AA"/>
    <w:rsid w:val="00A33A58"/>
    <w:rsid w:val="00A3789F"/>
    <w:rsid w:val="00A413FE"/>
    <w:rsid w:val="00A43EBD"/>
    <w:rsid w:val="00A44501"/>
    <w:rsid w:val="00A50F8E"/>
    <w:rsid w:val="00A54C2B"/>
    <w:rsid w:val="00A6163A"/>
    <w:rsid w:val="00A62124"/>
    <w:rsid w:val="00A659BB"/>
    <w:rsid w:val="00A65E64"/>
    <w:rsid w:val="00A66B09"/>
    <w:rsid w:val="00A66D05"/>
    <w:rsid w:val="00A67E27"/>
    <w:rsid w:val="00A80BE6"/>
    <w:rsid w:val="00A80C8D"/>
    <w:rsid w:val="00A812AC"/>
    <w:rsid w:val="00A825D1"/>
    <w:rsid w:val="00A90B36"/>
    <w:rsid w:val="00A95475"/>
    <w:rsid w:val="00A9556B"/>
    <w:rsid w:val="00A96BB2"/>
    <w:rsid w:val="00AA28C8"/>
    <w:rsid w:val="00AA2A7E"/>
    <w:rsid w:val="00AA6F17"/>
    <w:rsid w:val="00AA7ADA"/>
    <w:rsid w:val="00AB1C10"/>
    <w:rsid w:val="00AB3456"/>
    <w:rsid w:val="00AB3C76"/>
    <w:rsid w:val="00AC0DA9"/>
    <w:rsid w:val="00AC1E02"/>
    <w:rsid w:val="00AC55E8"/>
    <w:rsid w:val="00AC5914"/>
    <w:rsid w:val="00AD1F95"/>
    <w:rsid w:val="00AD2B53"/>
    <w:rsid w:val="00AD5C29"/>
    <w:rsid w:val="00AE2827"/>
    <w:rsid w:val="00AE302B"/>
    <w:rsid w:val="00AE516D"/>
    <w:rsid w:val="00AF1841"/>
    <w:rsid w:val="00AF1B34"/>
    <w:rsid w:val="00AF3508"/>
    <w:rsid w:val="00AF46B6"/>
    <w:rsid w:val="00AF47B9"/>
    <w:rsid w:val="00AF4C5D"/>
    <w:rsid w:val="00AF661B"/>
    <w:rsid w:val="00AF6B74"/>
    <w:rsid w:val="00B001CF"/>
    <w:rsid w:val="00B01567"/>
    <w:rsid w:val="00B065A9"/>
    <w:rsid w:val="00B0791A"/>
    <w:rsid w:val="00B07F9B"/>
    <w:rsid w:val="00B104B9"/>
    <w:rsid w:val="00B107C9"/>
    <w:rsid w:val="00B10F81"/>
    <w:rsid w:val="00B10FBD"/>
    <w:rsid w:val="00B113EE"/>
    <w:rsid w:val="00B11531"/>
    <w:rsid w:val="00B14828"/>
    <w:rsid w:val="00B15467"/>
    <w:rsid w:val="00B15874"/>
    <w:rsid w:val="00B15A78"/>
    <w:rsid w:val="00B15C9D"/>
    <w:rsid w:val="00B168EC"/>
    <w:rsid w:val="00B20C8A"/>
    <w:rsid w:val="00B2140C"/>
    <w:rsid w:val="00B217B3"/>
    <w:rsid w:val="00B23E23"/>
    <w:rsid w:val="00B27268"/>
    <w:rsid w:val="00B3122C"/>
    <w:rsid w:val="00B31A70"/>
    <w:rsid w:val="00B31BDA"/>
    <w:rsid w:val="00B33ADE"/>
    <w:rsid w:val="00B349EE"/>
    <w:rsid w:val="00B37452"/>
    <w:rsid w:val="00B4220D"/>
    <w:rsid w:val="00B4347C"/>
    <w:rsid w:val="00B44EBC"/>
    <w:rsid w:val="00B55902"/>
    <w:rsid w:val="00B572AE"/>
    <w:rsid w:val="00B6495E"/>
    <w:rsid w:val="00B669BD"/>
    <w:rsid w:val="00B70EC8"/>
    <w:rsid w:val="00B711B4"/>
    <w:rsid w:val="00B71F1D"/>
    <w:rsid w:val="00B7358C"/>
    <w:rsid w:val="00B761E0"/>
    <w:rsid w:val="00B77608"/>
    <w:rsid w:val="00B8174F"/>
    <w:rsid w:val="00B84918"/>
    <w:rsid w:val="00B87A4A"/>
    <w:rsid w:val="00B93FAA"/>
    <w:rsid w:val="00B9403E"/>
    <w:rsid w:val="00B9663D"/>
    <w:rsid w:val="00BA04C8"/>
    <w:rsid w:val="00BA492E"/>
    <w:rsid w:val="00BA61BC"/>
    <w:rsid w:val="00BB1F08"/>
    <w:rsid w:val="00BB455B"/>
    <w:rsid w:val="00BB6ED8"/>
    <w:rsid w:val="00BC2C10"/>
    <w:rsid w:val="00BC5732"/>
    <w:rsid w:val="00BC59D1"/>
    <w:rsid w:val="00BC5A8E"/>
    <w:rsid w:val="00BC7088"/>
    <w:rsid w:val="00BD1B4F"/>
    <w:rsid w:val="00BD1CD9"/>
    <w:rsid w:val="00BD5D5A"/>
    <w:rsid w:val="00BD5F25"/>
    <w:rsid w:val="00BD64A2"/>
    <w:rsid w:val="00BD66EE"/>
    <w:rsid w:val="00BD72B6"/>
    <w:rsid w:val="00BE2070"/>
    <w:rsid w:val="00BF50B4"/>
    <w:rsid w:val="00BF6D85"/>
    <w:rsid w:val="00C005B6"/>
    <w:rsid w:val="00C00A3E"/>
    <w:rsid w:val="00C01E8C"/>
    <w:rsid w:val="00C023FE"/>
    <w:rsid w:val="00C07DAF"/>
    <w:rsid w:val="00C12512"/>
    <w:rsid w:val="00C127D9"/>
    <w:rsid w:val="00C12903"/>
    <w:rsid w:val="00C12C0A"/>
    <w:rsid w:val="00C16131"/>
    <w:rsid w:val="00C237D3"/>
    <w:rsid w:val="00C2415D"/>
    <w:rsid w:val="00C24BEB"/>
    <w:rsid w:val="00C24EE8"/>
    <w:rsid w:val="00C25AA1"/>
    <w:rsid w:val="00C265B9"/>
    <w:rsid w:val="00C267DF"/>
    <w:rsid w:val="00C27F50"/>
    <w:rsid w:val="00C34017"/>
    <w:rsid w:val="00C35C5D"/>
    <w:rsid w:val="00C3753C"/>
    <w:rsid w:val="00C42056"/>
    <w:rsid w:val="00C458DE"/>
    <w:rsid w:val="00C5050F"/>
    <w:rsid w:val="00C50A40"/>
    <w:rsid w:val="00C522FF"/>
    <w:rsid w:val="00C5434D"/>
    <w:rsid w:val="00C71AAA"/>
    <w:rsid w:val="00C74F55"/>
    <w:rsid w:val="00C77189"/>
    <w:rsid w:val="00C81AE5"/>
    <w:rsid w:val="00C81B47"/>
    <w:rsid w:val="00C87872"/>
    <w:rsid w:val="00C902F2"/>
    <w:rsid w:val="00C914FD"/>
    <w:rsid w:val="00C939C0"/>
    <w:rsid w:val="00C9487C"/>
    <w:rsid w:val="00C96B06"/>
    <w:rsid w:val="00C975D8"/>
    <w:rsid w:val="00CA02AD"/>
    <w:rsid w:val="00CA10BA"/>
    <w:rsid w:val="00CA2214"/>
    <w:rsid w:val="00CA3FA1"/>
    <w:rsid w:val="00CB404D"/>
    <w:rsid w:val="00CB7B22"/>
    <w:rsid w:val="00CC3878"/>
    <w:rsid w:val="00CC7053"/>
    <w:rsid w:val="00CC7300"/>
    <w:rsid w:val="00CD31B0"/>
    <w:rsid w:val="00CE071E"/>
    <w:rsid w:val="00CE0720"/>
    <w:rsid w:val="00CE073C"/>
    <w:rsid w:val="00CE306B"/>
    <w:rsid w:val="00CE3329"/>
    <w:rsid w:val="00CE6296"/>
    <w:rsid w:val="00CE65BE"/>
    <w:rsid w:val="00CF1435"/>
    <w:rsid w:val="00CF44D8"/>
    <w:rsid w:val="00CF5E5D"/>
    <w:rsid w:val="00CF760A"/>
    <w:rsid w:val="00D01FE3"/>
    <w:rsid w:val="00D02420"/>
    <w:rsid w:val="00D03045"/>
    <w:rsid w:val="00D03393"/>
    <w:rsid w:val="00D0428B"/>
    <w:rsid w:val="00D04EDE"/>
    <w:rsid w:val="00D06352"/>
    <w:rsid w:val="00D07D03"/>
    <w:rsid w:val="00D1046D"/>
    <w:rsid w:val="00D12089"/>
    <w:rsid w:val="00D13389"/>
    <w:rsid w:val="00D14DC4"/>
    <w:rsid w:val="00D21DA9"/>
    <w:rsid w:val="00D23C49"/>
    <w:rsid w:val="00D2509F"/>
    <w:rsid w:val="00D251E1"/>
    <w:rsid w:val="00D321FA"/>
    <w:rsid w:val="00D37092"/>
    <w:rsid w:val="00D40C3E"/>
    <w:rsid w:val="00D44B35"/>
    <w:rsid w:val="00D46420"/>
    <w:rsid w:val="00D47EF4"/>
    <w:rsid w:val="00D504E1"/>
    <w:rsid w:val="00D5218D"/>
    <w:rsid w:val="00D54BA9"/>
    <w:rsid w:val="00D55401"/>
    <w:rsid w:val="00D56AE1"/>
    <w:rsid w:val="00D56BE0"/>
    <w:rsid w:val="00D634FC"/>
    <w:rsid w:val="00D64278"/>
    <w:rsid w:val="00D71A0A"/>
    <w:rsid w:val="00D740B9"/>
    <w:rsid w:val="00D75C19"/>
    <w:rsid w:val="00D84501"/>
    <w:rsid w:val="00D86303"/>
    <w:rsid w:val="00D8751C"/>
    <w:rsid w:val="00D9106B"/>
    <w:rsid w:val="00D91EB6"/>
    <w:rsid w:val="00D91F8E"/>
    <w:rsid w:val="00D95CB0"/>
    <w:rsid w:val="00D95CE1"/>
    <w:rsid w:val="00D973F7"/>
    <w:rsid w:val="00D97C20"/>
    <w:rsid w:val="00DA036B"/>
    <w:rsid w:val="00DA25F0"/>
    <w:rsid w:val="00DA6043"/>
    <w:rsid w:val="00DA6DCB"/>
    <w:rsid w:val="00DA7702"/>
    <w:rsid w:val="00DB1961"/>
    <w:rsid w:val="00DC133C"/>
    <w:rsid w:val="00DC20F0"/>
    <w:rsid w:val="00DC2E9C"/>
    <w:rsid w:val="00DC3F0D"/>
    <w:rsid w:val="00DC488E"/>
    <w:rsid w:val="00DC506E"/>
    <w:rsid w:val="00DC6BC3"/>
    <w:rsid w:val="00DC745D"/>
    <w:rsid w:val="00DD2D68"/>
    <w:rsid w:val="00DE1C29"/>
    <w:rsid w:val="00DE3FD1"/>
    <w:rsid w:val="00DE4C79"/>
    <w:rsid w:val="00DE7BF2"/>
    <w:rsid w:val="00DF0647"/>
    <w:rsid w:val="00DF4154"/>
    <w:rsid w:val="00DF4BE8"/>
    <w:rsid w:val="00DF4DA8"/>
    <w:rsid w:val="00DF5364"/>
    <w:rsid w:val="00E02C45"/>
    <w:rsid w:val="00E03FAF"/>
    <w:rsid w:val="00E0481D"/>
    <w:rsid w:val="00E06C88"/>
    <w:rsid w:val="00E117A9"/>
    <w:rsid w:val="00E12319"/>
    <w:rsid w:val="00E12E3E"/>
    <w:rsid w:val="00E202CB"/>
    <w:rsid w:val="00E22811"/>
    <w:rsid w:val="00E2308F"/>
    <w:rsid w:val="00E238EA"/>
    <w:rsid w:val="00E23DD1"/>
    <w:rsid w:val="00E242A3"/>
    <w:rsid w:val="00E24EC0"/>
    <w:rsid w:val="00E2508F"/>
    <w:rsid w:val="00E26F35"/>
    <w:rsid w:val="00E30967"/>
    <w:rsid w:val="00E30EDE"/>
    <w:rsid w:val="00E332C1"/>
    <w:rsid w:val="00E37F5F"/>
    <w:rsid w:val="00E4234C"/>
    <w:rsid w:val="00E444C0"/>
    <w:rsid w:val="00E4660F"/>
    <w:rsid w:val="00E50661"/>
    <w:rsid w:val="00E52C46"/>
    <w:rsid w:val="00E52F82"/>
    <w:rsid w:val="00E54BA9"/>
    <w:rsid w:val="00E55A05"/>
    <w:rsid w:val="00E57496"/>
    <w:rsid w:val="00E63774"/>
    <w:rsid w:val="00E645E2"/>
    <w:rsid w:val="00E6736A"/>
    <w:rsid w:val="00E67B38"/>
    <w:rsid w:val="00E71D0F"/>
    <w:rsid w:val="00E730C0"/>
    <w:rsid w:val="00E74BFA"/>
    <w:rsid w:val="00E75FC4"/>
    <w:rsid w:val="00E77B5E"/>
    <w:rsid w:val="00E80785"/>
    <w:rsid w:val="00E847AB"/>
    <w:rsid w:val="00E9308A"/>
    <w:rsid w:val="00E93189"/>
    <w:rsid w:val="00E940AB"/>
    <w:rsid w:val="00E946BF"/>
    <w:rsid w:val="00E94D6A"/>
    <w:rsid w:val="00EA16D9"/>
    <w:rsid w:val="00EA2A91"/>
    <w:rsid w:val="00EA2DBB"/>
    <w:rsid w:val="00EA3829"/>
    <w:rsid w:val="00EA454A"/>
    <w:rsid w:val="00EA46C4"/>
    <w:rsid w:val="00EA5B35"/>
    <w:rsid w:val="00EB3685"/>
    <w:rsid w:val="00EB3B42"/>
    <w:rsid w:val="00EB4C15"/>
    <w:rsid w:val="00EC417B"/>
    <w:rsid w:val="00EC4CF6"/>
    <w:rsid w:val="00EC65A7"/>
    <w:rsid w:val="00ED0A1C"/>
    <w:rsid w:val="00ED4EA7"/>
    <w:rsid w:val="00ED62A1"/>
    <w:rsid w:val="00ED6DD9"/>
    <w:rsid w:val="00EE2B3E"/>
    <w:rsid w:val="00EE2EE0"/>
    <w:rsid w:val="00EE3ECB"/>
    <w:rsid w:val="00EE47DB"/>
    <w:rsid w:val="00EE4843"/>
    <w:rsid w:val="00EE6ED3"/>
    <w:rsid w:val="00EE6FE4"/>
    <w:rsid w:val="00EF0B66"/>
    <w:rsid w:val="00EF268A"/>
    <w:rsid w:val="00EF29A7"/>
    <w:rsid w:val="00EF359D"/>
    <w:rsid w:val="00F04441"/>
    <w:rsid w:val="00F06B4A"/>
    <w:rsid w:val="00F10905"/>
    <w:rsid w:val="00F12544"/>
    <w:rsid w:val="00F14B73"/>
    <w:rsid w:val="00F17D77"/>
    <w:rsid w:val="00F21D8F"/>
    <w:rsid w:val="00F25E79"/>
    <w:rsid w:val="00F3004F"/>
    <w:rsid w:val="00F324A9"/>
    <w:rsid w:val="00F33E98"/>
    <w:rsid w:val="00F34E87"/>
    <w:rsid w:val="00F34FFF"/>
    <w:rsid w:val="00F35634"/>
    <w:rsid w:val="00F358BE"/>
    <w:rsid w:val="00F35AF2"/>
    <w:rsid w:val="00F35B28"/>
    <w:rsid w:val="00F36BDA"/>
    <w:rsid w:val="00F36C1D"/>
    <w:rsid w:val="00F40DD8"/>
    <w:rsid w:val="00F44D44"/>
    <w:rsid w:val="00F452BC"/>
    <w:rsid w:val="00F51118"/>
    <w:rsid w:val="00F523A2"/>
    <w:rsid w:val="00F5243B"/>
    <w:rsid w:val="00F636D3"/>
    <w:rsid w:val="00F64728"/>
    <w:rsid w:val="00F65086"/>
    <w:rsid w:val="00F6608D"/>
    <w:rsid w:val="00F670DB"/>
    <w:rsid w:val="00F712BB"/>
    <w:rsid w:val="00F75FB3"/>
    <w:rsid w:val="00F824C7"/>
    <w:rsid w:val="00F86337"/>
    <w:rsid w:val="00F90A5C"/>
    <w:rsid w:val="00F94448"/>
    <w:rsid w:val="00F9595D"/>
    <w:rsid w:val="00F97D62"/>
    <w:rsid w:val="00FA0006"/>
    <w:rsid w:val="00FA048C"/>
    <w:rsid w:val="00FA4C98"/>
    <w:rsid w:val="00FA5C6E"/>
    <w:rsid w:val="00FB13E3"/>
    <w:rsid w:val="00FB172C"/>
    <w:rsid w:val="00FB2C27"/>
    <w:rsid w:val="00FB6843"/>
    <w:rsid w:val="00FB6A1F"/>
    <w:rsid w:val="00FB70B3"/>
    <w:rsid w:val="00FB7269"/>
    <w:rsid w:val="00FC112B"/>
    <w:rsid w:val="00FC1805"/>
    <w:rsid w:val="00FC47E6"/>
    <w:rsid w:val="00FC5832"/>
    <w:rsid w:val="00FC58A0"/>
    <w:rsid w:val="00FD0E56"/>
    <w:rsid w:val="00FD5B68"/>
    <w:rsid w:val="00FE4F7A"/>
    <w:rsid w:val="00FE54FB"/>
    <w:rsid w:val="00FE5565"/>
    <w:rsid w:val="00FF0964"/>
    <w:rsid w:val="00FF57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C77"/>
    <w:rPr>
      <w:rFonts w:ascii="Arial" w:eastAsia="Times New Roman" w:hAnsi="Arial"/>
      <w:kern w:val="36"/>
      <w:lang w:eastAsia="es-ES"/>
    </w:rPr>
  </w:style>
  <w:style w:type="paragraph" w:styleId="Ttulo2">
    <w:name w:val="heading 2"/>
    <w:basedOn w:val="Normal"/>
    <w:link w:val="Ttulo2Car"/>
    <w:uiPriority w:val="9"/>
    <w:qFormat/>
    <w:rsid w:val="00C07DAF"/>
    <w:pPr>
      <w:spacing w:before="100" w:beforeAutospacing="1" w:after="100" w:afterAutospacing="1"/>
      <w:outlineLvl w:val="1"/>
    </w:pPr>
    <w:rPr>
      <w:rFonts w:ascii="Times New Roman" w:hAnsi="Times New Roman"/>
      <w:b/>
      <w:bCs/>
      <w:kern w:val="0"/>
      <w:sz w:val="36"/>
      <w:szCs w:val="36"/>
      <w:lang w:eastAsia="es-MX"/>
    </w:rPr>
  </w:style>
  <w:style w:type="paragraph" w:styleId="Ttulo3">
    <w:name w:val="heading 3"/>
    <w:basedOn w:val="Normal"/>
    <w:link w:val="Ttulo3Car"/>
    <w:uiPriority w:val="9"/>
    <w:qFormat/>
    <w:rsid w:val="00C07DAF"/>
    <w:pPr>
      <w:spacing w:before="100" w:beforeAutospacing="1" w:after="100" w:afterAutospacing="1"/>
      <w:outlineLvl w:val="2"/>
    </w:pPr>
    <w:rPr>
      <w:rFonts w:ascii="Times New Roman" w:hAnsi="Times New Roman"/>
      <w:b/>
      <w:bCs/>
      <w:kern w:val="0"/>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95C77"/>
    <w:pPr>
      <w:tabs>
        <w:tab w:val="center" w:pos="4419"/>
        <w:tab w:val="right" w:pos="8838"/>
      </w:tabs>
    </w:pPr>
  </w:style>
  <w:style w:type="character" w:customStyle="1" w:styleId="EncabezadoCar">
    <w:name w:val="Encabezado Car"/>
    <w:basedOn w:val="Fuentedeprrafopredeter"/>
    <w:link w:val="Encabezado"/>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basedOn w:val="Fuentedeprrafopredete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C77"/>
    <w:rPr>
      <w:rFonts w:ascii="Tahoma" w:eastAsia="Times New Roman" w:hAnsi="Tahoma" w:cs="Tahoma"/>
      <w:kern w:val="36"/>
      <w:sz w:val="16"/>
      <w:szCs w:val="16"/>
      <w:lang w:eastAsia="es-ES"/>
    </w:rPr>
  </w:style>
  <w:style w:type="character" w:styleId="CitaHTML">
    <w:name w:val="HTML Cite"/>
    <w:basedOn w:val="Fuentedeprrafopredeter"/>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apple-converted-space">
    <w:name w:val="apple-converted-space"/>
    <w:basedOn w:val="Fuentedeprrafopredeter"/>
    <w:rsid w:val="009B4499"/>
  </w:style>
  <w:style w:type="character" w:styleId="Textoennegrita">
    <w:name w:val="Strong"/>
    <w:basedOn w:val="Fuentedeprrafopredeter"/>
    <w:uiPriority w:val="22"/>
    <w:qFormat/>
    <w:rsid w:val="00150866"/>
    <w:rPr>
      <w:b/>
      <w:bCs/>
    </w:rPr>
  </w:style>
  <w:style w:type="paragraph" w:styleId="NormalWeb">
    <w:name w:val="Normal (Web)"/>
    <w:basedOn w:val="Normal"/>
    <w:uiPriority w:val="99"/>
    <w:semiHidden/>
    <w:unhideWhenUsed/>
    <w:rsid w:val="000F4D90"/>
    <w:pPr>
      <w:spacing w:before="100" w:beforeAutospacing="1" w:after="100" w:afterAutospacing="1"/>
    </w:pPr>
    <w:rPr>
      <w:rFonts w:ascii="Times New Roman" w:hAnsi="Times New Roman"/>
      <w:kern w:val="0"/>
      <w:sz w:val="24"/>
      <w:szCs w:val="24"/>
      <w:lang w:eastAsia="es-MX"/>
    </w:rPr>
  </w:style>
  <w:style w:type="character" w:customStyle="1" w:styleId="Ttulo2Car">
    <w:name w:val="Título 2 Car"/>
    <w:basedOn w:val="Fuentedeprrafopredeter"/>
    <w:link w:val="Ttulo2"/>
    <w:uiPriority w:val="9"/>
    <w:rsid w:val="00C07DAF"/>
    <w:rPr>
      <w:rFonts w:ascii="Times New Roman" w:eastAsia="Times New Roman" w:hAnsi="Times New Roman"/>
      <w:b/>
      <w:bCs/>
      <w:sz w:val="36"/>
      <w:szCs w:val="36"/>
    </w:rPr>
  </w:style>
  <w:style w:type="character" w:customStyle="1" w:styleId="Ttulo3Car">
    <w:name w:val="Título 3 Car"/>
    <w:basedOn w:val="Fuentedeprrafopredeter"/>
    <w:link w:val="Ttulo3"/>
    <w:uiPriority w:val="9"/>
    <w:rsid w:val="00C07DAF"/>
    <w:rPr>
      <w:rFonts w:ascii="Times New Roman" w:eastAsia="Times New Roman" w:hAnsi="Times New Roman"/>
      <w:b/>
      <w:bCs/>
      <w:sz w:val="27"/>
      <w:szCs w:val="27"/>
    </w:rPr>
  </w:style>
  <w:style w:type="character" w:customStyle="1" w:styleId="SinespaciadoCar">
    <w:name w:val="Sin espaciado Car"/>
    <w:basedOn w:val="Fuentedeprrafopredeter"/>
    <w:link w:val="Sinespaciado"/>
    <w:uiPriority w:val="1"/>
    <w:rsid w:val="009E7558"/>
    <w:rPr>
      <w:rFonts w:ascii="Arial" w:eastAsia="Times New Roman" w:hAnsi="Arial"/>
      <w:kern w:val="36"/>
      <w:lang w:eastAsia="es-ES"/>
    </w:rPr>
  </w:style>
  <w:style w:type="character" w:styleId="nfasis">
    <w:name w:val="Emphasis"/>
    <w:basedOn w:val="Fuentedeprrafopredeter"/>
    <w:uiPriority w:val="20"/>
    <w:qFormat/>
    <w:rsid w:val="00C267DF"/>
    <w:rPr>
      <w:i/>
      <w:iCs/>
    </w:rPr>
  </w:style>
  <w:style w:type="paragraph" w:customStyle="1" w:styleId="section1">
    <w:name w:val="section1"/>
    <w:basedOn w:val="Normal"/>
    <w:uiPriority w:val="99"/>
    <w:rsid w:val="0086190F"/>
    <w:pPr>
      <w:spacing w:before="100" w:beforeAutospacing="1" w:after="100" w:afterAutospacing="1"/>
    </w:pPr>
    <w:rPr>
      <w:rFonts w:ascii="Times New Roman" w:eastAsiaTheme="minorHAnsi" w:hAnsi="Times New Roman"/>
      <w:kern w:val="0"/>
      <w:sz w:val="24"/>
      <w:szCs w:val="24"/>
      <w:lang w:eastAsia="es-MX"/>
    </w:rPr>
  </w:style>
  <w:style w:type="table" w:styleId="Sombreadomedio1-nfasis1">
    <w:name w:val="Medium Shading 1 Accent 1"/>
    <w:basedOn w:val="Tablanormal"/>
    <w:uiPriority w:val="63"/>
    <w:rsid w:val="0086190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C77"/>
    <w:rPr>
      <w:rFonts w:ascii="Arial" w:eastAsia="Times New Roman" w:hAnsi="Arial"/>
      <w:kern w:val="36"/>
      <w:lang w:eastAsia="es-ES"/>
    </w:rPr>
  </w:style>
  <w:style w:type="paragraph" w:styleId="Ttulo2">
    <w:name w:val="heading 2"/>
    <w:basedOn w:val="Normal"/>
    <w:link w:val="Ttulo2Car"/>
    <w:uiPriority w:val="9"/>
    <w:qFormat/>
    <w:rsid w:val="00C07DAF"/>
    <w:pPr>
      <w:spacing w:before="100" w:beforeAutospacing="1" w:after="100" w:afterAutospacing="1"/>
      <w:outlineLvl w:val="1"/>
    </w:pPr>
    <w:rPr>
      <w:rFonts w:ascii="Times New Roman" w:hAnsi="Times New Roman"/>
      <w:b/>
      <w:bCs/>
      <w:kern w:val="0"/>
      <w:sz w:val="36"/>
      <w:szCs w:val="36"/>
      <w:lang w:eastAsia="es-MX"/>
    </w:rPr>
  </w:style>
  <w:style w:type="paragraph" w:styleId="Ttulo3">
    <w:name w:val="heading 3"/>
    <w:basedOn w:val="Normal"/>
    <w:link w:val="Ttulo3Car"/>
    <w:uiPriority w:val="9"/>
    <w:qFormat/>
    <w:rsid w:val="00C07DAF"/>
    <w:pPr>
      <w:spacing w:before="100" w:beforeAutospacing="1" w:after="100" w:afterAutospacing="1"/>
      <w:outlineLvl w:val="2"/>
    </w:pPr>
    <w:rPr>
      <w:rFonts w:ascii="Times New Roman" w:hAnsi="Times New Roman"/>
      <w:b/>
      <w:bCs/>
      <w:kern w:val="0"/>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95C77"/>
    <w:pPr>
      <w:tabs>
        <w:tab w:val="center" w:pos="4419"/>
        <w:tab w:val="right" w:pos="8838"/>
      </w:tabs>
    </w:pPr>
  </w:style>
  <w:style w:type="character" w:customStyle="1" w:styleId="EncabezadoCar">
    <w:name w:val="Encabezado Car"/>
    <w:basedOn w:val="Fuentedeprrafopredeter"/>
    <w:link w:val="Encabezado"/>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basedOn w:val="Fuentedeprrafopredete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C77"/>
    <w:rPr>
      <w:rFonts w:ascii="Tahoma" w:eastAsia="Times New Roman" w:hAnsi="Tahoma" w:cs="Tahoma"/>
      <w:kern w:val="36"/>
      <w:sz w:val="16"/>
      <w:szCs w:val="16"/>
      <w:lang w:eastAsia="es-ES"/>
    </w:rPr>
  </w:style>
  <w:style w:type="character" w:styleId="CitaHTML">
    <w:name w:val="HTML Cite"/>
    <w:basedOn w:val="Fuentedeprrafopredeter"/>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apple-converted-space">
    <w:name w:val="apple-converted-space"/>
    <w:basedOn w:val="Fuentedeprrafopredeter"/>
    <w:rsid w:val="009B4499"/>
  </w:style>
  <w:style w:type="character" w:styleId="Textoennegrita">
    <w:name w:val="Strong"/>
    <w:basedOn w:val="Fuentedeprrafopredeter"/>
    <w:uiPriority w:val="22"/>
    <w:qFormat/>
    <w:rsid w:val="00150866"/>
    <w:rPr>
      <w:b/>
      <w:bCs/>
    </w:rPr>
  </w:style>
  <w:style w:type="paragraph" w:styleId="NormalWeb">
    <w:name w:val="Normal (Web)"/>
    <w:basedOn w:val="Normal"/>
    <w:uiPriority w:val="99"/>
    <w:semiHidden/>
    <w:unhideWhenUsed/>
    <w:rsid w:val="000F4D90"/>
    <w:pPr>
      <w:spacing w:before="100" w:beforeAutospacing="1" w:after="100" w:afterAutospacing="1"/>
    </w:pPr>
    <w:rPr>
      <w:rFonts w:ascii="Times New Roman" w:hAnsi="Times New Roman"/>
      <w:kern w:val="0"/>
      <w:sz w:val="24"/>
      <w:szCs w:val="24"/>
      <w:lang w:eastAsia="es-MX"/>
    </w:rPr>
  </w:style>
  <w:style w:type="character" w:customStyle="1" w:styleId="Ttulo2Car">
    <w:name w:val="Título 2 Car"/>
    <w:basedOn w:val="Fuentedeprrafopredeter"/>
    <w:link w:val="Ttulo2"/>
    <w:uiPriority w:val="9"/>
    <w:rsid w:val="00C07DAF"/>
    <w:rPr>
      <w:rFonts w:ascii="Times New Roman" w:eastAsia="Times New Roman" w:hAnsi="Times New Roman"/>
      <w:b/>
      <w:bCs/>
      <w:sz w:val="36"/>
      <w:szCs w:val="36"/>
    </w:rPr>
  </w:style>
  <w:style w:type="character" w:customStyle="1" w:styleId="Ttulo3Car">
    <w:name w:val="Título 3 Car"/>
    <w:basedOn w:val="Fuentedeprrafopredeter"/>
    <w:link w:val="Ttulo3"/>
    <w:uiPriority w:val="9"/>
    <w:rsid w:val="00C07DAF"/>
    <w:rPr>
      <w:rFonts w:ascii="Times New Roman" w:eastAsia="Times New Roman" w:hAnsi="Times New Roman"/>
      <w:b/>
      <w:bCs/>
      <w:sz w:val="27"/>
      <w:szCs w:val="27"/>
    </w:rPr>
  </w:style>
  <w:style w:type="character" w:customStyle="1" w:styleId="SinespaciadoCar">
    <w:name w:val="Sin espaciado Car"/>
    <w:basedOn w:val="Fuentedeprrafopredeter"/>
    <w:link w:val="Sinespaciado"/>
    <w:uiPriority w:val="1"/>
    <w:rsid w:val="009E7558"/>
    <w:rPr>
      <w:rFonts w:ascii="Arial" w:eastAsia="Times New Roman" w:hAnsi="Arial"/>
      <w:kern w:val="36"/>
      <w:lang w:eastAsia="es-ES"/>
    </w:rPr>
  </w:style>
  <w:style w:type="character" w:styleId="nfasis">
    <w:name w:val="Emphasis"/>
    <w:basedOn w:val="Fuentedeprrafopredeter"/>
    <w:uiPriority w:val="20"/>
    <w:qFormat/>
    <w:rsid w:val="00C267DF"/>
    <w:rPr>
      <w:i/>
      <w:iCs/>
    </w:rPr>
  </w:style>
  <w:style w:type="paragraph" w:customStyle="1" w:styleId="section1">
    <w:name w:val="section1"/>
    <w:basedOn w:val="Normal"/>
    <w:uiPriority w:val="99"/>
    <w:rsid w:val="0086190F"/>
    <w:pPr>
      <w:spacing w:before="100" w:beforeAutospacing="1" w:after="100" w:afterAutospacing="1"/>
    </w:pPr>
    <w:rPr>
      <w:rFonts w:ascii="Times New Roman" w:eastAsiaTheme="minorHAnsi" w:hAnsi="Times New Roman"/>
      <w:kern w:val="0"/>
      <w:sz w:val="24"/>
      <w:szCs w:val="24"/>
      <w:lang w:eastAsia="es-MX"/>
    </w:rPr>
  </w:style>
  <w:style w:type="table" w:styleId="Sombreadomedio1-nfasis1">
    <w:name w:val="Medium Shading 1 Accent 1"/>
    <w:basedOn w:val="Tablanormal"/>
    <w:uiPriority w:val="63"/>
    <w:rsid w:val="0086190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0322">
      <w:bodyDiv w:val="1"/>
      <w:marLeft w:val="0"/>
      <w:marRight w:val="0"/>
      <w:marTop w:val="0"/>
      <w:marBottom w:val="0"/>
      <w:divBdr>
        <w:top w:val="none" w:sz="0" w:space="0" w:color="auto"/>
        <w:left w:val="none" w:sz="0" w:space="0" w:color="auto"/>
        <w:bottom w:val="none" w:sz="0" w:space="0" w:color="auto"/>
        <w:right w:val="none" w:sz="0" w:space="0" w:color="auto"/>
      </w:divBdr>
    </w:div>
    <w:div w:id="27031427">
      <w:bodyDiv w:val="1"/>
      <w:marLeft w:val="0"/>
      <w:marRight w:val="0"/>
      <w:marTop w:val="0"/>
      <w:marBottom w:val="0"/>
      <w:divBdr>
        <w:top w:val="none" w:sz="0" w:space="0" w:color="auto"/>
        <w:left w:val="none" w:sz="0" w:space="0" w:color="auto"/>
        <w:bottom w:val="none" w:sz="0" w:space="0" w:color="auto"/>
        <w:right w:val="none" w:sz="0" w:space="0" w:color="auto"/>
      </w:divBdr>
    </w:div>
    <w:div w:id="49768582">
      <w:bodyDiv w:val="1"/>
      <w:marLeft w:val="0"/>
      <w:marRight w:val="0"/>
      <w:marTop w:val="0"/>
      <w:marBottom w:val="0"/>
      <w:divBdr>
        <w:top w:val="none" w:sz="0" w:space="0" w:color="auto"/>
        <w:left w:val="none" w:sz="0" w:space="0" w:color="auto"/>
        <w:bottom w:val="none" w:sz="0" w:space="0" w:color="auto"/>
        <w:right w:val="none" w:sz="0" w:space="0" w:color="auto"/>
      </w:divBdr>
    </w:div>
    <w:div w:id="111245189">
      <w:bodyDiv w:val="1"/>
      <w:marLeft w:val="0"/>
      <w:marRight w:val="0"/>
      <w:marTop w:val="0"/>
      <w:marBottom w:val="0"/>
      <w:divBdr>
        <w:top w:val="none" w:sz="0" w:space="0" w:color="auto"/>
        <w:left w:val="none" w:sz="0" w:space="0" w:color="auto"/>
        <w:bottom w:val="none" w:sz="0" w:space="0" w:color="auto"/>
        <w:right w:val="none" w:sz="0" w:space="0" w:color="auto"/>
      </w:divBdr>
    </w:div>
    <w:div w:id="129787874">
      <w:bodyDiv w:val="1"/>
      <w:marLeft w:val="0"/>
      <w:marRight w:val="0"/>
      <w:marTop w:val="0"/>
      <w:marBottom w:val="0"/>
      <w:divBdr>
        <w:top w:val="none" w:sz="0" w:space="0" w:color="auto"/>
        <w:left w:val="none" w:sz="0" w:space="0" w:color="auto"/>
        <w:bottom w:val="none" w:sz="0" w:space="0" w:color="auto"/>
        <w:right w:val="none" w:sz="0" w:space="0" w:color="auto"/>
      </w:divBdr>
    </w:div>
    <w:div w:id="218905551">
      <w:bodyDiv w:val="1"/>
      <w:marLeft w:val="0"/>
      <w:marRight w:val="0"/>
      <w:marTop w:val="0"/>
      <w:marBottom w:val="0"/>
      <w:divBdr>
        <w:top w:val="none" w:sz="0" w:space="0" w:color="auto"/>
        <w:left w:val="none" w:sz="0" w:space="0" w:color="auto"/>
        <w:bottom w:val="none" w:sz="0" w:space="0" w:color="auto"/>
        <w:right w:val="none" w:sz="0" w:space="0" w:color="auto"/>
      </w:divBdr>
    </w:div>
    <w:div w:id="253242888">
      <w:bodyDiv w:val="1"/>
      <w:marLeft w:val="0"/>
      <w:marRight w:val="0"/>
      <w:marTop w:val="0"/>
      <w:marBottom w:val="0"/>
      <w:divBdr>
        <w:top w:val="none" w:sz="0" w:space="0" w:color="auto"/>
        <w:left w:val="none" w:sz="0" w:space="0" w:color="auto"/>
        <w:bottom w:val="none" w:sz="0" w:space="0" w:color="auto"/>
        <w:right w:val="none" w:sz="0" w:space="0" w:color="auto"/>
      </w:divBdr>
    </w:div>
    <w:div w:id="385492337">
      <w:bodyDiv w:val="1"/>
      <w:marLeft w:val="0"/>
      <w:marRight w:val="0"/>
      <w:marTop w:val="0"/>
      <w:marBottom w:val="0"/>
      <w:divBdr>
        <w:top w:val="none" w:sz="0" w:space="0" w:color="auto"/>
        <w:left w:val="none" w:sz="0" w:space="0" w:color="auto"/>
        <w:bottom w:val="none" w:sz="0" w:space="0" w:color="auto"/>
        <w:right w:val="none" w:sz="0" w:space="0" w:color="auto"/>
      </w:divBdr>
    </w:div>
    <w:div w:id="392896642">
      <w:bodyDiv w:val="1"/>
      <w:marLeft w:val="0"/>
      <w:marRight w:val="0"/>
      <w:marTop w:val="0"/>
      <w:marBottom w:val="0"/>
      <w:divBdr>
        <w:top w:val="none" w:sz="0" w:space="0" w:color="auto"/>
        <w:left w:val="none" w:sz="0" w:space="0" w:color="auto"/>
        <w:bottom w:val="none" w:sz="0" w:space="0" w:color="auto"/>
        <w:right w:val="none" w:sz="0" w:space="0" w:color="auto"/>
      </w:divBdr>
    </w:div>
    <w:div w:id="420755211">
      <w:bodyDiv w:val="1"/>
      <w:marLeft w:val="0"/>
      <w:marRight w:val="0"/>
      <w:marTop w:val="0"/>
      <w:marBottom w:val="0"/>
      <w:divBdr>
        <w:top w:val="none" w:sz="0" w:space="0" w:color="auto"/>
        <w:left w:val="none" w:sz="0" w:space="0" w:color="auto"/>
        <w:bottom w:val="none" w:sz="0" w:space="0" w:color="auto"/>
        <w:right w:val="none" w:sz="0" w:space="0" w:color="auto"/>
      </w:divBdr>
    </w:div>
    <w:div w:id="488639793">
      <w:bodyDiv w:val="1"/>
      <w:marLeft w:val="0"/>
      <w:marRight w:val="0"/>
      <w:marTop w:val="0"/>
      <w:marBottom w:val="0"/>
      <w:divBdr>
        <w:top w:val="none" w:sz="0" w:space="0" w:color="auto"/>
        <w:left w:val="none" w:sz="0" w:space="0" w:color="auto"/>
        <w:bottom w:val="none" w:sz="0" w:space="0" w:color="auto"/>
        <w:right w:val="none" w:sz="0" w:space="0" w:color="auto"/>
      </w:divBdr>
    </w:div>
    <w:div w:id="523599345">
      <w:bodyDiv w:val="1"/>
      <w:marLeft w:val="0"/>
      <w:marRight w:val="0"/>
      <w:marTop w:val="0"/>
      <w:marBottom w:val="0"/>
      <w:divBdr>
        <w:top w:val="none" w:sz="0" w:space="0" w:color="auto"/>
        <w:left w:val="none" w:sz="0" w:space="0" w:color="auto"/>
        <w:bottom w:val="none" w:sz="0" w:space="0" w:color="auto"/>
        <w:right w:val="none" w:sz="0" w:space="0" w:color="auto"/>
      </w:divBdr>
    </w:div>
    <w:div w:id="526986232">
      <w:bodyDiv w:val="1"/>
      <w:marLeft w:val="0"/>
      <w:marRight w:val="0"/>
      <w:marTop w:val="0"/>
      <w:marBottom w:val="0"/>
      <w:divBdr>
        <w:top w:val="none" w:sz="0" w:space="0" w:color="auto"/>
        <w:left w:val="none" w:sz="0" w:space="0" w:color="auto"/>
        <w:bottom w:val="none" w:sz="0" w:space="0" w:color="auto"/>
        <w:right w:val="none" w:sz="0" w:space="0" w:color="auto"/>
      </w:divBdr>
    </w:div>
    <w:div w:id="732970305">
      <w:bodyDiv w:val="1"/>
      <w:marLeft w:val="0"/>
      <w:marRight w:val="0"/>
      <w:marTop w:val="0"/>
      <w:marBottom w:val="0"/>
      <w:divBdr>
        <w:top w:val="none" w:sz="0" w:space="0" w:color="auto"/>
        <w:left w:val="none" w:sz="0" w:space="0" w:color="auto"/>
        <w:bottom w:val="none" w:sz="0" w:space="0" w:color="auto"/>
        <w:right w:val="none" w:sz="0" w:space="0" w:color="auto"/>
      </w:divBdr>
    </w:div>
    <w:div w:id="784664574">
      <w:bodyDiv w:val="1"/>
      <w:marLeft w:val="0"/>
      <w:marRight w:val="0"/>
      <w:marTop w:val="0"/>
      <w:marBottom w:val="0"/>
      <w:divBdr>
        <w:top w:val="none" w:sz="0" w:space="0" w:color="auto"/>
        <w:left w:val="none" w:sz="0" w:space="0" w:color="auto"/>
        <w:bottom w:val="none" w:sz="0" w:space="0" w:color="auto"/>
        <w:right w:val="none" w:sz="0" w:space="0" w:color="auto"/>
      </w:divBdr>
    </w:div>
    <w:div w:id="845555959">
      <w:bodyDiv w:val="1"/>
      <w:marLeft w:val="0"/>
      <w:marRight w:val="0"/>
      <w:marTop w:val="0"/>
      <w:marBottom w:val="0"/>
      <w:divBdr>
        <w:top w:val="none" w:sz="0" w:space="0" w:color="auto"/>
        <w:left w:val="none" w:sz="0" w:space="0" w:color="auto"/>
        <w:bottom w:val="none" w:sz="0" w:space="0" w:color="auto"/>
        <w:right w:val="none" w:sz="0" w:space="0" w:color="auto"/>
      </w:divBdr>
    </w:div>
    <w:div w:id="967515222">
      <w:bodyDiv w:val="1"/>
      <w:marLeft w:val="0"/>
      <w:marRight w:val="0"/>
      <w:marTop w:val="0"/>
      <w:marBottom w:val="0"/>
      <w:divBdr>
        <w:top w:val="none" w:sz="0" w:space="0" w:color="auto"/>
        <w:left w:val="none" w:sz="0" w:space="0" w:color="auto"/>
        <w:bottom w:val="none" w:sz="0" w:space="0" w:color="auto"/>
        <w:right w:val="none" w:sz="0" w:space="0" w:color="auto"/>
      </w:divBdr>
    </w:div>
    <w:div w:id="1011372623">
      <w:bodyDiv w:val="1"/>
      <w:marLeft w:val="0"/>
      <w:marRight w:val="0"/>
      <w:marTop w:val="0"/>
      <w:marBottom w:val="0"/>
      <w:divBdr>
        <w:top w:val="none" w:sz="0" w:space="0" w:color="auto"/>
        <w:left w:val="none" w:sz="0" w:space="0" w:color="auto"/>
        <w:bottom w:val="none" w:sz="0" w:space="0" w:color="auto"/>
        <w:right w:val="none" w:sz="0" w:space="0" w:color="auto"/>
      </w:divBdr>
    </w:div>
    <w:div w:id="1113479935">
      <w:bodyDiv w:val="1"/>
      <w:marLeft w:val="0"/>
      <w:marRight w:val="0"/>
      <w:marTop w:val="0"/>
      <w:marBottom w:val="0"/>
      <w:divBdr>
        <w:top w:val="none" w:sz="0" w:space="0" w:color="auto"/>
        <w:left w:val="none" w:sz="0" w:space="0" w:color="auto"/>
        <w:bottom w:val="none" w:sz="0" w:space="0" w:color="auto"/>
        <w:right w:val="none" w:sz="0" w:space="0" w:color="auto"/>
      </w:divBdr>
    </w:div>
    <w:div w:id="1597400373">
      <w:bodyDiv w:val="1"/>
      <w:marLeft w:val="0"/>
      <w:marRight w:val="0"/>
      <w:marTop w:val="0"/>
      <w:marBottom w:val="0"/>
      <w:divBdr>
        <w:top w:val="none" w:sz="0" w:space="0" w:color="auto"/>
        <w:left w:val="none" w:sz="0" w:space="0" w:color="auto"/>
        <w:bottom w:val="none" w:sz="0" w:space="0" w:color="auto"/>
        <w:right w:val="none" w:sz="0" w:space="0" w:color="auto"/>
      </w:divBdr>
    </w:div>
    <w:div w:id="1674531827">
      <w:bodyDiv w:val="1"/>
      <w:marLeft w:val="0"/>
      <w:marRight w:val="0"/>
      <w:marTop w:val="0"/>
      <w:marBottom w:val="0"/>
      <w:divBdr>
        <w:top w:val="none" w:sz="0" w:space="0" w:color="auto"/>
        <w:left w:val="none" w:sz="0" w:space="0" w:color="auto"/>
        <w:bottom w:val="none" w:sz="0" w:space="0" w:color="auto"/>
        <w:right w:val="none" w:sz="0" w:space="0" w:color="auto"/>
      </w:divBdr>
    </w:div>
    <w:div w:id="1712144799">
      <w:bodyDiv w:val="1"/>
      <w:marLeft w:val="0"/>
      <w:marRight w:val="0"/>
      <w:marTop w:val="0"/>
      <w:marBottom w:val="0"/>
      <w:divBdr>
        <w:top w:val="none" w:sz="0" w:space="0" w:color="auto"/>
        <w:left w:val="none" w:sz="0" w:space="0" w:color="auto"/>
        <w:bottom w:val="none" w:sz="0" w:space="0" w:color="auto"/>
        <w:right w:val="none" w:sz="0" w:space="0" w:color="auto"/>
      </w:divBdr>
    </w:div>
    <w:div w:id="1732607121">
      <w:bodyDiv w:val="1"/>
      <w:marLeft w:val="0"/>
      <w:marRight w:val="0"/>
      <w:marTop w:val="0"/>
      <w:marBottom w:val="0"/>
      <w:divBdr>
        <w:top w:val="none" w:sz="0" w:space="0" w:color="auto"/>
        <w:left w:val="none" w:sz="0" w:space="0" w:color="auto"/>
        <w:bottom w:val="none" w:sz="0" w:space="0" w:color="auto"/>
        <w:right w:val="none" w:sz="0" w:space="0" w:color="auto"/>
      </w:divBdr>
      <w:divsChild>
        <w:div w:id="667026637">
          <w:marLeft w:val="0"/>
          <w:marRight w:val="0"/>
          <w:marTop w:val="0"/>
          <w:marBottom w:val="0"/>
          <w:divBdr>
            <w:top w:val="none" w:sz="0" w:space="0" w:color="auto"/>
            <w:left w:val="none" w:sz="0" w:space="0" w:color="auto"/>
            <w:bottom w:val="none" w:sz="0" w:space="0" w:color="auto"/>
            <w:right w:val="none" w:sz="0" w:space="0" w:color="auto"/>
          </w:divBdr>
        </w:div>
        <w:div w:id="923227245">
          <w:marLeft w:val="0"/>
          <w:marRight w:val="0"/>
          <w:marTop w:val="0"/>
          <w:marBottom w:val="0"/>
          <w:divBdr>
            <w:top w:val="none" w:sz="0" w:space="0" w:color="auto"/>
            <w:left w:val="none" w:sz="0" w:space="0" w:color="auto"/>
            <w:bottom w:val="none" w:sz="0" w:space="0" w:color="auto"/>
            <w:right w:val="none" w:sz="0" w:space="0" w:color="auto"/>
          </w:divBdr>
        </w:div>
        <w:div w:id="989745914">
          <w:marLeft w:val="0"/>
          <w:marRight w:val="0"/>
          <w:marTop w:val="0"/>
          <w:marBottom w:val="0"/>
          <w:divBdr>
            <w:top w:val="none" w:sz="0" w:space="0" w:color="auto"/>
            <w:left w:val="none" w:sz="0" w:space="0" w:color="auto"/>
            <w:bottom w:val="none" w:sz="0" w:space="0" w:color="auto"/>
            <w:right w:val="none" w:sz="0" w:space="0" w:color="auto"/>
          </w:divBdr>
        </w:div>
        <w:div w:id="1357582095">
          <w:marLeft w:val="0"/>
          <w:marRight w:val="0"/>
          <w:marTop w:val="0"/>
          <w:marBottom w:val="0"/>
          <w:divBdr>
            <w:top w:val="none" w:sz="0" w:space="0" w:color="auto"/>
            <w:left w:val="none" w:sz="0" w:space="0" w:color="auto"/>
            <w:bottom w:val="none" w:sz="0" w:space="0" w:color="auto"/>
            <w:right w:val="none" w:sz="0" w:space="0" w:color="auto"/>
          </w:divBdr>
        </w:div>
        <w:div w:id="1420634601">
          <w:marLeft w:val="0"/>
          <w:marRight w:val="0"/>
          <w:marTop w:val="0"/>
          <w:marBottom w:val="0"/>
          <w:divBdr>
            <w:top w:val="none" w:sz="0" w:space="0" w:color="auto"/>
            <w:left w:val="none" w:sz="0" w:space="0" w:color="auto"/>
            <w:bottom w:val="none" w:sz="0" w:space="0" w:color="auto"/>
            <w:right w:val="none" w:sz="0" w:space="0" w:color="auto"/>
          </w:divBdr>
          <w:divsChild>
            <w:div w:id="102040751">
              <w:marLeft w:val="0"/>
              <w:marRight w:val="0"/>
              <w:marTop w:val="0"/>
              <w:marBottom w:val="0"/>
              <w:divBdr>
                <w:top w:val="none" w:sz="0" w:space="0" w:color="auto"/>
                <w:left w:val="none" w:sz="0" w:space="0" w:color="auto"/>
                <w:bottom w:val="none" w:sz="0" w:space="0" w:color="auto"/>
                <w:right w:val="none" w:sz="0" w:space="0" w:color="auto"/>
              </w:divBdr>
            </w:div>
            <w:div w:id="340787663">
              <w:marLeft w:val="0"/>
              <w:marRight w:val="0"/>
              <w:marTop w:val="0"/>
              <w:marBottom w:val="0"/>
              <w:divBdr>
                <w:top w:val="none" w:sz="0" w:space="0" w:color="auto"/>
                <w:left w:val="none" w:sz="0" w:space="0" w:color="auto"/>
                <w:bottom w:val="none" w:sz="0" w:space="0" w:color="auto"/>
                <w:right w:val="none" w:sz="0" w:space="0" w:color="auto"/>
              </w:divBdr>
            </w:div>
            <w:div w:id="437066360">
              <w:marLeft w:val="0"/>
              <w:marRight w:val="0"/>
              <w:marTop w:val="0"/>
              <w:marBottom w:val="0"/>
              <w:divBdr>
                <w:top w:val="none" w:sz="0" w:space="0" w:color="auto"/>
                <w:left w:val="none" w:sz="0" w:space="0" w:color="auto"/>
                <w:bottom w:val="none" w:sz="0" w:space="0" w:color="auto"/>
                <w:right w:val="none" w:sz="0" w:space="0" w:color="auto"/>
              </w:divBdr>
            </w:div>
            <w:div w:id="444664627">
              <w:marLeft w:val="0"/>
              <w:marRight w:val="0"/>
              <w:marTop w:val="0"/>
              <w:marBottom w:val="0"/>
              <w:divBdr>
                <w:top w:val="none" w:sz="0" w:space="0" w:color="auto"/>
                <w:left w:val="none" w:sz="0" w:space="0" w:color="auto"/>
                <w:bottom w:val="none" w:sz="0" w:space="0" w:color="auto"/>
                <w:right w:val="none" w:sz="0" w:space="0" w:color="auto"/>
              </w:divBdr>
            </w:div>
            <w:div w:id="479732789">
              <w:marLeft w:val="0"/>
              <w:marRight w:val="0"/>
              <w:marTop w:val="0"/>
              <w:marBottom w:val="0"/>
              <w:divBdr>
                <w:top w:val="none" w:sz="0" w:space="0" w:color="auto"/>
                <w:left w:val="none" w:sz="0" w:space="0" w:color="auto"/>
                <w:bottom w:val="none" w:sz="0" w:space="0" w:color="auto"/>
                <w:right w:val="none" w:sz="0" w:space="0" w:color="auto"/>
              </w:divBdr>
            </w:div>
            <w:div w:id="563834555">
              <w:marLeft w:val="0"/>
              <w:marRight w:val="0"/>
              <w:marTop w:val="0"/>
              <w:marBottom w:val="0"/>
              <w:divBdr>
                <w:top w:val="none" w:sz="0" w:space="0" w:color="auto"/>
                <w:left w:val="none" w:sz="0" w:space="0" w:color="auto"/>
                <w:bottom w:val="none" w:sz="0" w:space="0" w:color="auto"/>
                <w:right w:val="none" w:sz="0" w:space="0" w:color="auto"/>
              </w:divBdr>
            </w:div>
            <w:div w:id="567037044">
              <w:marLeft w:val="0"/>
              <w:marRight w:val="0"/>
              <w:marTop w:val="0"/>
              <w:marBottom w:val="0"/>
              <w:divBdr>
                <w:top w:val="none" w:sz="0" w:space="0" w:color="auto"/>
                <w:left w:val="none" w:sz="0" w:space="0" w:color="auto"/>
                <w:bottom w:val="none" w:sz="0" w:space="0" w:color="auto"/>
                <w:right w:val="none" w:sz="0" w:space="0" w:color="auto"/>
              </w:divBdr>
            </w:div>
            <w:div w:id="733695988">
              <w:marLeft w:val="0"/>
              <w:marRight w:val="0"/>
              <w:marTop w:val="0"/>
              <w:marBottom w:val="0"/>
              <w:divBdr>
                <w:top w:val="none" w:sz="0" w:space="0" w:color="auto"/>
                <w:left w:val="none" w:sz="0" w:space="0" w:color="auto"/>
                <w:bottom w:val="none" w:sz="0" w:space="0" w:color="auto"/>
                <w:right w:val="none" w:sz="0" w:space="0" w:color="auto"/>
              </w:divBdr>
            </w:div>
            <w:div w:id="766390605">
              <w:marLeft w:val="0"/>
              <w:marRight w:val="0"/>
              <w:marTop w:val="0"/>
              <w:marBottom w:val="0"/>
              <w:divBdr>
                <w:top w:val="none" w:sz="0" w:space="0" w:color="auto"/>
                <w:left w:val="none" w:sz="0" w:space="0" w:color="auto"/>
                <w:bottom w:val="none" w:sz="0" w:space="0" w:color="auto"/>
                <w:right w:val="none" w:sz="0" w:space="0" w:color="auto"/>
              </w:divBdr>
            </w:div>
            <w:div w:id="861476080">
              <w:marLeft w:val="0"/>
              <w:marRight w:val="0"/>
              <w:marTop w:val="0"/>
              <w:marBottom w:val="0"/>
              <w:divBdr>
                <w:top w:val="none" w:sz="0" w:space="0" w:color="auto"/>
                <w:left w:val="none" w:sz="0" w:space="0" w:color="auto"/>
                <w:bottom w:val="none" w:sz="0" w:space="0" w:color="auto"/>
                <w:right w:val="none" w:sz="0" w:space="0" w:color="auto"/>
              </w:divBdr>
            </w:div>
            <w:div w:id="1020936615">
              <w:marLeft w:val="720"/>
              <w:marRight w:val="0"/>
              <w:marTop w:val="0"/>
              <w:marBottom w:val="0"/>
              <w:divBdr>
                <w:top w:val="none" w:sz="0" w:space="0" w:color="auto"/>
                <w:left w:val="none" w:sz="0" w:space="0" w:color="auto"/>
                <w:bottom w:val="none" w:sz="0" w:space="0" w:color="auto"/>
                <w:right w:val="none" w:sz="0" w:space="0" w:color="auto"/>
              </w:divBdr>
            </w:div>
            <w:div w:id="1063286616">
              <w:marLeft w:val="0"/>
              <w:marRight w:val="0"/>
              <w:marTop w:val="0"/>
              <w:marBottom w:val="0"/>
              <w:divBdr>
                <w:top w:val="none" w:sz="0" w:space="0" w:color="auto"/>
                <w:left w:val="none" w:sz="0" w:space="0" w:color="auto"/>
                <w:bottom w:val="none" w:sz="0" w:space="0" w:color="auto"/>
                <w:right w:val="none" w:sz="0" w:space="0" w:color="auto"/>
              </w:divBdr>
            </w:div>
            <w:div w:id="1296712701">
              <w:marLeft w:val="720"/>
              <w:marRight w:val="0"/>
              <w:marTop w:val="0"/>
              <w:marBottom w:val="0"/>
              <w:divBdr>
                <w:top w:val="none" w:sz="0" w:space="0" w:color="auto"/>
                <w:left w:val="none" w:sz="0" w:space="0" w:color="auto"/>
                <w:bottom w:val="none" w:sz="0" w:space="0" w:color="auto"/>
                <w:right w:val="none" w:sz="0" w:space="0" w:color="auto"/>
              </w:divBdr>
            </w:div>
            <w:div w:id="1525246266">
              <w:marLeft w:val="720"/>
              <w:marRight w:val="0"/>
              <w:marTop w:val="0"/>
              <w:marBottom w:val="0"/>
              <w:divBdr>
                <w:top w:val="none" w:sz="0" w:space="0" w:color="auto"/>
                <w:left w:val="none" w:sz="0" w:space="0" w:color="auto"/>
                <w:bottom w:val="none" w:sz="0" w:space="0" w:color="auto"/>
                <w:right w:val="none" w:sz="0" w:space="0" w:color="auto"/>
              </w:divBdr>
            </w:div>
            <w:div w:id="1557664301">
              <w:marLeft w:val="0"/>
              <w:marRight w:val="0"/>
              <w:marTop w:val="0"/>
              <w:marBottom w:val="0"/>
              <w:divBdr>
                <w:top w:val="none" w:sz="0" w:space="0" w:color="auto"/>
                <w:left w:val="none" w:sz="0" w:space="0" w:color="auto"/>
                <w:bottom w:val="none" w:sz="0" w:space="0" w:color="auto"/>
                <w:right w:val="none" w:sz="0" w:space="0" w:color="auto"/>
              </w:divBdr>
            </w:div>
            <w:div w:id="1858346441">
              <w:marLeft w:val="0"/>
              <w:marRight w:val="0"/>
              <w:marTop w:val="0"/>
              <w:marBottom w:val="0"/>
              <w:divBdr>
                <w:top w:val="none" w:sz="0" w:space="0" w:color="auto"/>
                <w:left w:val="none" w:sz="0" w:space="0" w:color="auto"/>
                <w:bottom w:val="none" w:sz="0" w:space="0" w:color="auto"/>
                <w:right w:val="none" w:sz="0" w:space="0" w:color="auto"/>
              </w:divBdr>
            </w:div>
            <w:div w:id="1860389729">
              <w:marLeft w:val="0"/>
              <w:marRight w:val="0"/>
              <w:marTop w:val="0"/>
              <w:marBottom w:val="0"/>
              <w:divBdr>
                <w:top w:val="none" w:sz="0" w:space="0" w:color="auto"/>
                <w:left w:val="none" w:sz="0" w:space="0" w:color="auto"/>
                <w:bottom w:val="none" w:sz="0" w:space="0" w:color="auto"/>
                <w:right w:val="none" w:sz="0" w:space="0" w:color="auto"/>
              </w:divBdr>
            </w:div>
            <w:div w:id="1876119245">
              <w:marLeft w:val="0"/>
              <w:marRight w:val="0"/>
              <w:marTop w:val="0"/>
              <w:marBottom w:val="0"/>
              <w:divBdr>
                <w:top w:val="none" w:sz="0" w:space="0" w:color="auto"/>
                <w:left w:val="none" w:sz="0" w:space="0" w:color="auto"/>
                <w:bottom w:val="none" w:sz="0" w:space="0" w:color="auto"/>
                <w:right w:val="none" w:sz="0" w:space="0" w:color="auto"/>
              </w:divBdr>
            </w:div>
            <w:div w:id="1879932327">
              <w:marLeft w:val="0"/>
              <w:marRight w:val="0"/>
              <w:marTop w:val="0"/>
              <w:marBottom w:val="0"/>
              <w:divBdr>
                <w:top w:val="none" w:sz="0" w:space="0" w:color="auto"/>
                <w:left w:val="none" w:sz="0" w:space="0" w:color="auto"/>
                <w:bottom w:val="none" w:sz="0" w:space="0" w:color="auto"/>
                <w:right w:val="none" w:sz="0" w:space="0" w:color="auto"/>
              </w:divBdr>
            </w:div>
            <w:div w:id="1918245282">
              <w:marLeft w:val="0"/>
              <w:marRight w:val="0"/>
              <w:marTop w:val="0"/>
              <w:marBottom w:val="0"/>
              <w:divBdr>
                <w:top w:val="none" w:sz="0" w:space="0" w:color="auto"/>
                <w:left w:val="none" w:sz="0" w:space="0" w:color="auto"/>
                <w:bottom w:val="none" w:sz="0" w:space="0" w:color="auto"/>
                <w:right w:val="none" w:sz="0" w:space="0" w:color="auto"/>
              </w:divBdr>
            </w:div>
            <w:div w:id="2041272603">
              <w:marLeft w:val="0"/>
              <w:marRight w:val="0"/>
              <w:marTop w:val="0"/>
              <w:marBottom w:val="0"/>
              <w:divBdr>
                <w:top w:val="none" w:sz="0" w:space="0" w:color="auto"/>
                <w:left w:val="none" w:sz="0" w:space="0" w:color="auto"/>
                <w:bottom w:val="none" w:sz="0" w:space="0" w:color="auto"/>
                <w:right w:val="none" w:sz="0" w:space="0" w:color="auto"/>
              </w:divBdr>
            </w:div>
            <w:div w:id="2108770982">
              <w:marLeft w:val="0"/>
              <w:marRight w:val="0"/>
              <w:marTop w:val="0"/>
              <w:marBottom w:val="0"/>
              <w:divBdr>
                <w:top w:val="none" w:sz="0" w:space="0" w:color="auto"/>
                <w:left w:val="none" w:sz="0" w:space="0" w:color="auto"/>
                <w:bottom w:val="none" w:sz="0" w:space="0" w:color="auto"/>
                <w:right w:val="none" w:sz="0" w:space="0" w:color="auto"/>
              </w:divBdr>
            </w:div>
            <w:div w:id="2135322263">
              <w:marLeft w:val="0"/>
              <w:marRight w:val="0"/>
              <w:marTop w:val="0"/>
              <w:marBottom w:val="0"/>
              <w:divBdr>
                <w:top w:val="none" w:sz="0" w:space="0" w:color="auto"/>
                <w:left w:val="none" w:sz="0" w:space="0" w:color="auto"/>
                <w:bottom w:val="none" w:sz="0" w:space="0" w:color="auto"/>
                <w:right w:val="none" w:sz="0" w:space="0" w:color="auto"/>
              </w:divBdr>
            </w:div>
          </w:divsChild>
        </w:div>
        <w:div w:id="1494494339">
          <w:marLeft w:val="0"/>
          <w:marRight w:val="0"/>
          <w:marTop w:val="0"/>
          <w:marBottom w:val="0"/>
          <w:divBdr>
            <w:top w:val="none" w:sz="0" w:space="0" w:color="auto"/>
            <w:left w:val="none" w:sz="0" w:space="0" w:color="auto"/>
            <w:bottom w:val="none" w:sz="0" w:space="0" w:color="auto"/>
            <w:right w:val="none" w:sz="0" w:space="0" w:color="auto"/>
          </w:divBdr>
        </w:div>
        <w:div w:id="1795520796">
          <w:marLeft w:val="0"/>
          <w:marRight w:val="0"/>
          <w:marTop w:val="0"/>
          <w:marBottom w:val="0"/>
          <w:divBdr>
            <w:top w:val="none" w:sz="0" w:space="0" w:color="auto"/>
            <w:left w:val="none" w:sz="0" w:space="0" w:color="auto"/>
            <w:bottom w:val="none" w:sz="0" w:space="0" w:color="auto"/>
            <w:right w:val="none" w:sz="0" w:space="0" w:color="auto"/>
          </w:divBdr>
        </w:div>
      </w:divsChild>
    </w:div>
    <w:div w:id="1799370900">
      <w:bodyDiv w:val="1"/>
      <w:marLeft w:val="0"/>
      <w:marRight w:val="0"/>
      <w:marTop w:val="0"/>
      <w:marBottom w:val="0"/>
      <w:divBdr>
        <w:top w:val="none" w:sz="0" w:space="0" w:color="auto"/>
        <w:left w:val="none" w:sz="0" w:space="0" w:color="auto"/>
        <w:bottom w:val="none" w:sz="0" w:space="0" w:color="auto"/>
        <w:right w:val="none" w:sz="0" w:space="0" w:color="auto"/>
      </w:divBdr>
    </w:div>
    <w:div w:id="1828132512">
      <w:bodyDiv w:val="1"/>
      <w:marLeft w:val="0"/>
      <w:marRight w:val="0"/>
      <w:marTop w:val="0"/>
      <w:marBottom w:val="0"/>
      <w:divBdr>
        <w:top w:val="none" w:sz="0" w:space="0" w:color="auto"/>
        <w:left w:val="none" w:sz="0" w:space="0" w:color="auto"/>
        <w:bottom w:val="none" w:sz="0" w:space="0" w:color="auto"/>
        <w:right w:val="none" w:sz="0" w:space="0" w:color="auto"/>
      </w:divBdr>
    </w:div>
    <w:div w:id="1881742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BB06B-1054-488F-8B7B-0981EAC05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1290</Words>
  <Characters>7099</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EUROPA para TODOS 15 Días</vt:lpstr>
    </vt:vector>
  </TitlesOfParts>
  <Company>ALEMARORT</Company>
  <LinksUpToDate>false</LinksUpToDate>
  <CharactersWithSpaces>8373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 para TODOS 15 Días</dc:title>
  <dc:creator>Arturo leos</dc:creator>
  <cp:lastModifiedBy>Prueba 2</cp:lastModifiedBy>
  <cp:revision>3</cp:revision>
  <dcterms:created xsi:type="dcterms:W3CDTF">2022-11-15T00:22:00Z</dcterms:created>
  <dcterms:modified xsi:type="dcterms:W3CDTF">2022-11-15T00:22:00Z</dcterms:modified>
</cp:coreProperties>
</file>